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71E6" w14:textId="77777777" w:rsidR="004139D1" w:rsidRDefault="004139D1" w:rsidP="004139D1">
      <w:pPr>
        <w:ind w:left="0"/>
        <w:rPr>
          <w:rFonts w:eastAsia="Times New Roman"/>
          <w:b/>
          <w:i/>
          <w:sz w:val="24"/>
          <w:lang w:eastAsia="fi-FI"/>
        </w:rPr>
      </w:pPr>
      <w:bookmarkStart w:id="0" w:name="_GoBack"/>
      <w:bookmarkEnd w:id="0"/>
    </w:p>
    <w:p w14:paraId="16F64EFA" w14:textId="05C0A81E" w:rsidR="004139D1" w:rsidRPr="00E502BF" w:rsidRDefault="004139D1" w:rsidP="004139D1">
      <w:pPr>
        <w:ind w:left="0"/>
        <w:rPr>
          <w:rFonts w:eastAsia="Times New Roman"/>
          <w:b/>
          <w:i/>
          <w:sz w:val="24"/>
          <w:lang w:eastAsia="fi-FI"/>
        </w:rPr>
      </w:pPr>
      <w:r w:rsidRPr="004139D1">
        <w:rPr>
          <w:rFonts w:eastAsia="Times New Roman"/>
          <w:b/>
          <w:i/>
          <w:sz w:val="24"/>
          <w:lang w:eastAsia="fi-FI"/>
        </w:rPr>
        <w:t>Taloushallinnon ammattitutkintoon valmistava koulutus</w:t>
      </w:r>
      <w:r w:rsidRPr="004139D1">
        <w:rPr>
          <w:rFonts w:eastAsia="Times New Roman"/>
          <w:b/>
          <w:i/>
          <w:sz w:val="28"/>
          <w:szCs w:val="28"/>
          <w:lang w:eastAsia="fi-FI"/>
        </w:rPr>
        <w:tab/>
      </w:r>
      <w:r w:rsidR="00D54A58">
        <w:rPr>
          <w:rFonts w:eastAsia="Times New Roman"/>
          <w:b/>
          <w:i/>
          <w:sz w:val="24"/>
          <w:lang w:eastAsia="fi-FI"/>
        </w:rPr>
        <w:t>TAL17ALÄK03</w:t>
      </w:r>
      <w:r w:rsidR="00DA7AAB">
        <w:rPr>
          <w:rFonts w:eastAsia="Times New Roman"/>
          <w:b/>
          <w:i/>
          <w:sz w:val="24"/>
          <w:lang w:eastAsia="fi-FI"/>
        </w:rPr>
        <w:t>09</w:t>
      </w:r>
      <w:r>
        <w:rPr>
          <w:rFonts w:eastAsia="Times New Roman"/>
          <w:b/>
          <w:i/>
          <w:sz w:val="24"/>
          <w:lang w:eastAsia="fi-FI"/>
        </w:rPr>
        <w:t>-AS</w:t>
      </w:r>
    </w:p>
    <w:p w14:paraId="0240943B" w14:textId="2287F0CF" w:rsidR="004139D1" w:rsidRPr="004139D1" w:rsidRDefault="00AE6132" w:rsidP="004139D1">
      <w:pPr>
        <w:ind w:left="0"/>
        <w:rPr>
          <w:rFonts w:eastAsia="Times New Roman"/>
          <w:b/>
          <w:i/>
          <w:sz w:val="24"/>
          <w:lang w:eastAsia="fi-FI"/>
        </w:rPr>
      </w:pPr>
      <w:r>
        <w:rPr>
          <w:rFonts w:eastAsia="Times New Roman"/>
          <w:b/>
          <w:i/>
          <w:sz w:val="24"/>
          <w:lang w:eastAsia="fi-FI"/>
        </w:rPr>
        <w:t>TALOUSASSISTENTIN osaamisala</w:t>
      </w:r>
      <w:r w:rsidR="004139D1" w:rsidRPr="004139D1">
        <w:rPr>
          <w:rFonts w:eastAsia="Times New Roman"/>
          <w:b/>
          <w:i/>
          <w:sz w:val="24"/>
          <w:lang w:eastAsia="fi-FI"/>
        </w:rPr>
        <w:tab/>
      </w:r>
      <w:r>
        <w:rPr>
          <w:rFonts w:eastAsia="Times New Roman"/>
          <w:b/>
          <w:i/>
          <w:sz w:val="24"/>
          <w:lang w:eastAsia="fi-FI"/>
        </w:rPr>
        <w:t>PERUS</w:t>
      </w:r>
      <w:r w:rsidR="004139D1" w:rsidRPr="004139D1">
        <w:rPr>
          <w:rFonts w:eastAsia="Times New Roman"/>
          <w:b/>
          <w:i/>
          <w:sz w:val="24"/>
          <w:lang w:eastAsia="fi-FI"/>
        </w:rPr>
        <w:t>OHJELMA</w:t>
      </w:r>
    </w:p>
    <w:p w14:paraId="3F415268" w14:textId="76839AEA" w:rsidR="00FC4838" w:rsidRDefault="00FC4838" w:rsidP="004139D1">
      <w:pPr>
        <w:ind w:left="0"/>
        <w:rPr>
          <w:rFonts w:eastAsia="Times New Roman"/>
          <w:i/>
          <w:sz w:val="24"/>
          <w:lang w:eastAsia="fi-FI"/>
        </w:rPr>
      </w:pPr>
    </w:p>
    <w:p w14:paraId="31DAFA25" w14:textId="77777777" w:rsidR="0075588B" w:rsidRDefault="0075588B" w:rsidP="004139D1">
      <w:pPr>
        <w:ind w:left="0"/>
        <w:rPr>
          <w:rFonts w:eastAsia="Times New Roman"/>
          <w:i/>
          <w:sz w:val="24"/>
          <w:lang w:eastAsia="fi-FI"/>
        </w:rPr>
      </w:pPr>
    </w:p>
    <w:p w14:paraId="5341C5EA" w14:textId="77777777" w:rsidR="00D54A58" w:rsidRDefault="00D54A58" w:rsidP="004139D1">
      <w:pPr>
        <w:ind w:left="0"/>
        <w:rPr>
          <w:rFonts w:eastAsia="Times New Roman"/>
          <w:i/>
          <w:sz w:val="24"/>
          <w:lang w:eastAsia="fi-FI"/>
        </w:rPr>
      </w:pPr>
    </w:p>
    <w:p w14:paraId="360D890D" w14:textId="77777777" w:rsidR="00FC4838" w:rsidRPr="00FC4838" w:rsidRDefault="00FC4838" w:rsidP="00FC4838">
      <w:pPr>
        <w:ind w:left="0"/>
      </w:pPr>
      <w:r w:rsidRPr="00FC4838">
        <w:rPr>
          <w:rFonts w:eastAsia="Times New Roman"/>
          <w:sz w:val="24"/>
          <w:lang w:eastAsia="fi-FI"/>
        </w:rPr>
        <w:t>Lähipäivät klo 9 - 15.15</w:t>
      </w:r>
      <w:r w:rsidRPr="00FC4838">
        <w:rPr>
          <w:rFonts w:eastAsia="Times New Roman"/>
          <w:sz w:val="24"/>
          <w:lang w:eastAsia="fi-FI"/>
        </w:rPr>
        <w:tab/>
        <w:t>Paikka: Äänekoski, Piilolantie 17, Aikuiskoulutus-rakennus</w:t>
      </w:r>
    </w:p>
    <w:tbl>
      <w:tblPr>
        <w:tblpPr w:leftFromText="141" w:rightFromText="141" w:vertAnchor="page" w:horzAnchor="margin" w:tblpY="425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2126"/>
        <w:gridCol w:w="4284"/>
        <w:gridCol w:w="3191"/>
      </w:tblGrid>
      <w:tr w:rsidR="00E502BF" w:rsidRPr="004139D1" w14:paraId="31893364" w14:textId="77777777" w:rsidTr="00243A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1097D" w14:textId="77777777" w:rsidR="00E502BF" w:rsidRPr="00EE65BE" w:rsidRDefault="00E502BF" w:rsidP="00E502BF">
            <w:pPr>
              <w:ind w:left="0"/>
              <w:rPr>
                <w:rFonts w:eastAsia="Times New Roman"/>
                <w:lang w:eastAsia="fi-FI"/>
              </w:rPr>
            </w:pPr>
            <w:r w:rsidRPr="00EE65BE">
              <w:rPr>
                <w:rFonts w:eastAsia="Times New Roman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F92" w14:textId="77777777" w:rsidR="00555809" w:rsidRDefault="00555809" w:rsidP="00E502BF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3</w:t>
            </w:r>
            <w:r w:rsidR="00057828">
              <w:rPr>
                <w:rFonts w:eastAsia="Times New Roman"/>
                <w:lang w:eastAsia="fi-FI"/>
              </w:rPr>
              <w:t>.9.2017</w:t>
            </w:r>
          </w:p>
          <w:p w14:paraId="55AB2B49" w14:textId="32737FFB" w:rsidR="00057828" w:rsidRDefault="00555809" w:rsidP="00E502BF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>
              <w:rPr>
                <w:rFonts w:eastAsia="Times New Roman"/>
                <w:lang w:eastAsia="fi-FI"/>
              </w:rPr>
              <w:t>Kinnu</w:t>
            </w:r>
            <w:proofErr w:type="spellEnd"/>
            <w:r w:rsidR="00057828">
              <w:rPr>
                <w:rFonts w:eastAsia="Times New Roman"/>
                <w:lang w:eastAsia="fi-FI"/>
              </w:rPr>
              <w:t>-atk-luokka</w:t>
            </w:r>
          </w:p>
          <w:p w14:paraId="31F1E993" w14:textId="77777777" w:rsidR="00DA7AAB" w:rsidRPr="00EE65BE" w:rsidRDefault="00DA7AAB" w:rsidP="00E502BF">
            <w:pPr>
              <w:ind w:left="0"/>
              <w:rPr>
                <w:rFonts w:eastAsia="Times New Roman"/>
                <w:lang w:eastAsia="fi-FI"/>
              </w:rPr>
            </w:pPr>
          </w:p>
          <w:p w14:paraId="162CFDB1" w14:textId="77777777" w:rsidR="00E502BF" w:rsidRPr="00EE65BE" w:rsidRDefault="00E502BF" w:rsidP="00E502BF">
            <w:pPr>
              <w:ind w:left="0"/>
              <w:rPr>
                <w:rFonts w:eastAsia="Times New Roman"/>
                <w:lang w:eastAsia="fi-FI"/>
              </w:rPr>
            </w:pPr>
            <w:r w:rsidRPr="00EE65BE">
              <w:rPr>
                <w:rFonts w:eastAsia="Times New Roman"/>
                <w:lang w:eastAsia="fi-FI"/>
              </w:rPr>
              <w:t>INTEG TAHA</w:t>
            </w:r>
          </w:p>
          <w:p w14:paraId="6E9BBB9C" w14:textId="77777777" w:rsidR="00E502BF" w:rsidRPr="00EE65BE" w:rsidRDefault="00E502BF" w:rsidP="00E502BF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8F6" w14:textId="32A52344" w:rsidR="00E502BF" w:rsidRPr="00C327E8" w:rsidRDefault="00E502BF" w:rsidP="00E502BF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b/>
                <w:lang w:eastAsia="fi-FI"/>
              </w:rPr>
              <w:t>Orientaatio opintoihin</w:t>
            </w:r>
            <w:r w:rsidR="000149E9">
              <w:rPr>
                <w:rFonts w:eastAsia="Times New Roman"/>
                <w:b/>
                <w:lang w:eastAsia="fi-FI"/>
              </w:rPr>
              <w:t>, v</w:t>
            </w:r>
            <w:r w:rsidR="000149E9" w:rsidRPr="006236A1">
              <w:rPr>
                <w:rFonts w:eastAsia="Times New Roman"/>
                <w:b/>
                <w:lang w:eastAsia="fi-FI"/>
              </w:rPr>
              <w:t>erkko-oppimisympäristön käyttö</w:t>
            </w:r>
          </w:p>
          <w:p w14:paraId="19E99D6B" w14:textId="77777777" w:rsidR="00E502BF" w:rsidRPr="00C327E8" w:rsidRDefault="00E502BF" w:rsidP="00E502BF">
            <w:pPr>
              <w:ind w:left="0"/>
              <w:rPr>
                <w:rFonts w:eastAsia="Times New Roman"/>
                <w:lang w:eastAsia="fi-FI"/>
              </w:rPr>
            </w:pPr>
            <w:r w:rsidRPr="00C327E8">
              <w:rPr>
                <w:rFonts w:eastAsia="Times New Roman"/>
                <w:lang w:eastAsia="fi-FI"/>
              </w:rPr>
              <w:t>Tutkinnon perusteet, valmistava koulutus ja käytännöt, tutkinnon osien valinta</w:t>
            </w:r>
          </w:p>
          <w:p w14:paraId="3248C041" w14:textId="3315EECE" w:rsidR="00E502BF" w:rsidRPr="00C327E8" w:rsidRDefault="00E502BF" w:rsidP="00E502BF">
            <w:pPr>
              <w:ind w:left="0"/>
              <w:rPr>
                <w:rFonts w:eastAsia="Times New Roman"/>
                <w:lang w:eastAsia="fi-FI"/>
              </w:rPr>
            </w:pPr>
          </w:p>
          <w:p w14:paraId="28B2C2B1" w14:textId="4DC67FAA" w:rsidR="00E502BF" w:rsidRPr="004139D1" w:rsidRDefault="00E502BF" w:rsidP="00E502BF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08D" w14:textId="0287E32B" w:rsidR="00E502BF" w:rsidRPr="00C327E8" w:rsidRDefault="000B76B4" w:rsidP="00E502BF">
            <w:pPr>
              <w:ind w:left="0"/>
              <w:jc w:val="both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Kaija Kinnunen</w:t>
            </w:r>
          </w:p>
          <w:p w14:paraId="71D5C8E7" w14:textId="77777777" w:rsidR="00E502BF" w:rsidRPr="004139D1" w:rsidRDefault="00E502BF" w:rsidP="00E502BF">
            <w:pPr>
              <w:ind w:left="0"/>
              <w:jc w:val="both"/>
              <w:rPr>
                <w:rFonts w:eastAsia="Times New Roman"/>
                <w:lang w:eastAsia="fi-FI"/>
              </w:rPr>
            </w:pPr>
          </w:p>
        </w:tc>
      </w:tr>
      <w:tr w:rsidR="00FF6C24" w:rsidRPr="004139D1" w14:paraId="22041522" w14:textId="77777777" w:rsidTr="00B016D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556" w14:textId="54837039" w:rsidR="00FF6C24" w:rsidRPr="00673210" w:rsidRDefault="00FF6C24" w:rsidP="00FF6C24">
            <w:pPr>
              <w:ind w:left="0"/>
              <w:rPr>
                <w:rFonts w:eastAsia="Times New Roman"/>
                <w:lang w:eastAsia="fi-FI"/>
              </w:rPr>
            </w:pPr>
          </w:p>
          <w:p w14:paraId="4EC1F56B" w14:textId="77777777" w:rsidR="00FF6C24" w:rsidRPr="00673210" w:rsidRDefault="00FF6C24" w:rsidP="00FF6C24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491" w14:textId="77777777" w:rsidR="00FF6C24" w:rsidRPr="00673210" w:rsidRDefault="00FF6C24" w:rsidP="00D12D26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94D" w14:textId="77777777" w:rsidR="00D12D26" w:rsidRDefault="00D12D26" w:rsidP="00D12D26">
            <w:pPr>
              <w:ind w:left="0"/>
              <w:rPr>
                <w:rFonts w:eastAsia="Times New Roman"/>
                <w:szCs w:val="20"/>
                <w:lang w:eastAsia="fi-FI"/>
              </w:rPr>
            </w:pPr>
            <w:r>
              <w:rPr>
                <w:rFonts w:eastAsia="Times New Roman"/>
                <w:szCs w:val="20"/>
                <w:lang w:eastAsia="fi-FI"/>
              </w:rPr>
              <w:t>YHTEISET OPINNOT erillisen ohjelman mukaan: toimintaympäristön tuntemus, työkaluohjelmien käyttö (</w:t>
            </w:r>
            <w:proofErr w:type="spellStart"/>
            <w:r>
              <w:rPr>
                <w:rFonts w:eastAsia="Times New Roman"/>
                <w:szCs w:val="20"/>
                <w:lang w:eastAsia="fi-FI"/>
              </w:rPr>
              <w:t>excel</w:t>
            </w:r>
            <w:proofErr w:type="spellEnd"/>
            <w:r>
              <w:rPr>
                <w:rFonts w:eastAsia="Times New Roman"/>
                <w:szCs w:val="20"/>
                <w:lang w:eastAsia="fi-FI"/>
              </w:rPr>
              <w:t xml:space="preserve">, </w:t>
            </w:r>
            <w:proofErr w:type="spellStart"/>
            <w:r>
              <w:rPr>
                <w:rFonts w:eastAsia="Times New Roman"/>
                <w:szCs w:val="20"/>
                <w:lang w:eastAsia="fi-FI"/>
              </w:rPr>
              <w:t>word</w:t>
            </w:r>
            <w:proofErr w:type="spellEnd"/>
            <w:r>
              <w:rPr>
                <w:rFonts w:eastAsia="Times New Roman"/>
                <w:szCs w:val="20"/>
                <w:lang w:eastAsia="fi-FI"/>
              </w:rPr>
              <w:t>), asiakaspalvelu ja kirjallinen viestintä, taloushallinnon englanti</w:t>
            </w:r>
          </w:p>
          <w:p w14:paraId="176E68B1" w14:textId="77777777" w:rsidR="00FF6C24" w:rsidRPr="004139D1" w:rsidRDefault="00FF6C24" w:rsidP="00FF6C24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99D" w14:textId="3701F11A" w:rsidR="00FF6C24" w:rsidRPr="004139D1" w:rsidRDefault="00FF6C24" w:rsidP="00AA40D2">
            <w:pPr>
              <w:ind w:left="0"/>
              <w:jc w:val="both"/>
              <w:rPr>
                <w:rFonts w:eastAsia="Times New Roman"/>
                <w:lang w:eastAsia="fi-FI"/>
              </w:rPr>
            </w:pPr>
          </w:p>
        </w:tc>
      </w:tr>
      <w:tr w:rsidR="004139D1" w:rsidRPr="004139D1" w14:paraId="6F3A8498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91" w14:textId="125A5F47" w:rsidR="004139D1" w:rsidRPr="00673210" w:rsidRDefault="00D12D26" w:rsidP="004139D1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2</w:t>
            </w:r>
            <w:r w:rsidR="004139D1" w:rsidRPr="00673210">
              <w:rPr>
                <w:rFonts w:eastAsia="Times New Roman"/>
                <w:lang w:eastAsia="fi-F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BFF" w14:textId="380CA580" w:rsidR="00242C56" w:rsidRPr="0012475F" w:rsidRDefault="00BA3626" w:rsidP="00242C56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24.9.2018</w:t>
            </w:r>
          </w:p>
          <w:p w14:paraId="482914EB" w14:textId="4BB36131" w:rsidR="00AE6132" w:rsidRDefault="00C73BA4" w:rsidP="00AE6132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>
              <w:rPr>
                <w:rFonts w:eastAsia="Times New Roman"/>
                <w:lang w:eastAsia="fi-FI"/>
              </w:rPr>
              <w:t>Ääne</w:t>
            </w:r>
            <w:proofErr w:type="spellEnd"/>
            <w:r w:rsidR="00AE6132">
              <w:rPr>
                <w:rFonts w:eastAsia="Times New Roman"/>
                <w:lang w:eastAsia="fi-FI"/>
              </w:rPr>
              <w:t>-atk-luokka</w:t>
            </w:r>
          </w:p>
          <w:p w14:paraId="72E1C665" w14:textId="22F08AD0" w:rsidR="004139D1" w:rsidRPr="00AB27D6" w:rsidRDefault="00057828" w:rsidP="00AE6132">
            <w:pPr>
              <w:ind w:left="0"/>
              <w:rPr>
                <w:rFonts w:eastAsia="Times New Roman"/>
                <w:lang w:eastAsia="fi-FI"/>
              </w:rPr>
            </w:pPr>
            <w:r w:rsidRPr="00AB27D6">
              <w:rPr>
                <w:rFonts w:eastAsia="Times New Roman"/>
                <w:lang w:eastAsia="fi-FI"/>
              </w:rPr>
              <w:t xml:space="preserve">INTEG </w:t>
            </w:r>
          </w:p>
          <w:p w14:paraId="010A1B6B" w14:textId="308AE6B6" w:rsidR="00057828" w:rsidRPr="00673210" w:rsidRDefault="00AB27D6" w:rsidP="00AE6132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LII17PÄK</w:t>
            </w:r>
            <w:r w:rsidR="00C73BA4">
              <w:rPr>
                <w:rFonts w:eastAsia="Times New Roman"/>
                <w:lang w:eastAsia="fi-FI"/>
              </w:rPr>
              <w:t>1408</w:t>
            </w:r>
          </w:p>
          <w:p w14:paraId="5A84FF22" w14:textId="77777777" w:rsidR="004139D1" w:rsidRPr="00673210" w:rsidRDefault="004139D1" w:rsidP="004139D1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F28" w14:textId="78D1DFDE" w:rsidR="00FF6C24" w:rsidRDefault="00246735" w:rsidP="004139D1">
            <w:pPr>
              <w:ind w:left="0"/>
              <w:rPr>
                <w:rFonts w:eastAsia="Times New Roman"/>
                <w:b/>
                <w:lang w:eastAsia="fi-FI"/>
              </w:rPr>
            </w:pPr>
            <w:r>
              <w:rPr>
                <w:rFonts w:eastAsia="Times New Roman"/>
                <w:b/>
                <w:lang w:eastAsia="fi-FI"/>
              </w:rPr>
              <w:t>Kirjanpito</w:t>
            </w:r>
            <w:r w:rsidR="00FF6C24" w:rsidRPr="00FF6C24">
              <w:rPr>
                <w:rFonts w:eastAsia="Times New Roman"/>
                <w:b/>
                <w:lang w:eastAsia="fi-FI"/>
              </w:rPr>
              <w:t xml:space="preserve"> ja arvonlisäverotus</w:t>
            </w:r>
          </w:p>
          <w:p w14:paraId="22D29AE7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Peruskäsitteet, tiliristikot</w:t>
            </w:r>
          </w:p>
          <w:p w14:paraId="048D66B0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Tilikauden kirjanpidon vaiheet</w:t>
            </w:r>
          </w:p>
          <w:p w14:paraId="3FA92E73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Kirjaamisperusteet, hankintameno</w:t>
            </w:r>
          </w:p>
          <w:p w14:paraId="5867DAAD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Etätehtäviä, malliratkaisut verkkoon</w:t>
            </w:r>
          </w:p>
          <w:p w14:paraId="0A3082EC" w14:textId="233D0414" w:rsidR="004139D1" w:rsidRPr="004139D1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KIRJA: Käytännön kirjanpito + harjoituskirja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FE5" w14:textId="67B5ABC7" w:rsidR="004139D1" w:rsidRPr="00057828" w:rsidRDefault="009163AE" w:rsidP="004139D1">
            <w:pPr>
              <w:ind w:left="0"/>
              <w:rPr>
                <w:rFonts w:eastAsia="Times New Roman"/>
                <w:color w:val="FF0000"/>
                <w:lang w:eastAsia="fi-FI"/>
              </w:rPr>
            </w:pPr>
            <w:r>
              <w:rPr>
                <w:rFonts w:eastAsia="Times New Roman"/>
                <w:lang w:eastAsia="fi-FI"/>
              </w:rPr>
              <w:t xml:space="preserve">Kaija </w:t>
            </w:r>
            <w:r w:rsidR="00110448" w:rsidRPr="00110448">
              <w:rPr>
                <w:rFonts w:eastAsia="Times New Roman"/>
                <w:lang w:eastAsia="fi-FI"/>
              </w:rPr>
              <w:t>Kinnunen</w:t>
            </w:r>
          </w:p>
        </w:tc>
      </w:tr>
      <w:tr w:rsidR="004139D1" w:rsidRPr="004139D1" w14:paraId="3FCCAD3A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513" w14:textId="6CEC4B37" w:rsidR="004139D1" w:rsidRPr="004139D1" w:rsidRDefault="00D12D26" w:rsidP="004139D1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3</w:t>
            </w:r>
            <w:r w:rsidR="004139D1" w:rsidRPr="004139D1">
              <w:rPr>
                <w:rFonts w:eastAsia="Times New Roman"/>
                <w:lang w:eastAsia="fi-F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AB9" w14:textId="3B4E3087" w:rsidR="00242C56" w:rsidRDefault="00BA3626" w:rsidP="00AE6132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1.10.2018</w:t>
            </w:r>
          </w:p>
          <w:p w14:paraId="24F595AB" w14:textId="75C6C3BB" w:rsidR="00AE6132" w:rsidRDefault="00C73BA4" w:rsidP="00AE6132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>
              <w:rPr>
                <w:rFonts w:eastAsia="Times New Roman"/>
                <w:lang w:eastAsia="fi-FI"/>
              </w:rPr>
              <w:t>Ääne</w:t>
            </w:r>
            <w:proofErr w:type="spellEnd"/>
            <w:r w:rsidR="00AE6132">
              <w:rPr>
                <w:rFonts w:eastAsia="Times New Roman"/>
                <w:lang w:eastAsia="fi-FI"/>
              </w:rPr>
              <w:t>-atk-luokka</w:t>
            </w:r>
          </w:p>
          <w:p w14:paraId="42EC42E3" w14:textId="587C6A90" w:rsidR="00057828" w:rsidRPr="00673210" w:rsidRDefault="004139D1" w:rsidP="00057828">
            <w:pPr>
              <w:ind w:left="0"/>
              <w:rPr>
                <w:rFonts w:eastAsia="Times New Roman"/>
                <w:lang w:eastAsia="fi-FI"/>
              </w:rPr>
            </w:pPr>
            <w:r w:rsidRPr="00AB27D6">
              <w:rPr>
                <w:rFonts w:eastAsia="Times New Roman"/>
                <w:lang w:eastAsia="fi-FI"/>
              </w:rPr>
              <w:t xml:space="preserve">INTEG  </w:t>
            </w:r>
            <w:r w:rsidR="00AB27D6">
              <w:rPr>
                <w:rFonts w:eastAsia="Times New Roman"/>
                <w:lang w:eastAsia="fi-FI"/>
              </w:rPr>
              <w:t xml:space="preserve"> LII17PÄK</w:t>
            </w:r>
            <w:r w:rsidR="00C73BA4">
              <w:rPr>
                <w:rFonts w:eastAsia="Times New Roman"/>
                <w:lang w:eastAsia="fi-FI"/>
              </w:rPr>
              <w:t>1408</w:t>
            </w:r>
          </w:p>
          <w:p w14:paraId="2AD421AB" w14:textId="55FF6C58" w:rsidR="004139D1" w:rsidRPr="00673210" w:rsidRDefault="004139D1" w:rsidP="00AE6132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C01" w14:textId="7E5D2A8B" w:rsidR="00FF6C24" w:rsidRDefault="00246735" w:rsidP="004139D1">
            <w:pPr>
              <w:ind w:left="0"/>
              <w:rPr>
                <w:rFonts w:eastAsia="Times New Roman"/>
                <w:b/>
                <w:lang w:eastAsia="fi-FI"/>
              </w:rPr>
            </w:pPr>
            <w:r>
              <w:rPr>
                <w:rFonts w:eastAsia="Times New Roman"/>
                <w:b/>
                <w:lang w:eastAsia="fi-FI"/>
              </w:rPr>
              <w:t>Kirjanpito</w:t>
            </w:r>
            <w:r w:rsidR="00FF6C24" w:rsidRPr="00FF6C24">
              <w:rPr>
                <w:rFonts w:eastAsia="Times New Roman"/>
                <w:b/>
                <w:lang w:eastAsia="fi-FI"/>
              </w:rPr>
              <w:t xml:space="preserve"> ja arvonlisäverotus</w:t>
            </w:r>
          </w:p>
          <w:p w14:paraId="243AF9BC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Arvonlisäverotus</w:t>
            </w:r>
          </w:p>
          <w:p w14:paraId="058B69E8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Kirjausharjoituksia</w:t>
            </w:r>
          </w:p>
          <w:p w14:paraId="6E3E6B98" w14:textId="506A9D22" w:rsidR="004139D1" w:rsidRPr="004139D1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Etätehtäviä, malliratkaisut verkkoon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765" w14:textId="6198D841" w:rsidR="004139D1" w:rsidRPr="004139D1" w:rsidRDefault="00110448" w:rsidP="004139D1">
            <w:pPr>
              <w:ind w:left="0"/>
              <w:rPr>
                <w:rFonts w:eastAsia="Times New Roman"/>
                <w:lang w:eastAsia="fi-FI"/>
              </w:rPr>
            </w:pPr>
            <w:r w:rsidRPr="00110448">
              <w:rPr>
                <w:rFonts w:eastAsia="Times New Roman"/>
                <w:lang w:eastAsia="fi-FI"/>
              </w:rPr>
              <w:t>Kinnunen</w:t>
            </w:r>
          </w:p>
        </w:tc>
      </w:tr>
      <w:tr w:rsidR="004139D1" w:rsidRPr="004139D1" w14:paraId="528F0270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453" w14:textId="0774FF5C" w:rsidR="004139D1" w:rsidRPr="00B942DE" w:rsidRDefault="00D12D26" w:rsidP="004139D1">
            <w:pPr>
              <w:ind w:left="0"/>
              <w:rPr>
                <w:rFonts w:eastAsia="Times New Roman"/>
                <w:lang w:eastAsia="fi-FI"/>
              </w:rPr>
            </w:pPr>
            <w:r w:rsidRPr="00B942DE">
              <w:rPr>
                <w:rFonts w:eastAsia="Times New Roman"/>
                <w:lang w:eastAsia="fi-FI"/>
              </w:rPr>
              <w:t>4</w:t>
            </w:r>
            <w:r w:rsidR="004139D1" w:rsidRPr="00B942DE">
              <w:rPr>
                <w:rFonts w:eastAsia="Times New Roman"/>
                <w:lang w:eastAsia="fi-F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CE37" w14:textId="6E4121F7" w:rsidR="004139D1" w:rsidRPr="00B942DE" w:rsidRDefault="00BA3626" w:rsidP="004139D1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8.10.2018</w:t>
            </w:r>
          </w:p>
          <w:p w14:paraId="65C3D5FF" w14:textId="77777777" w:rsidR="00AE6132" w:rsidRPr="00B942DE" w:rsidRDefault="00AE6132" w:rsidP="00AE6132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 w:rsidRPr="00B942DE">
              <w:rPr>
                <w:rFonts w:eastAsia="Times New Roman"/>
                <w:lang w:eastAsia="fi-FI"/>
              </w:rPr>
              <w:t>Ääne</w:t>
            </w:r>
            <w:proofErr w:type="spellEnd"/>
            <w:r w:rsidRPr="00B942DE">
              <w:rPr>
                <w:rFonts w:eastAsia="Times New Roman"/>
                <w:lang w:eastAsia="fi-FI"/>
              </w:rPr>
              <w:t>-atk-luokka</w:t>
            </w:r>
          </w:p>
          <w:p w14:paraId="5976FBBD" w14:textId="7637F47C" w:rsidR="00057828" w:rsidRPr="00673210" w:rsidRDefault="00C73BA4" w:rsidP="00057828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  LII17PÄK1</w:t>
            </w:r>
            <w:r w:rsidR="00057828" w:rsidRPr="00AB27D6">
              <w:rPr>
                <w:rFonts w:eastAsia="Times New Roman"/>
                <w:lang w:eastAsia="fi-FI"/>
              </w:rPr>
              <w:t>408</w:t>
            </w:r>
          </w:p>
          <w:p w14:paraId="2447A22C" w14:textId="77777777" w:rsidR="004139D1" w:rsidRPr="00B942DE" w:rsidRDefault="004139D1" w:rsidP="004139D1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32F" w14:textId="07574AC9" w:rsidR="00FF6C24" w:rsidRDefault="00246735" w:rsidP="004139D1">
            <w:pPr>
              <w:ind w:left="0"/>
              <w:rPr>
                <w:rFonts w:eastAsia="Times New Roman"/>
                <w:b/>
                <w:lang w:eastAsia="fi-FI"/>
              </w:rPr>
            </w:pPr>
            <w:r>
              <w:rPr>
                <w:rFonts w:eastAsia="Times New Roman"/>
                <w:b/>
                <w:lang w:eastAsia="fi-FI"/>
              </w:rPr>
              <w:t xml:space="preserve">Kirjanpito </w:t>
            </w:r>
            <w:r w:rsidR="00FF6C24" w:rsidRPr="00FF6C24">
              <w:rPr>
                <w:rFonts w:eastAsia="Times New Roman"/>
                <w:b/>
                <w:lang w:eastAsia="fi-FI"/>
              </w:rPr>
              <w:t>ja arvonlisäverotus</w:t>
            </w:r>
          </w:p>
          <w:p w14:paraId="3ADCA536" w14:textId="3EE6322C" w:rsidR="00246735" w:rsidRPr="00246735" w:rsidRDefault="00246735" w:rsidP="004139D1">
            <w:pPr>
              <w:ind w:left="0"/>
              <w:rPr>
                <w:rFonts w:eastAsia="Times New Roman"/>
                <w:lang w:eastAsia="fi-FI"/>
              </w:rPr>
            </w:pPr>
            <w:r w:rsidRPr="00246735">
              <w:rPr>
                <w:rFonts w:eastAsia="Times New Roman"/>
                <w:lang w:eastAsia="fi-FI"/>
              </w:rPr>
              <w:t>Palkkakirjaukset</w:t>
            </w:r>
          </w:p>
          <w:p w14:paraId="09E5BBD8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Atk-kirjanpito, tililuettelo ja ohjaustiedot, liiketapahtumien kirjaaminen</w:t>
            </w:r>
          </w:p>
          <w:p w14:paraId="4D640F08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Atk-kirjanpitoharjoitus alkaa, Nova CS Pro</w:t>
            </w:r>
          </w:p>
          <w:p w14:paraId="3A4C8BF5" w14:textId="12A17D47" w:rsidR="004139D1" w:rsidRPr="004139D1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Etätehtäviä, malliratkaisut verkkoon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DB6" w14:textId="01949894" w:rsidR="004139D1" w:rsidRPr="00057828" w:rsidRDefault="00110448" w:rsidP="004139D1">
            <w:pPr>
              <w:ind w:left="0"/>
              <w:rPr>
                <w:rFonts w:eastAsia="Times New Roman"/>
                <w:color w:val="FF0000"/>
                <w:lang w:eastAsia="fi-FI"/>
              </w:rPr>
            </w:pPr>
            <w:r w:rsidRPr="00110448">
              <w:rPr>
                <w:rFonts w:eastAsia="Times New Roman"/>
                <w:lang w:eastAsia="fi-FI"/>
              </w:rPr>
              <w:t>Kinnunen</w:t>
            </w:r>
          </w:p>
        </w:tc>
      </w:tr>
      <w:tr w:rsidR="004139D1" w:rsidRPr="004139D1" w14:paraId="2A83FAC3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04E" w14:textId="0C389E48" w:rsidR="004139D1" w:rsidRPr="004139D1" w:rsidRDefault="0077186B" w:rsidP="004139D1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5</w:t>
            </w:r>
            <w:r w:rsidR="004139D1" w:rsidRPr="004139D1">
              <w:rPr>
                <w:rFonts w:eastAsia="Times New Roman"/>
                <w:lang w:eastAsia="fi-F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07F" w14:textId="41517021" w:rsidR="00CC3926" w:rsidRPr="00CC3926" w:rsidRDefault="00BA3626" w:rsidP="00242C56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13.11.2018</w:t>
            </w:r>
          </w:p>
          <w:p w14:paraId="23EC6110" w14:textId="2A397588" w:rsidR="00F253EF" w:rsidRPr="00CC3926" w:rsidRDefault="00CC3926" w:rsidP="00242C56">
            <w:pPr>
              <w:ind w:left="0"/>
              <w:rPr>
                <w:rFonts w:eastAsia="Times New Roman"/>
                <w:lang w:eastAsia="fi-FI"/>
              </w:rPr>
            </w:pPr>
            <w:r w:rsidRPr="00CC3926">
              <w:rPr>
                <w:rFonts w:eastAsia="Times New Roman"/>
                <w:lang w:eastAsia="fi-FI"/>
              </w:rPr>
              <w:t>Pihti</w:t>
            </w:r>
            <w:r w:rsidR="00F253EF" w:rsidRPr="00CC3926">
              <w:rPr>
                <w:rFonts w:eastAsia="Times New Roman"/>
                <w:lang w:eastAsia="fi-FI"/>
              </w:rPr>
              <w:t>-atk-luokka</w:t>
            </w:r>
          </w:p>
          <w:p w14:paraId="63E0DD1F" w14:textId="3F30F8AB" w:rsidR="009C55E4" w:rsidRPr="004139D1" w:rsidRDefault="009C55E4" w:rsidP="00242C56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E2E" w14:textId="79D7A310" w:rsidR="00242C56" w:rsidRPr="00242C56" w:rsidRDefault="00242C56" w:rsidP="004139D1">
            <w:pPr>
              <w:ind w:left="0"/>
              <w:rPr>
                <w:rFonts w:eastAsia="Times New Roman"/>
                <w:lang w:eastAsia="fi-FI"/>
              </w:rPr>
            </w:pPr>
            <w:r w:rsidRPr="00242C56">
              <w:rPr>
                <w:rFonts w:eastAsia="Times New Roman"/>
                <w:lang w:eastAsia="fi-FI"/>
              </w:rPr>
              <w:t>TALOUSHALLINNON TUKIPALVÉLUJEN HOITAMINEN</w:t>
            </w:r>
          </w:p>
          <w:p w14:paraId="7DF101C5" w14:textId="21DDE133" w:rsidR="00DA7AAB" w:rsidRDefault="00FF6C24" w:rsidP="004139D1">
            <w:pPr>
              <w:ind w:left="0"/>
              <w:rPr>
                <w:rFonts w:eastAsia="Times New Roman"/>
                <w:b/>
                <w:lang w:eastAsia="fi-FI"/>
              </w:rPr>
            </w:pPr>
            <w:r w:rsidRPr="00FF6C24">
              <w:rPr>
                <w:rFonts w:eastAsia="Times New Roman"/>
                <w:b/>
                <w:lang w:eastAsia="fi-FI"/>
              </w:rPr>
              <w:t>Kirjanpitoaineiston valmistelu ja muokkaus</w:t>
            </w:r>
          </w:p>
          <w:p w14:paraId="2995A064" w14:textId="6EF87C79" w:rsidR="00FD5459" w:rsidRPr="00F37FA3" w:rsidRDefault="00FD5459" w:rsidP="00FD5459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F37FA3">
              <w:rPr>
                <w:rFonts w:eastAsia="Times New Roman"/>
                <w:szCs w:val="20"/>
                <w:lang w:eastAsia="fi-FI"/>
              </w:rPr>
              <w:t>Taloushallinnon tiedon välittäminen ja arkistoiminen</w:t>
            </w:r>
          </w:p>
          <w:p w14:paraId="4DCC2DB6" w14:textId="3BA5302B" w:rsidR="00CC3926" w:rsidRPr="00CC3926" w:rsidRDefault="00CC3926" w:rsidP="00FD5459">
            <w:pPr>
              <w:ind w:left="0"/>
              <w:rPr>
                <w:rFonts w:eastAsia="Times New Roman"/>
                <w:b/>
                <w:szCs w:val="20"/>
                <w:lang w:eastAsia="fi-FI"/>
              </w:rPr>
            </w:pPr>
            <w:r w:rsidRPr="00CC3926">
              <w:rPr>
                <w:rFonts w:eastAsia="Times New Roman"/>
                <w:b/>
                <w:szCs w:val="20"/>
                <w:lang w:eastAsia="fi-FI"/>
              </w:rPr>
              <w:t>Maksuliikenteen hoitaminen</w:t>
            </w:r>
          </w:p>
          <w:p w14:paraId="4B35A2CF" w14:textId="66AAB53D" w:rsidR="00CC3926" w:rsidRPr="00125E42" w:rsidRDefault="009163AE" w:rsidP="00FD5459">
            <w:pPr>
              <w:ind w:left="0"/>
              <w:rPr>
                <w:rFonts w:eastAsia="Times New Roman"/>
                <w:b/>
                <w:lang w:eastAsia="fi-FI"/>
              </w:rPr>
            </w:pPr>
            <w:r>
              <w:rPr>
                <w:rFonts w:eastAsia="Times New Roman"/>
                <w:b/>
                <w:szCs w:val="20"/>
                <w:lang w:eastAsia="fi-FI"/>
              </w:rPr>
              <w:t>Yrityksen maksuvalmiuden ja talouden</w:t>
            </w:r>
            <w:r w:rsidR="00CC3926" w:rsidRPr="00125E42">
              <w:rPr>
                <w:rFonts w:eastAsia="Times New Roman"/>
                <w:b/>
                <w:szCs w:val="20"/>
                <w:lang w:eastAsia="fi-FI"/>
              </w:rPr>
              <w:t xml:space="preserve"> seuranta</w:t>
            </w:r>
          </w:p>
          <w:p w14:paraId="518655C7" w14:textId="77777777" w:rsidR="00FD5459" w:rsidRDefault="00FD5459" w:rsidP="00582DEC">
            <w:pPr>
              <w:ind w:left="0"/>
              <w:rPr>
                <w:rFonts w:eastAsia="Times New Roman"/>
                <w:lang w:eastAsia="fi-FI"/>
              </w:rPr>
            </w:pPr>
          </w:p>
          <w:p w14:paraId="151951F7" w14:textId="43817E6C" w:rsidR="00A25FE3" w:rsidRDefault="002210A6" w:rsidP="009C55E4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TESTI/</w:t>
            </w:r>
            <w:r w:rsidR="009C55E4" w:rsidRPr="004139D1">
              <w:rPr>
                <w:rFonts w:eastAsia="Times New Roman"/>
                <w:lang w:eastAsia="fi-FI"/>
              </w:rPr>
              <w:t>ETÄTEHTÄVÄ verkossa</w:t>
            </w:r>
          </w:p>
          <w:p w14:paraId="5353F5CE" w14:textId="77777777" w:rsidR="004139D1" w:rsidRPr="004139D1" w:rsidRDefault="004139D1" w:rsidP="00242C56">
            <w:pPr>
              <w:ind w:left="0"/>
              <w:rPr>
                <w:rFonts w:eastAsia="Times New Roman"/>
                <w:b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E60" w14:textId="2B492B8D" w:rsidR="009163AE" w:rsidRDefault="00246735" w:rsidP="004139D1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Kinnunen</w:t>
            </w:r>
          </w:p>
          <w:p w14:paraId="61D2135E" w14:textId="77777777" w:rsidR="009163AE" w:rsidRDefault="009163AE" w:rsidP="004139D1">
            <w:pPr>
              <w:ind w:left="0"/>
              <w:rPr>
                <w:rFonts w:eastAsia="Times New Roman"/>
                <w:lang w:eastAsia="fi-FI"/>
              </w:rPr>
            </w:pPr>
          </w:p>
          <w:p w14:paraId="5709B57A" w14:textId="2777E82A" w:rsidR="009163AE" w:rsidRPr="004139D1" w:rsidRDefault="009163AE" w:rsidP="004139D1">
            <w:pPr>
              <w:ind w:left="0"/>
              <w:rPr>
                <w:rFonts w:eastAsia="Times New Roman"/>
                <w:lang w:eastAsia="fi-FI"/>
              </w:rPr>
            </w:pPr>
          </w:p>
        </w:tc>
      </w:tr>
      <w:tr w:rsidR="0077186B" w:rsidRPr="004139D1" w14:paraId="571944EE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94A" w14:textId="4D6CF878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28C" w14:textId="4215C134" w:rsidR="0077186B" w:rsidRPr="004F0D0D" w:rsidRDefault="00996EE3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13.12.2018</w:t>
            </w:r>
          </w:p>
          <w:p w14:paraId="0A0A0CE6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 w:rsidRPr="00C327E8">
              <w:rPr>
                <w:rFonts w:eastAsia="Times New Roman"/>
                <w:lang w:eastAsia="fi-FI"/>
              </w:rPr>
              <w:t>Ääne</w:t>
            </w:r>
            <w:proofErr w:type="spellEnd"/>
            <w:r>
              <w:rPr>
                <w:rFonts w:eastAsia="Times New Roman"/>
                <w:lang w:eastAsia="fi-FI"/>
              </w:rPr>
              <w:t>-atk-luokka</w:t>
            </w:r>
          </w:p>
          <w:p w14:paraId="3E9D8695" w14:textId="45C1E061" w:rsidR="0077186B" w:rsidRPr="00630607" w:rsidRDefault="00452308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Palkanlaskija</w:t>
            </w:r>
          </w:p>
          <w:p w14:paraId="3C40D05B" w14:textId="77777777" w:rsidR="0077186B" w:rsidRPr="004F0D0D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  <w:p w14:paraId="79ABC199" w14:textId="77777777" w:rsidR="0077186B" w:rsidRDefault="0077186B" w:rsidP="0077186B">
            <w:pPr>
              <w:ind w:left="0"/>
              <w:rPr>
                <w:rFonts w:eastAsia="Times New Roman"/>
                <w:highlight w:val="yellow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ED0" w14:textId="77777777" w:rsidR="0077186B" w:rsidRPr="004F0D0D" w:rsidRDefault="0077186B" w:rsidP="0077186B">
            <w:pPr>
              <w:ind w:left="0"/>
              <w:rPr>
                <w:rFonts w:eastAsia="Times New Roman"/>
                <w:szCs w:val="20"/>
                <w:lang w:eastAsia="fi-FI"/>
              </w:rPr>
            </w:pPr>
            <w:r>
              <w:rPr>
                <w:rFonts w:eastAsia="Times New Roman"/>
                <w:szCs w:val="20"/>
                <w:lang w:eastAsia="fi-FI"/>
              </w:rPr>
              <w:t>MATKAJÄRJESTELYJEN</w:t>
            </w:r>
            <w:r w:rsidRPr="004F0D0D">
              <w:rPr>
                <w:rFonts w:eastAsia="Times New Roman"/>
                <w:szCs w:val="20"/>
                <w:lang w:eastAsia="fi-FI"/>
              </w:rPr>
              <w:t xml:space="preserve"> HOITAMINEN</w:t>
            </w:r>
          </w:p>
          <w:p w14:paraId="18BF1F86" w14:textId="77777777" w:rsidR="00057828" w:rsidRPr="00057828" w:rsidRDefault="00057828" w:rsidP="00057828">
            <w:pPr>
              <w:ind w:left="0"/>
              <w:rPr>
                <w:rFonts w:eastAsia="Times New Roman"/>
                <w:b/>
                <w:szCs w:val="20"/>
                <w:lang w:eastAsia="fi-FI"/>
              </w:rPr>
            </w:pPr>
            <w:r w:rsidRPr="00057828">
              <w:rPr>
                <w:rFonts w:eastAsia="Times New Roman"/>
                <w:b/>
                <w:szCs w:val="20"/>
                <w:lang w:eastAsia="fi-FI"/>
              </w:rPr>
              <w:t>Matkajärjestelyt ja matkalaskut, tiliöinti ja verotus</w:t>
            </w:r>
          </w:p>
          <w:p w14:paraId="7729277A" w14:textId="77777777" w:rsidR="00057828" w:rsidRPr="00057828" w:rsidRDefault="00057828" w:rsidP="00057828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057828">
              <w:rPr>
                <w:rFonts w:eastAsia="Times New Roman"/>
                <w:szCs w:val="20"/>
                <w:lang w:eastAsia="fi-FI"/>
              </w:rPr>
              <w:t xml:space="preserve">Matkajärjestelyt ja hotellivaraukset </w:t>
            </w:r>
          </w:p>
          <w:p w14:paraId="00DC5E52" w14:textId="77777777" w:rsidR="00057828" w:rsidRPr="00057828" w:rsidRDefault="00057828" w:rsidP="00057828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057828">
              <w:rPr>
                <w:rFonts w:eastAsia="Times New Roman"/>
                <w:szCs w:val="20"/>
                <w:lang w:eastAsia="fi-FI"/>
              </w:rPr>
              <w:t>Matkakustannusten laskeminen, laskujen käsittely, tiliöinti ja alv</w:t>
            </w:r>
          </w:p>
          <w:p w14:paraId="211B31F4" w14:textId="77777777" w:rsidR="00057828" w:rsidRPr="00057828" w:rsidRDefault="00057828" w:rsidP="00057828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057828">
              <w:rPr>
                <w:rFonts w:eastAsia="Times New Roman"/>
                <w:szCs w:val="20"/>
                <w:lang w:eastAsia="fi-FI"/>
              </w:rPr>
              <w:t>Matkakustannusten korvausten laskeminen,</w:t>
            </w:r>
            <w:r w:rsidRPr="00057828">
              <w:rPr>
                <w:rFonts w:eastAsia="Times New Roman"/>
                <w:b/>
                <w:szCs w:val="20"/>
                <w:lang w:eastAsia="fi-FI"/>
              </w:rPr>
              <w:t xml:space="preserve"> </w:t>
            </w:r>
            <w:r w:rsidRPr="00057828">
              <w:rPr>
                <w:rFonts w:eastAsia="Times New Roman"/>
                <w:szCs w:val="20"/>
                <w:lang w:eastAsia="fi-FI"/>
              </w:rPr>
              <w:t>päivärahat ja muut korvaukset,</w:t>
            </w:r>
            <w:r w:rsidRPr="00057828">
              <w:rPr>
                <w:rFonts w:eastAsia="Times New Roman"/>
                <w:b/>
                <w:szCs w:val="20"/>
                <w:lang w:eastAsia="fi-FI"/>
              </w:rPr>
              <w:t xml:space="preserve"> </w:t>
            </w:r>
            <w:r w:rsidRPr="00057828">
              <w:rPr>
                <w:rFonts w:eastAsia="Times New Roman"/>
                <w:szCs w:val="20"/>
                <w:lang w:eastAsia="fi-FI"/>
              </w:rPr>
              <w:t>matkustussääntö ja verohallinnon ohjeet</w:t>
            </w:r>
          </w:p>
          <w:p w14:paraId="2B582008" w14:textId="77777777" w:rsidR="00057828" w:rsidRPr="00057828" w:rsidRDefault="00057828" w:rsidP="00057828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057828">
              <w:rPr>
                <w:rFonts w:eastAsia="Times New Roman"/>
                <w:szCs w:val="20"/>
                <w:lang w:eastAsia="fi-FI"/>
              </w:rPr>
              <w:lastRenderedPageBreak/>
              <w:t>ETÄTEHTÄVÄ/TESTI: Matkakustannusten laskeminen, verovapaat korvaukset + matkalaskujen tiliöinti.</w:t>
            </w:r>
          </w:p>
          <w:p w14:paraId="4D2F02FE" w14:textId="3E7B3C25" w:rsidR="0077186B" w:rsidRPr="00A25FE3" w:rsidRDefault="0077186B" w:rsidP="0077186B">
            <w:pPr>
              <w:ind w:left="0"/>
              <w:rPr>
                <w:rFonts w:eastAsia="Times New Roman"/>
                <w:b/>
                <w:highlight w:val="yellow"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719" w14:textId="50D57361" w:rsidR="0077186B" w:rsidRPr="004F0D0D" w:rsidRDefault="00B62C05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lastRenderedPageBreak/>
              <w:t>Kinnunen</w:t>
            </w:r>
          </w:p>
          <w:p w14:paraId="2329AB87" w14:textId="77777777" w:rsidR="0077186B" w:rsidRPr="004F0D0D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 w:rsidRPr="004F0D0D">
              <w:rPr>
                <w:rFonts w:eastAsia="Times New Roman"/>
                <w:lang w:eastAsia="fi-FI"/>
              </w:rPr>
              <w:t>+</w:t>
            </w:r>
          </w:p>
          <w:p w14:paraId="1F92A038" w14:textId="10A60DD2" w:rsidR="0077186B" w:rsidRDefault="0077186B" w:rsidP="0077186B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4F0D0D">
              <w:rPr>
                <w:rFonts w:eastAsia="Times New Roman"/>
                <w:lang w:eastAsia="fi-FI"/>
              </w:rPr>
              <w:t>vierailija</w:t>
            </w:r>
          </w:p>
        </w:tc>
      </w:tr>
      <w:tr w:rsidR="0077186B" w:rsidRPr="004139D1" w14:paraId="5057B0D3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418" w14:textId="2B1F7C3E" w:rsidR="0077186B" w:rsidRPr="00673210" w:rsidRDefault="0079388D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C83" w14:textId="16CA9191" w:rsidR="0077186B" w:rsidRPr="004038A2" w:rsidRDefault="0079388D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21.2.2019</w:t>
            </w:r>
          </w:p>
          <w:p w14:paraId="4B519C0C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 w:rsidRPr="00C327E8">
              <w:rPr>
                <w:rFonts w:eastAsia="Times New Roman"/>
                <w:lang w:eastAsia="fi-FI"/>
              </w:rPr>
              <w:t>Ääne</w:t>
            </w:r>
            <w:proofErr w:type="spellEnd"/>
            <w:r>
              <w:rPr>
                <w:rFonts w:eastAsia="Times New Roman"/>
                <w:lang w:eastAsia="fi-FI"/>
              </w:rPr>
              <w:t>-atk-luokka</w:t>
            </w:r>
          </w:p>
          <w:p w14:paraId="7B24BA6C" w14:textId="4C201885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Kirjanpitäjä</w:t>
            </w:r>
          </w:p>
          <w:p w14:paraId="361779B4" w14:textId="77777777" w:rsidR="0077186B" w:rsidRPr="00673210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856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 xml:space="preserve">OSTORESKONTRAN HOITAMINEN </w:t>
            </w:r>
          </w:p>
          <w:p w14:paraId="67ADF7A9" w14:textId="77777777" w:rsidR="00057828" w:rsidRPr="00057828" w:rsidRDefault="00057828" w:rsidP="00057828">
            <w:pPr>
              <w:ind w:left="0"/>
              <w:rPr>
                <w:rFonts w:eastAsia="Times New Roman"/>
                <w:b/>
                <w:lang w:eastAsia="fi-FI"/>
              </w:rPr>
            </w:pPr>
            <w:r w:rsidRPr="00057828">
              <w:rPr>
                <w:rFonts w:eastAsia="Times New Roman"/>
                <w:b/>
                <w:lang w:eastAsia="fi-FI"/>
              </w:rPr>
              <w:t>Ostoreskontran hoitaminen, ostolaskujen käsittely</w:t>
            </w:r>
          </w:p>
          <w:p w14:paraId="1802F7BF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Ostoprosessi, arvonlisäveromääräykset</w:t>
            </w:r>
          </w:p>
          <w:p w14:paraId="44E71CB3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Atk-sovelluksen hyödyntäminen, Nova CS Pro</w:t>
            </w:r>
          </w:p>
          <w:p w14:paraId="0CE932C3" w14:textId="7144CF59" w:rsidR="0077186B" w:rsidRPr="004139D1" w:rsidRDefault="00057828" w:rsidP="00057828">
            <w:pPr>
              <w:ind w:left="0"/>
              <w:rPr>
                <w:rFonts w:eastAsia="Times New Roman"/>
                <w:b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Etätehtäviä, malliratkaisut verkkoon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A2B" w14:textId="27429680" w:rsidR="0077186B" w:rsidRPr="004139D1" w:rsidRDefault="0079388D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Kinnunen</w:t>
            </w:r>
          </w:p>
        </w:tc>
      </w:tr>
      <w:tr w:rsidR="0077186B" w:rsidRPr="004139D1" w14:paraId="5026CEE8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F41" w14:textId="633FB7D2" w:rsidR="0077186B" w:rsidRPr="004139D1" w:rsidRDefault="0079388D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8F1" w14:textId="5441B3EC" w:rsidR="00057828" w:rsidRDefault="0079388D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5.3.2019</w:t>
            </w:r>
          </w:p>
          <w:p w14:paraId="1301E8EE" w14:textId="6185F508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 w:rsidRPr="00C327E8">
              <w:rPr>
                <w:rFonts w:eastAsia="Times New Roman"/>
                <w:lang w:eastAsia="fi-FI"/>
              </w:rPr>
              <w:t>Ääne</w:t>
            </w:r>
            <w:proofErr w:type="spellEnd"/>
            <w:r>
              <w:rPr>
                <w:rFonts w:eastAsia="Times New Roman"/>
                <w:lang w:eastAsia="fi-FI"/>
              </w:rPr>
              <w:t>-atk-luokka</w:t>
            </w:r>
          </w:p>
          <w:p w14:paraId="7DC433CF" w14:textId="566A5025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Kirjanpitäjä</w:t>
            </w:r>
          </w:p>
          <w:p w14:paraId="6EFC643B" w14:textId="77777777" w:rsidR="0077186B" w:rsidRPr="00673210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A14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OSTORESKONTRAN HOITAMINEN</w:t>
            </w:r>
          </w:p>
          <w:p w14:paraId="0A8ACA34" w14:textId="77777777" w:rsidR="009163AE" w:rsidRDefault="009163AE" w:rsidP="009163AE">
            <w:pPr>
              <w:ind w:left="0"/>
              <w:rPr>
                <w:rFonts w:eastAsia="Times New Roman"/>
                <w:b/>
                <w:lang w:eastAsia="fi-FI"/>
              </w:rPr>
            </w:pPr>
            <w:r w:rsidRPr="00A96D79">
              <w:rPr>
                <w:rFonts w:eastAsia="Times New Roman"/>
                <w:b/>
                <w:lang w:eastAsia="fi-FI"/>
              </w:rPr>
              <w:t>Kustannuspaikka- ja projektiseuranta</w:t>
            </w:r>
          </w:p>
          <w:p w14:paraId="097BD774" w14:textId="4D28B346" w:rsidR="009163AE" w:rsidRPr="00F602DA" w:rsidRDefault="009163AE" w:rsidP="009163AE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b/>
                <w:lang w:eastAsia="fi-FI"/>
              </w:rPr>
              <w:t>Yhteisöostot ja tuonti</w:t>
            </w:r>
            <w:r w:rsidRPr="00F602DA">
              <w:rPr>
                <w:rFonts w:eastAsia="Times New Roman"/>
                <w:lang w:eastAsia="fi-FI"/>
              </w:rPr>
              <w:t>, liiketapahtumien tiliöinti</w:t>
            </w:r>
            <w:r w:rsidR="004E3CAB">
              <w:rPr>
                <w:rFonts w:eastAsia="Times New Roman"/>
                <w:lang w:eastAsia="fi-FI"/>
              </w:rPr>
              <w:t>,</w:t>
            </w:r>
            <w:r w:rsidR="007D0729">
              <w:rPr>
                <w:rFonts w:eastAsia="Times New Roman"/>
                <w:lang w:eastAsia="fi-FI"/>
              </w:rPr>
              <w:t xml:space="preserve"> maksatus ja maksuvalmius</w:t>
            </w:r>
          </w:p>
          <w:p w14:paraId="202CEC05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b/>
                <w:lang w:eastAsia="fi-FI"/>
              </w:rPr>
              <w:t>TESTI VERKOSSA</w:t>
            </w:r>
            <w:r w:rsidRPr="00057828">
              <w:rPr>
                <w:rFonts w:eastAsia="Times New Roman"/>
                <w:lang w:eastAsia="fi-FI"/>
              </w:rPr>
              <w:t xml:space="preserve"> (sis. atk-sovelluksen prosessi- ja toimintakuvauksen) </w:t>
            </w:r>
          </w:p>
          <w:p w14:paraId="639E208B" w14:textId="77777777" w:rsidR="0077186B" w:rsidRPr="004139D1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11A" w14:textId="1E39D9EE" w:rsidR="0077186B" w:rsidRDefault="0079388D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Kinnunen</w:t>
            </w:r>
          </w:p>
        </w:tc>
      </w:tr>
      <w:tr w:rsidR="0077186B" w:rsidRPr="004139D1" w14:paraId="10D697AD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4F8" w14:textId="5720CF30" w:rsidR="0077186B" w:rsidRPr="0079388D" w:rsidRDefault="0079388D" w:rsidP="0077186B">
            <w:pPr>
              <w:ind w:left="0"/>
              <w:rPr>
                <w:rFonts w:eastAsia="Times New Roman"/>
                <w:lang w:eastAsia="fi-FI"/>
              </w:rPr>
            </w:pPr>
            <w:r w:rsidRPr="0079388D">
              <w:rPr>
                <w:rFonts w:eastAsia="Times New Roman"/>
                <w:lang w:eastAsia="fi-FI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EDC" w14:textId="0325DF3C" w:rsidR="007826DF" w:rsidRPr="0079388D" w:rsidRDefault="0075588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16</w:t>
            </w:r>
            <w:r w:rsidR="0079388D">
              <w:rPr>
                <w:rFonts w:eastAsia="Times New Roman"/>
                <w:lang w:eastAsia="fi-FI"/>
              </w:rPr>
              <w:t>.4.2019</w:t>
            </w:r>
          </w:p>
          <w:p w14:paraId="171EC896" w14:textId="77777777" w:rsidR="0077186B" w:rsidRPr="0079388D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 w:rsidRPr="0079388D">
              <w:rPr>
                <w:rFonts w:eastAsia="Times New Roman"/>
                <w:lang w:eastAsia="fi-FI"/>
              </w:rPr>
              <w:t>Ääne</w:t>
            </w:r>
            <w:proofErr w:type="spellEnd"/>
            <w:r w:rsidRPr="0079388D">
              <w:rPr>
                <w:rFonts w:eastAsia="Times New Roman"/>
                <w:lang w:eastAsia="fi-FI"/>
              </w:rPr>
              <w:t>-atk-luokka</w:t>
            </w:r>
          </w:p>
          <w:p w14:paraId="54521F91" w14:textId="352AEA4D" w:rsidR="0077186B" w:rsidRPr="0079388D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 w:rsidRPr="0079388D">
              <w:rPr>
                <w:rFonts w:eastAsia="Times New Roman"/>
                <w:lang w:eastAsia="fi-FI"/>
              </w:rPr>
              <w:t>INTEG Kirjanpitäjä</w:t>
            </w:r>
          </w:p>
          <w:p w14:paraId="46A37858" w14:textId="77777777" w:rsidR="0077186B" w:rsidRPr="0079388D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F88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LASKUTUS JA MYYNTIRESKONTRA</w:t>
            </w:r>
          </w:p>
          <w:p w14:paraId="5CAA80D3" w14:textId="77777777" w:rsidR="00057828" w:rsidRPr="00057828" w:rsidRDefault="00057828" w:rsidP="00057828">
            <w:pPr>
              <w:ind w:left="0"/>
              <w:rPr>
                <w:rFonts w:eastAsia="Times New Roman"/>
                <w:b/>
                <w:lang w:eastAsia="fi-FI"/>
              </w:rPr>
            </w:pPr>
            <w:r w:rsidRPr="00057828">
              <w:rPr>
                <w:rFonts w:eastAsia="Times New Roman"/>
                <w:b/>
                <w:lang w:eastAsia="fi-FI"/>
              </w:rPr>
              <w:t>Laskutuksen ja myyntireskontran hoitaminen</w:t>
            </w:r>
          </w:p>
          <w:p w14:paraId="141D07A1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Myyntiprosessi, laskuvaatimukset ja arvonlisäverotus</w:t>
            </w:r>
          </w:p>
          <w:p w14:paraId="38BA7152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Atk-sovelluksen hyödyntäminen, Nova CS Pro</w:t>
            </w:r>
          </w:p>
          <w:p w14:paraId="639A3BB7" w14:textId="77777777" w:rsidR="00057828" w:rsidRPr="00057828" w:rsidRDefault="00057828" w:rsidP="00057828">
            <w:pPr>
              <w:ind w:left="0"/>
              <w:rPr>
                <w:rFonts w:eastAsia="Times New Roman"/>
                <w:lang w:eastAsia="fi-FI"/>
              </w:rPr>
            </w:pPr>
            <w:r w:rsidRPr="00057828">
              <w:rPr>
                <w:rFonts w:eastAsia="Times New Roman"/>
                <w:lang w:eastAsia="fi-FI"/>
              </w:rPr>
              <w:t>Etätehtäviä, malliratkaisut verkkoon</w:t>
            </w:r>
          </w:p>
          <w:p w14:paraId="084C912D" w14:textId="081BCBD8" w:rsidR="0077186B" w:rsidRPr="004139D1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094" w14:textId="79137493" w:rsidR="0077186B" w:rsidRDefault="0079388D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Kinnunen</w:t>
            </w:r>
          </w:p>
        </w:tc>
      </w:tr>
      <w:tr w:rsidR="0077186B" w:rsidRPr="004139D1" w14:paraId="206B0738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C7F" w14:textId="63EAEFFC" w:rsidR="0077186B" w:rsidRPr="0079388D" w:rsidRDefault="0010341E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A1A" w14:textId="602DFA42" w:rsidR="007826DF" w:rsidRPr="0079388D" w:rsidRDefault="0075588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25</w:t>
            </w:r>
            <w:r w:rsidR="0079388D">
              <w:rPr>
                <w:rFonts w:eastAsia="Times New Roman"/>
                <w:lang w:eastAsia="fi-FI"/>
              </w:rPr>
              <w:t>.4.2019</w:t>
            </w:r>
          </w:p>
          <w:p w14:paraId="4EFB3B4D" w14:textId="77777777" w:rsidR="0077186B" w:rsidRPr="0079388D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 w:rsidRPr="0079388D">
              <w:rPr>
                <w:rFonts w:eastAsia="Times New Roman"/>
                <w:lang w:eastAsia="fi-FI"/>
              </w:rPr>
              <w:t>Ääne</w:t>
            </w:r>
            <w:proofErr w:type="spellEnd"/>
            <w:r w:rsidRPr="0079388D">
              <w:rPr>
                <w:rFonts w:eastAsia="Times New Roman"/>
                <w:lang w:eastAsia="fi-FI"/>
              </w:rPr>
              <w:t>-atk-luokka</w:t>
            </w:r>
          </w:p>
          <w:p w14:paraId="0DCFF880" w14:textId="585BC56B" w:rsidR="0077186B" w:rsidRPr="0079388D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 w:rsidRPr="0079388D">
              <w:rPr>
                <w:rFonts w:eastAsia="Times New Roman"/>
                <w:lang w:eastAsia="fi-FI"/>
              </w:rPr>
              <w:t>INTEG Kirjanpitäjä</w:t>
            </w:r>
          </w:p>
          <w:p w14:paraId="230BEF17" w14:textId="77777777" w:rsidR="0077186B" w:rsidRPr="0079388D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21B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LASKUTUS JA MYYNTIRESKONTRA</w:t>
            </w:r>
          </w:p>
          <w:p w14:paraId="2E5391F6" w14:textId="77777777" w:rsidR="00D708F7" w:rsidRPr="00C327E8" w:rsidRDefault="00D708F7" w:rsidP="00D708F7">
            <w:pPr>
              <w:ind w:left="0"/>
              <w:rPr>
                <w:rFonts w:eastAsia="Times New Roman"/>
                <w:b/>
                <w:lang w:eastAsia="fi-FI"/>
              </w:rPr>
            </w:pPr>
            <w:r>
              <w:rPr>
                <w:rFonts w:eastAsia="Times New Roman"/>
                <w:b/>
                <w:lang w:eastAsia="fi-FI"/>
              </w:rPr>
              <w:t>Perintätoimien käynnistys</w:t>
            </w:r>
          </w:p>
          <w:p w14:paraId="5713675A" w14:textId="77777777" w:rsidR="00D708F7" w:rsidRPr="00C327E8" w:rsidRDefault="00D708F7" w:rsidP="00D708F7">
            <w:pPr>
              <w:ind w:left="0"/>
              <w:rPr>
                <w:rFonts w:eastAsia="Times New Roman"/>
                <w:lang w:eastAsia="fi-FI"/>
              </w:rPr>
            </w:pPr>
            <w:r w:rsidRPr="00C327E8">
              <w:rPr>
                <w:rFonts w:eastAsia="Times New Roman"/>
                <w:lang w:eastAsia="fi-FI"/>
              </w:rPr>
              <w:t xml:space="preserve">Lait ja säädökset, luottorajojen valvonta, </w:t>
            </w:r>
            <w:r>
              <w:rPr>
                <w:rFonts w:eastAsia="Times New Roman"/>
                <w:lang w:eastAsia="fi-FI"/>
              </w:rPr>
              <w:t xml:space="preserve">maksuvalmius ja maksuaikojen vaikutus maksuvalmiuteen, </w:t>
            </w:r>
            <w:r w:rsidRPr="00C327E8">
              <w:rPr>
                <w:rFonts w:eastAsia="Times New Roman"/>
                <w:lang w:eastAsia="fi-FI"/>
              </w:rPr>
              <w:t>perintätoimien käynnistys, ulosottopäätökset</w:t>
            </w:r>
          </w:p>
          <w:p w14:paraId="1E70D17F" w14:textId="77777777" w:rsidR="00D708F7" w:rsidRPr="00A96D79" w:rsidRDefault="00D708F7" w:rsidP="00D708F7">
            <w:pPr>
              <w:ind w:left="0"/>
              <w:rPr>
                <w:rFonts w:eastAsia="Times New Roman"/>
                <w:b/>
                <w:lang w:eastAsia="fi-FI"/>
              </w:rPr>
            </w:pPr>
            <w:r w:rsidRPr="00A96D79">
              <w:rPr>
                <w:rFonts w:eastAsia="Times New Roman"/>
                <w:b/>
                <w:lang w:eastAsia="fi-FI"/>
              </w:rPr>
              <w:t>Yhteisö- j</w:t>
            </w:r>
            <w:r>
              <w:rPr>
                <w:rFonts w:eastAsia="Times New Roman"/>
                <w:b/>
                <w:lang w:eastAsia="fi-FI"/>
              </w:rPr>
              <w:t>a ulkomaankaupan laskutus</w:t>
            </w:r>
          </w:p>
          <w:p w14:paraId="6921BAE5" w14:textId="77777777" w:rsidR="00D708F7" w:rsidRPr="00C327E8" w:rsidRDefault="00D708F7" w:rsidP="00D708F7">
            <w:pPr>
              <w:ind w:left="0"/>
              <w:rPr>
                <w:rFonts w:eastAsia="Times New Roman"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TESTI VERKOSSA</w:t>
            </w:r>
            <w:r w:rsidRPr="00C327E8">
              <w:rPr>
                <w:rFonts w:eastAsia="Times New Roman"/>
                <w:lang w:eastAsia="fi-FI"/>
              </w:rPr>
              <w:t xml:space="preserve"> (sis. atk-sovelluksen prosessi- ja toimintakuvauksen)</w:t>
            </w:r>
          </w:p>
          <w:p w14:paraId="0A924D02" w14:textId="77777777" w:rsidR="0077186B" w:rsidRPr="004139D1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F33" w14:textId="1C0673CF" w:rsidR="0077186B" w:rsidRPr="004139D1" w:rsidRDefault="0079388D" w:rsidP="0077186B">
            <w:pPr>
              <w:ind w:left="0"/>
              <w:rPr>
                <w:rFonts w:eastAsia="Times New Roman"/>
                <w:color w:val="1F497D"/>
                <w:lang w:eastAsia="fi-FI"/>
              </w:rPr>
            </w:pPr>
            <w:r>
              <w:rPr>
                <w:rFonts w:eastAsia="Times New Roman"/>
                <w:lang w:eastAsia="fi-FI"/>
              </w:rPr>
              <w:t>Kinnunen</w:t>
            </w:r>
          </w:p>
        </w:tc>
      </w:tr>
      <w:tr w:rsidR="0077186B" w:rsidRPr="004139D1" w14:paraId="26DBB615" w14:textId="77777777" w:rsidTr="00242C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2294" w14:textId="48B7A095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5E07" w14:textId="3CEBFC3B" w:rsidR="0077186B" w:rsidRPr="004F0D0D" w:rsidRDefault="0079388D" w:rsidP="0077186B">
            <w:pPr>
              <w:ind w:left="0"/>
              <w:jc w:val="both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29</w:t>
            </w:r>
            <w:r w:rsidR="00057828">
              <w:rPr>
                <w:rFonts w:eastAsia="Times New Roman"/>
                <w:lang w:eastAsia="fi-FI"/>
              </w:rPr>
              <w:t>.5.2018</w:t>
            </w:r>
          </w:p>
          <w:p w14:paraId="288317B3" w14:textId="77777777" w:rsidR="0077186B" w:rsidRPr="004F0D0D" w:rsidRDefault="0077186B" w:rsidP="0077186B">
            <w:pPr>
              <w:ind w:left="0"/>
              <w:jc w:val="both"/>
              <w:rPr>
                <w:rFonts w:eastAsia="Times New Roman"/>
                <w:lang w:eastAsia="fi-FI"/>
              </w:rPr>
            </w:pPr>
            <w:r w:rsidRPr="004F0D0D">
              <w:rPr>
                <w:rFonts w:eastAsia="Times New Roman"/>
                <w:lang w:eastAsia="fi-FI"/>
              </w:rPr>
              <w:t>yhteinen tilaisuus</w:t>
            </w:r>
          </w:p>
          <w:p w14:paraId="4BA288F1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E9BF" w14:textId="77777777" w:rsidR="0077186B" w:rsidRPr="004F0D0D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4F0D0D">
              <w:rPr>
                <w:rFonts w:eastAsia="Times New Roman"/>
                <w:b/>
                <w:lang w:eastAsia="fi-FI"/>
              </w:rPr>
              <w:t>Koulutuksen päätöstilaisuus</w:t>
            </w:r>
          </w:p>
          <w:p w14:paraId="012EB9B2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 w:rsidRPr="004F0D0D">
              <w:rPr>
                <w:rFonts w:eastAsia="Times New Roman"/>
                <w:lang w:eastAsia="fi-FI"/>
              </w:rPr>
              <w:t>Valmistavan koulutuksen todistusten jako</w:t>
            </w:r>
            <w:r>
              <w:rPr>
                <w:rFonts w:eastAsia="Times New Roman"/>
                <w:lang w:eastAsia="fi-FI"/>
              </w:rPr>
              <w:t xml:space="preserve"> valmistuville opiskelijoille</w:t>
            </w:r>
          </w:p>
          <w:p w14:paraId="78968BFF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  <w:p w14:paraId="356C6516" w14:textId="17841550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C72C" w14:textId="77777777" w:rsidR="0077186B" w:rsidRPr="00C327E8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</w:tr>
      <w:tr w:rsidR="0077186B" w:rsidRPr="004139D1" w14:paraId="58DB0E7B" w14:textId="77777777" w:rsidTr="002F662A"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758" w14:textId="77777777" w:rsidR="0077186B" w:rsidRPr="00673210" w:rsidRDefault="0077186B" w:rsidP="0077186B">
            <w:pPr>
              <w:ind w:left="0"/>
              <w:rPr>
                <w:rFonts w:eastAsia="Times New Roman"/>
                <w:b/>
                <w:sz w:val="24"/>
                <w:lang w:eastAsia="fi-FI"/>
              </w:rPr>
            </w:pPr>
          </w:p>
          <w:p w14:paraId="2C3A25DC" w14:textId="77777777" w:rsidR="0077186B" w:rsidRPr="00673210" w:rsidRDefault="0077186B" w:rsidP="0077186B">
            <w:pPr>
              <w:ind w:left="0"/>
              <w:rPr>
                <w:rFonts w:eastAsia="Times New Roman"/>
                <w:b/>
                <w:sz w:val="24"/>
                <w:lang w:eastAsia="fi-FI"/>
              </w:rPr>
            </w:pPr>
            <w:r w:rsidRPr="00673210">
              <w:rPr>
                <w:rFonts w:eastAsia="Times New Roman"/>
                <w:b/>
                <w:sz w:val="24"/>
                <w:lang w:eastAsia="fi-FI"/>
              </w:rPr>
              <w:t>VAIHTOEHTOISET VAPAAVALINTAISET:</w:t>
            </w:r>
          </w:p>
          <w:p w14:paraId="4DCB290F" w14:textId="77777777" w:rsidR="0077186B" w:rsidRPr="004139D1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0E0" w14:textId="77777777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</w:tr>
      <w:tr w:rsidR="0077186B" w:rsidRPr="004139D1" w14:paraId="5FA21944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BDC" w14:textId="77777777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92D" w14:textId="2C88BFD7" w:rsidR="00176651" w:rsidRPr="00AB27D6" w:rsidRDefault="00B33AEF" w:rsidP="00176651">
            <w:pPr>
              <w:ind w:left="0"/>
              <w:rPr>
                <w:rFonts w:eastAsia="Times New Roman"/>
                <w:lang w:eastAsia="fi-FI"/>
              </w:rPr>
            </w:pPr>
            <w:r w:rsidRPr="00AB27D6">
              <w:rPr>
                <w:rFonts w:eastAsia="Times New Roman"/>
                <w:lang w:eastAsia="fi-FI"/>
              </w:rPr>
              <w:t>1</w:t>
            </w:r>
            <w:r w:rsidR="0056665A" w:rsidRPr="00AB27D6">
              <w:rPr>
                <w:rFonts w:eastAsia="Times New Roman"/>
                <w:lang w:eastAsia="fi-FI"/>
              </w:rPr>
              <w:t>4.11.2018</w:t>
            </w:r>
          </w:p>
          <w:p w14:paraId="3DE01309" w14:textId="1ACFA3A2" w:rsidR="00CC3926" w:rsidRPr="00CC3926" w:rsidRDefault="00176651" w:rsidP="00176651">
            <w:pPr>
              <w:ind w:left="0"/>
              <w:rPr>
                <w:rFonts w:eastAsia="Times New Roman"/>
                <w:lang w:eastAsia="fi-FI"/>
              </w:rPr>
            </w:pPr>
            <w:r w:rsidRPr="00AB27D6">
              <w:rPr>
                <w:rFonts w:eastAsia="Times New Roman"/>
                <w:lang w:eastAsia="fi-FI"/>
              </w:rPr>
              <w:t xml:space="preserve">Auditorio, </w:t>
            </w:r>
            <w:proofErr w:type="spellStart"/>
            <w:r w:rsidRPr="00AB27D6">
              <w:rPr>
                <w:rFonts w:eastAsia="Times New Roman"/>
                <w:lang w:eastAsia="fi-FI"/>
              </w:rPr>
              <w:t>päärakenn</w:t>
            </w:r>
            <w:proofErr w:type="spellEnd"/>
            <w:r w:rsidRPr="00CC3926">
              <w:rPr>
                <w:rFonts w:eastAsia="Times New Roman"/>
                <w:lang w:eastAsia="fi-FI"/>
              </w:rPr>
              <w:t xml:space="preserve"> </w:t>
            </w:r>
            <w:r w:rsidR="00CC3926" w:rsidRPr="00CC3926">
              <w:rPr>
                <w:rFonts w:eastAsia="Times New Roman"/>
                <w:lang w:eastAsia="fi-FI"/>
              </w:rPr>
              <w:t>INTEG Controller</w:t>
            </w:r>
          </w:p>
          <w:p w14:paraId="19939C90" w14:textId="77777777" w:rsidR="00CC3926" w:rsidRPr="004038A2" w:rsidRDefault="00CC3926" w:rsidP="00CC3926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Kirjanpitäjä</w:t>
            </w:r>
          </w:p>
          <w:p w14:paraId="7FB623C6" w14:textId="77777777" w:rsidR="0077186B" w:rsidRPr="00673210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7E2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TILINPÄÄTÖSANALYYSIN LAATIMINEN</w:t>
            </w:r>
          </w:p>
          <w:p w14:paraId="39B2D38E" w14:textId="77777777" w:rsidR="00CC3926" w:rsidRPr="00CC3926" w:rsidRDefault="00CC3926" w:rsidP="00CC3926">
            <w:pPr>
              <w:ind w:left="0"/>
              <w:rPr>
                <w:rFonts w:eastAsia="Times New Roman"/>
                <w:b/>
                <w:lang w:eastAsia="fi-FI"/>
              </w:rPr>
            </w:pPr>
            <w:r w:rsidRPr="00CC3926">
              <w:rPr>
                <w:rFonts w:eastAsia="Times New Roman"/>
                <w:b/>
                <w:lang w:eastAsia="fi-FI"/>
              </w:rPr>
              <w:t>Tilinpäätöksen analysoiminen</w:t>
            </w:r>
          </w:p>
          <w:p w14:paraId="1C6AD04C" w14:textId="77777777" w:rsidR="00CC3926" w:rsidRPr="00CC3926" w:rsidRDefault="00CC3926" w:rsidP="00CC3926">
            <w:pPr>
              <w:ind w:left="0"/>
              <w:rPr>
                <w:rFonts w:eastAsia="Times New Roman"/>
                <w:lang w:eastAsia="fi-FI"/>
              </w:rPr>
            </w:pPr>
            <w:r w:rsidRPr="00CC3926">
              <w:rPr>
                <w:rFonts w:eastAsia="Times New Roman"/>
                <w:lang w:eastAsia="fi-FI"/>
              </w:rPr>
              <w:t>Tilinpäätöksen hyväksikäyttö, analysointi ja tunnusluvut</w:t>
            </w:r>
          </w:p>
          <w:p w14:paraId="48C5A1B1" w14:textId="77777777" w:rsidR="00CC3926" w:rsidRPr="00CC3926" w:rsidRDefault="00CC3926" w:rsidP="00CC3926">
            <w:pPr>
              <w:ind w:left="0"/>
              <w:rPr>
                <w:rFonts w:eastAsia="Times New Roman"/>
                <w:lang w:eastAsia="fi-FI"/>
              </w:rPr>
            </w:pPr>
            <w:r w:rsidRPr="00CC3926">
              <w:rPr>
                <w:rFonts w:eastAsia="Times New Roman"/>
                <w:lang w:eastAsia="fi-FI"/>
              </w:rPr>
              <w:t>Tilinpäätösanalyysit</w:t>
            </w:r>
          </w:p>
          <w:p w14:paraId="76AD38BA" w14:textId="07195B40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4E3" w14:textId="68E300AF" w:rsidR="0077186B" w:rsidRPr="004139D1" w:rsidRDefault="00176651" w:rsidP="0077186B">
            <w:pPr>
              <w:ind w:left="0"/>
              <w:rPr>
                <w:rFonts w:eastAsia="Times New Roman"/>
                <w:lang w:eastAsia="fi-FI"/>
              </w:rPr>
            </w:pPr>
            <w:r w:rsidRPr="00AB27D6">
              <w:rPr>
                <w:rFonts w:eastAsia="Times New Roman"/>
                <w:lang w:eastAsia="fi-FI"/>
              </w:rPr>
              <w:t>Leena Rekola-Nieminen</w:t>
            </w:r>
          </w:p>
        </w:tc>
      </w:tr>
      <w:tr w:rsidR="0077186B" w:rsidRPr="004139D1" w14:paraId="439E40DB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28D5" w14:textId="77777777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458" w14:textId="154C519C" w:rsidR="00CC3926" w:rsidRPr="00CC3926" w:rsidRDefault="0056665A" w:rsidP="00CC3926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27.11.2018</w:t>
            </w:r>
          </w:p>
          <w:p w14:paraId="433F0899" w14:textId="77777777" w:rsidR="00CC3926" w:rsidRPr="00CC3926" w:rsidRDefault="00CC3926" w:rsidP="00CC3926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 w:rsidRPr="00CC3926">
              <w:rPr>
                <w:rFonts w:eastAsia="Times New Roman"/>
                <w:lang w:eastAsia="fi-FI"/>
              </w:rPr>
              <w:t>Ääne</w:t>
            </w:r>
            <w:proofErr w:type="spellEnd"/>
            <w:r w:rsidRPr="00CC3926">
              <w:rPr>
                <w:rFonts w:eastAsia="Times New Roman"/>
                <w:lang w:eastAsia="fi-FI"/>
              </w:rPr>
              <w:t>-atk-luokka</w:t>
            </w:r>
          </w:p>
          <w:p w14:paraId="49D49614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  <w:p w14:paraId="7B8E4B30" w14:textId="77777777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Controller</w:t>
            </w:r>
          </w:p>
          <w:p w14:paraId="1CE76D0C" w14:textId="3659D4EE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Kirjanpitäjä</w:t>
            </w:r>
          </w:p>
          <w:p w14:paraId="16CA4A76" w14:textId="77777777" w:rsidR="0077186B" w:rsidRPr="00673210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B88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TILINPÄÄTÖSANALYYSIN LAATIMINEN</w:t>
            </w:r>
          </w:p>
          <w:p w14:paraId="4B3E32CC" w14:textId="77777777" w:rsidR="00CC3926" w:rsidRPr="00CC3926" w:rsidRDefault="00CC3926" w:rsidP="00CC3926">
            <w:pPr>
              <w:ind w:left="0"/>
              <w:rPr>
                <w:rFonts w:eastAsia="Times New Roman"/>
                <w:b/>
                <w:lang w:eastAsia="fi-FI"/>
              </w:rPr>
            </w:pPr>
            <w:r w:rsidRPr="00CC3926">
              <w:rPr>
                <w:rFonts w:eastAsia="Times New Roman"/>
                <w:b/>
                <w:lang w:eastAsia="fi-FI"/>
              </w:rPr>
              <w:t>Kustannus- ja kannattavuuslaskelman tekeminen</w:t>
            </w:r>
          </w:p>
          <w:p w14:paraId="2C2F90A1" w14:textId="77777777" w:rsidR="00CC3926" w:rsidRPr="00CC3926" w:rsidRDefault="00CC3926" w:rsidP="00CC3926">
            <w:pPr>
              <w:ind w:left="0"/>
              <w:rPr>
                <w:rFonts w:eastAsia="Times New Roman"/>
                <w:lang w:eastAsia="fi-FI"/>
              </w:rPr>
            </w:pPr>
            <w:r w:rsidRPr="00CC3926">
              <w:rPr>
                <w:rFonts w:eastAsia="Times New Roman"/>
                <w:lang w:eastAsia="fi-FI"/>
              </w:rPr>
              <w:t>Kustannus- ja kannattavuuslaskelmat, asiakas- ja tuotekannattavuus, kustannuspaikkalaskenta</w:t>
            </w:r>
          </w:p>
          <w:p w14:paraId="37CC4622" w14:textId="77777777" w:rsidR="00CC3926" w:rsidRPr="00CC3926" w:rsidRDefault="00CC3926" w:rsidP="00CC3926">
            <w:pPr>
              <w:ind w:left="0"/>
              <w:rPr>
                <w:rFonts w:eastAsia="Times New Roman"/>
                <w:lang w:eastAsia="fi-FI"/>
              </w:rPr>
            </w:pPr>
            <w:r w:rsidRPr="00CC3926">
              <w:rPr>
                <w:rFonts w:eastAsia="Times New Roman"/>
                <w:lang w:eastAsia="fi-FI"/>
              </w:rPr>
              <w:t>Kustannusten kohdistus, yleiskustannuslisät, toimintolaskenta</w:t>
            </w:r>
          </w:p>
          <w:p w14:paraId="32AB516E" w14:textId="58AB84FE" w:rsidR="00CC3926" w:rsidRDefault="00CC3926" w:rsidP="00CC3926">
            <w:pPr>
              <w:ind w:left="0"/>
              <w:rPr>
                <w:rFonts w:eastAsia="Times New Roman"/>
                <w:lang w:eastAsia="fi-FI"/>
              </w:rPr>
            </w:pPr>
            <w:r w:rsidRPr="00CC3926">
              <w:rPr>
                <w:rFonts w:eastAsia="Times New Roman"/>
                <w:lang w:eastAsia="fi-FI"/>
              </w:rPr>
              <w:t>ETÄTEHTÄVÄ, oman yrityksen tilinpäätöksen analysointi</w:t>
            </w:r>
          </w:p>
          <w:p w14:paraId="4719ECF3" w14:textId="154B44A9" w:rsidR="0056665A" w:rsidRDefault="0056665A" w:rsidP="00CC3926">
            <w:pPr>
              <w:ind w:left="0"/>
              <w:rPr>
                <w:rFonts w:eastAsia="Times New Roman"/>
                <w:lang w:eastAsia="fi-FI"/>
              </w:rPr>
            </w:pPr>
          </w:p>
          <w:p w14:paraId="0395CCEF" w14:textId="77777777" w:rsidR="0056665A" w:rsidRPr="00CC3926" w:rsidRDefault="0056665A" w:rsidP="00CC3926">
            <w:pPr>
              <w:ind w:left="0"/>
              <w:rPr>
                <w:rFonts w:eastAsia="Times New Roman"/>
                <w:lang w:eastAsia="fi-FI"/>
              </w:rPr>
            </w:pPr>
          </w:p>
          <w:p w14:paraId="03EA1E07" w14:textId="77777777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2B0" w14:textId="201A4F9F" w:rsidR="0077186B" w:rsidRPr="004139D1" w:rsidRDefault="00110448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lastRenderedPageBreak/>
              <w:t>Myllykoski</w:t>
            </w:r>
          </w:p>
        </w:tc>
      </w:tr>
      <w:tr w:rsidR="0077186B" w:rsidRPr="004139D1" w14:paraId="4DD73568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15F" w14:textId="77777777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8B6" w14:textId="471BD9BE" w:rsidR="00CC3926" w:rsidRPr="00CC3926" w:rsidRDefault="0056665A" w:rsidP="00CC3926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16.10.2018</w:t>
            </w:r>
          </w:p>
          <w:p w14:paraId="7D4B9823" w14:textId="77777777" w:rsidR="00CC3926" w:rsidRPr="00CC3926" w:rsidRDefault="00CC3926" w:rsidP="00CC3926">
            <w:pPr>
              <w:ind w:left="0"/>
              <w:rPr>
                <w:rFonts w:eastAsia="Times New Roman"/>
                <w:lang w:eastAsia="fi-FI"/>
              </w:rPr>
            </w:pPr>
            <w:proofErr w:type="spellStart"/>
            <w:r w:rsidRPr="00CC3926">
              <w:rPr>
                <w:rFonts w:eastAsia="Times New Roman"/>
                <w:lang w:eastAsia="fi-FI"/>
              </w:rPr>
              <w:t>Ääne</w:t>
            </w:r>
            <w:proofErr w:type="spellEnd"/>
            <w:r w:rsidRPr="00CC3926">
              <w:rPr>
                <w:rFonts w:eastAsia="Times New Roman"/>
                <w:lang w:eastAsia="fi-FI"/>
              </w:rPr>
              <w:t>-atk-luokka</w:t>
            </w:r>
          </w:p>
          <w:p w14:paraId="556D3ACF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  <w:p w14:paraId="5A760844" w14:textId="77777777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Controller</w:t>
            </w:r>
          </w:p>
          <w:p w14:paraId="5972C29C" w14:textId="77777777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Kirjanpitäjä</w:t>
            </w:r>
          </w:p>
          <w:p w14:paraId="7D27F636" w14:textId="77777777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  <w:p w14:paraId="4A546F0B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9D6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BUDJETOINTI</w:t>
            </w:r>
          </w:p>
          <w:p w14:paraId="6071DFBA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Talou</w:t>
            </w:r>
            <w:r>
              <w:rPr>
                <w:rFonts w:eastAsia="Times New Roman"/>
                <w:b/>
                <w:lang w:eastAsia="fi-FI"/>
              </w:rPr>
              <w:t>den suunnittelu ja seuranta</w:t>
            </w:r>
          </w:p>
          <w:p w14:paraId="6659287E" w14:textId="77777777" w:rsidR="006475F6" w:rsidRPr="006475F6" w:rsidRDefault="006475F6" w:rsidP="006475F6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6475F6">
              <w:rPr>
                <w:rFonts w:eastAsia="Times New Roman"/>
                <w:szCs w:val="20"/>
                <w:lang w:eastAsia="fi-FI"/>
              </w:rPr>
              <w:t>Budjetointi, teollinen ja kaupallinen yritys</w:t>
            </w:r>
          </w:p>
          <w:p w14:paraId="05734A23" w14:textId="77777777" w:rsidR="006475F6" w:rsidRPr="006475F6" w:rsidRDefault="006475F6" w:rsidP="006475F6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6475F6">
              <w:rPr>
                <w:rFonts w:eastAsia="Times New Roman"/>
                <w:szCs w:val="20"/>
                <w:lang w:eastAsia="fi-FI"/>
              </w:rPr>
              <w:t>Osabudjetit, osto- ja myyntibudjetti, henkilöstöbudjetti sekä muut budjetit</w:t>
            </w:r>
          </w:p>
          <w:p w14:paraId="32EFC475" w14:textId="77777777" w:rsidR="006475F6" w:rsidRPr="006475F6" w:rsidRDefault="006475F6" w:rsidP="006475F6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6475F6">
              <w:rPr>
                <w:rFonts w:eastAsia="Times New Roman"/>
                <w:szCs w:val="20"/>
                <w:lang w:eastAsia="fi-FI"/>
              </w:rPr>
              <w:t>Tulos-  ja rahoitusbudjetit, tase-ennuste</w:t>
            </w:r>
          </w:p>
          <w:p w14:paraId="335088A2" w14:textId="77777777" w:rsidR="006475F6" w:rsidRPr="006475F6" w:rsidRDefault="006475F6" w:rsidP="006475F6">
            <w:pPr>
              <w:ind w:left="0"/>
              <w:rPr>
                <w:rFonts w:eastAsia="Times New Roman"/>
                <w:lang w:eastAsia="fi-FI"/>
              </w:rPr>
            </w:pPr>
            <w:r w:rsidRPr="006475F6">
              <w:rPr>
                <w:rFonts w:eastAsia="Times New Roman"/>
                <w:lang w:eastAsia="fi-FI"/>
              </w:rPr>
              <w:t>Budjettien seurantaraportit, budjettivertailut, erot ja niiden analysointi</w:t>
            </w:r>
          </w:p>
          <w:p w14:paraId="2434E86B" w14:textId="3396774F" w:rsidR="0077186B" w:rsidRPr="004139D1" w:rsidRDefault="006475F6" w:rsidP="006475F6">
            <w:pPr>
              <w:ind w:left="0"/>
              <w:rPr>
                <w:rFonts w:eastAsia="Times New Roman"/>
                <w:b/>
                <w:lang w:eastAsia="fi-FI"/>
              </w:rPr>
            </w:pPr>
            <w:r w:rsidRPr="006475F6">
              <w:rPr>
                <w:rFonts w:eastAsia="Times New Roman"/>
                <w:lang w:eastAsia="fi-FI"/>
              </w:rPr>
              <w:t>ETÄTEHTÄVÄ, oman yrityksen budjetointi- ja seurantaprosessi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82C" w14:textId="1B20098D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Myllykoski</w:t>
            </w:r>
          </w:p>
        </w:tc>
      </w:tr>
      <w:tr w:rsidR="0077186B" w:rsidRPr="004139D1" w14:paraId="2FA549A8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CD1" w14:textId="77777777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F7B" w14:textId="1579DFB4" w:rsidR="00176651" w:rsidRPr="0056665A" w:rsidRDefault="0056665A" w:rsidP="00176651">
            <w:pPr>
              <w:ind w:left="0"/>
              <w:rPr>
                <w:rFonts w:eastAsia="Times New Roman"/>
                <w:lang w:eastAsia="fi-FI"/>
              </w:rPr>
            </w:pPr>
            <w:r w:rsidRPr="0056665A">
              <w:rPr>
                <w:rFonts w:eastAsia="Times New Roman"/>
                <w:lang w:eastAsia="fi-FI"/>
              </w:rPr>
              <w:t>30.10.2018</w:t>
            </w:r>
          </w:p>
          <w:p w14:paraId="2AE5B6F7" w14:textId="13DD5CE8" w:rsidR="0077186B" w:rsidRDefault="00176651" w:rsidP="00176651">
            <w:pPr>
              <w:ind w:left="0"/>
              <w:rPr>
                <w:rFonts w:eastAsia="Times New Roman"/>
                <w:lang w:eastAsia="fi-FI"/>
              </w:rPr>
            </w:pPr>
            <w:r w:rsidRPr="00AB27D6">
              <w:rPr>
                <w:rFonts w:eastAsia="Times New Roman"/>
                <w:lang w:eastAsia="fi-FI"/>
              </w:rPr>
              <w:t xml:space="preserve">Auditorio, </w:t>
            </w:r>
            <w:proofErr w:type="spellStart"/>
            <w:r w:rsidRPr="00AB27D6">
              <w:rPr>
                <w:rFonts w:eastAsia="Times New Roman"/>
                <w:lang w:eastAsia="fi-FI"/>
              </w:rPr>
              <w:t>päärakenn</w:t>
            </w:r>
            <w:proofErr w:type="spellEnd"/>
            <w:r>
              <w:rPr>
                <w:rFonts w:eastAsia="Times New Roman"/>
                <w:lang w:eastAsia="fi-FI"/>
              </w:rPr>
              <w:t xml:space="preserve"> </w:t>
            </w:r>
          </w:p>
          <w:p w14:paraId="49A8E41E" w14:textId="77777777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Controller</w:t>
            </w:r>
          </w:p>
          <w:p w14:paraId="22A0B975" w14:textId="77777777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INTEG Kirjanpitäjä</w:t>
            </w:r>
          </w:p>
          <w:p w14:paraId="6F442A30" w14:textId="77777777" w:rsidR="0077186B" w:rsidRPr="004038A2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  <w:p w14:paraId="641072C8" w14:textId="77777777" w:rsidR="0077186B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4BB" w14:textId="77777777" w:rsidR="0077186B" w:rsidRPr="00C327E8" w:rsidRDefault="0077186B" w:rsidP="0077186B">
            <w:pPr>
              <w:ind w:left="0"/>
              <w:rPr>
                <w:rFonts w:eastAsia="Times New Roman"/>
                <w:b/>
                <w:lang w:eastAsia="fi-FI"/>
              </w:rPr>
            </w:pPr>
            <w:r w:rsidRPr="00C327E8">
              <w:rPr>
                <w:rFonts w:eastAsia="Times New Roman"/>
                <w:b/>
                <w:lang w:eastAsia="fi-FI"/>
              </w:rPr>
              <w:t>BUDJETOINTI, RAHOITUSSUUNNITTELU</w:t>
            </w:r>
          </w:p>
          <w:p w14:paraId="13AFF443" w14:textId="77777777" w:rsidR="006475F6" w:rsidRPr="006475F6" w:rsidRDefault="006475F6" w:rsidP="006475F6">
            <w:pPr>
              <w:ind w:left="0"/>
              <w:rPr>
                <w:rFonts w:eastAsia="Times New Roman"/>
                <w:b/>
                <w:szCs w:val="20"/>
                <w:lang w:eastAsia="fi-FI"/>
              </w:rPr>
            </w:pPr>
            <w:r w:rsidRPr="006475F6">
              <w:rPr>
                <w:rFonts w:eastAsia="Times New Roman"/>
                <w:b/>
                <w:szCs w:val="20"/>
                <w:lang w:eastAsia="fi-FI"/>
              </w:rPr>
              <w:t xml:space="preserve">Rahoitussuunnittelu, </w:t>
            </w:r>
            <w:r w:rsidRPr="006475F6">
              <w:rPr>
                <w:rFonts w:eastAsia="Times New Roman"/>
                <w:szCs w:val="20"/>
                <w:lang w:eastAsia="fi-FI"/>
              </w:rPr>
              <w:t>kassavirtalaskelmat</w:t>
            </w:r>
          </w:p>
          <w:p w14:paraId="603A742C" w14:textId="77777777" w:rsidR="006475F6" w:rsidRPr="006475F6" w:rsidRDefault="006475F6" w:rsidP="006475F6">
            <w:pPr>
              <w:ind w:left="0"/>
              <w:rPr>
                <w:rFonts w:eastAsia="Times New Roman"/>
                <w:szCs w:val="20"/>
                <w:lang w:eastAsia="fi-FI"/>
              </w:rPr>
            </w:pPr>
            <w:r w:rsidRPr="006475F6">
              <w:rPr>
                <w:rFonts w:eastAsia="Times New Roman"/>
                <w:b/>
                <w:szCs w:val="20"/>
                <w:lang w:eastAsia="fi-FI"/>
              </w:rPr>
              <w:t>Rahoitusennusteet</w:t>
            </w:r>
            <w:r w:rsidRPr="006475F6">
              <w:rPr>
                <w:rFonts w:eastAsia="Times New Roman"/>
                <w:szCs w:val="20"/>
                <w:lang w:eastAsia="fi-FI"/>
              </w:rPr>
              <w:t>, investointilaskelmat</w:t>
            </w:r>
          </w:p>
          <w:p w14:paraId="66106016" w14:textId="3D87A0EA" w:rsidR="0077186B" w:rsidRPr="004139D1" w:rsidRDefault="006475F6" w:rsidP="006475F6">
            <w:pPr>
              <w:ind w:left="0"/>
              <w:rPr>
                <w:rFonts w:eastAsia="Times New Roman"/>
                <w:b/>
                <w:lang w:eastAsia="fi-FI"/>
              </w:rPr>
            </w:pPr>
            <w:r w:rsidRPr="006475F6">
              <w:rPr>
                <w:rFonts w:eastAsia="Times New Roman"/>
                <w:szCs w:val="20"/>
                <w:lang w:eastAsia="fi-FI"/>
              </w:rPr>
              <w:t xml:space="preserve">ETÄTEHTÄVÄ, oman yrityksen </w:t>
            </w:r>
            <w:proofErr w:type="spellStart"/>
            <w:r w:rsidRPr="006475F6">
              <w:rPr>
                <w:rFonts w:eastAsia="Times New Roman"/>
                <w:szCs w:val="20"/>
                <w:lang w:eastAsia="fi-FI"/>
              </w:rPr>
              <w:t>rahoitussuunittelu</w:t>
            </w:r>
            <w:proofErr w:type="spellEnd"/>
            <w:r w:rsidRPr="006475F6">
              <w:rPr>
                <w:rFonts w:eastAsia="Times New Roman"/>
                <w:szCs w:val="20"/>
                <w:lang w:eastAsia="fi-FI"/>
              </w:rPr>
              <w:t>, -vertailut ja -ennusteet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862" w14:textId="409F23CB" w:rsidR="0077186B" w:rsidRPr="004139D1" w:rsidRDefault="00176651" w:rsidP="0077186B">
            <w:pPr>
              <w:ind w:left="0"/>
              <w:rPr>
                <w:rFonts w:eastAsia="Times New Roman"/>
                <w:lang w:eastAsia="fi-FI"/>
              </w:rPr>
            </w:pPr>
            <w:r w:rsidRPr="00AB27D6">
              <w:rPr>
                <w:rFonts w:eastAsia="Times New Roman"/>
                <w:lang w:eastAsia="fi-FI"/>
              </w:rPr>
              <w:t>Rekola-Nieminen</w:t>
            </w:r>
          </w:p>
        </w:tc>
      </w:tr>
      <w:tr w:rsidR="0077186B" w:rsidRPr="004139D1" w14:paraId="7687C383" w14:textId="77777777" w:rsidTr="002F66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A4E" w14:textId="77777777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9DB" w14:textId="77777777" w:rsidR="0077186B" w:rsidRPr="00673210" w:rsidRDefault="0077186B" w:rsidP="0077186B">
            <w:pPr>
              <w:ind w:left="0"/>
              <w:rPr>
                <w:rFonts w:eastAsia="Times New Roman"/>
                <w:b/>
                <w:szCs w:val="20"/>
                <w:lang w:eastAsia="fi-FI"/>
              </w:rPr>
            </w:pPr>
            <w:r w:rsidRPr="00673210">
              <w:rPr>
                <w:rFonts w:eastAsia="Times New Roman"/>
                <w:b/>
                <w:szCs w:val="20"/>
                <w:lang w:eastAsia="fi-FI"/>
              </w:rPr>
              <w:t>VAIHTOEHTOISET VAPAAVALINTAISET:</w:t>
            </w:r>
          </w:p>
          <w:p w14:paraId="61F19740" w14:textId="77777777" w:rsidR="0077186B" w:rsidRPr="00673210" w:rsidRDefault="0077186B" w:rsidP="0077186B">
            <w:pPr>
              <w:ind w:left="0"/>
              <w:rPr>
                <w:rFonts w:eastAsia="Times New Roman"/>
                <w:b/>
                <w:szCs w:val="20"/>
                <w:lang w:eastAsia="fi-FI"/>
              </w:rPr>
            </w:pPr>
            <w:r w:rsidRPr="00673210">
              <w:rPr>
                <w:rFonts w:eastAsia="Times New Roman"/>
                <w:b/>
                <w:szCs w:val="20"/>
                <w:lang w:eastAsia="fi-FI"/>
              </w:rPr>
              <w:t>Muu taloushallinnon ammattitutkinnon osa</w:t>
            </w:r>
          </w:p>
          <w:p w14:paraId="0C445349" w14:textId="77777777" w:rsidR="0077186B" w:rsidRPr="00673210" w:rsidRDefault="0077186B" w:rsidP="0077186B">
            <w:pPr>
              <w:ind w:left="0"/>
              <w:rPr>
                <w:rFonts w:eastAsia="Times New Roman"/>
                <w:b/>
                <w:szCs w:val="20"/>
                <w:lang w:eastAsia="fi-FI"/>
              </w:rPr>
            </w:pPr>
            <w:r w:rsidRPr="00673210">
              <w:rPr>
                <w:rFonts w:eastAsia="Times New Roman"/>
                <w:b/>
                <w:szCs w:val="20"/>
                <w:lang w:eastAsia="fi-FI"/>
              </w:rPr>
              <w:t>Muu vapaavalintainen tutkinnon osa työtehtävien mukaan (toisesta ammattitutkinnosta)</w:t>
            </w:r>
          </w:p>
          <w:p w14:paraId="343BD39D" w14:textId="77777777" w:rsidR="0077186B" w:rsidRPr="00673210" w:rsidRDefault="0077186B" w:rsidP="0077186B">
            <w:pPr>
              <w:ind w:left="0"/>
              <w:rPr>
                <w:rFonts w:eastAsia="Times New Roman"/>
                <w:b/>
                <w:szCs w:val="20"/>
                <w:lang w:eastAsia="fi-F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B6F" w14:textId="77777777" w:rsidR="0077186B" w:rsidRPr="004139D1" w:rsidRDefault="0077186B" w:rsidP="0077186B">
            <w:pPr>
              <w:ind w:left="0"/>
              <w:rPr>
                <w:rFonts w:eastAsia="Times New Roman"/>
                <w:lang w:eastAsia="fi-FI"/>
              </w:rPr>
            </w:pPr>
          </w:p>
        </w:tc>
      </w:tr>
    </w:tbl>
    <w:p w14:paraId="281288A6" w14:textId="77777777" w:rsidR="004139D1" w:rsidRPr="004139D1" w:rsidRDefault="004139D1" w:rsidP="004139D1">
      <w:pPr>
        <w:ind w:left="0"/>
        <w:rPr>
          <w:rFonts w:eastAsia="Times New Roman"/>
          <w:i/>
          <w:sz w:val="24"/>
          <w:lang w:eastAsia="fi-FI"/>
        </w:rPr>
      </w:pPr>
    </w:p>
    <w:p w14:paraId="6A9E3AC9" w14:textId="77777777" w:rsidR="006B0D92" w:rsidRPr="00D900D9" w:rsidRDefault="006B0D92" w:rsidP="008D5D10">
      <w:pPr>
        <w:pStyle w:val="Vastaanottaja"/>
        <w:rPr>
          <w:lang w:val="fi-FI"/>
        </w:rPr>
      </w:pPr>
    </w:p>
    <w:p w14:paraId="5899E05D" w14:textId="77777777" w:rsidR="00853895" w:rsidRPr="00D900D9" w:rsidRDefault="00853895" w:rsidP="008D5D10">
      <w:pPr>
        <w:pStyle w:val="Vastaanottaja"/>
        <w:rPr>
          <w:lang w:val="fi-FI"/>
        </w:rPr>
      </w:pPr>
    </w:p>
    <w:p w14:paraId="534225D5" w14:textId="77777777" w:rsidR="006B0D92" w:rsidRPr="00D900D9" w:rsidRDefault="006B0D92" w:rsidP="008D5D10">
      <w:pPr>
        <w:pStyle w:val="Vastaanottaja"/>
        <w:rPr>
          <w:lang w:val="fi-FI"/>
        </w:rPr>
      </w:pPr>
    </w:p>
    <w:p w14:paraId="2BB23D0A" w14:textId="77777777" w:rsidR="006B0D92" w:rsidRPr="00D900D9" w:rsidRDefault="006B0D92" w:rsidP="008D5D10">
      <w:pPr>
        <w:pStyle w:val="Vastaanottaja"/>
        <w:rPr>
          <w:lang w:val="fi-FI"/>
        </w:rPr>
      </w:pPr>
    </w:p>
    <w:p w14:paraId="4D138355" w14:textId="77777777" w:rsidR="00E554E0" w:rsidRPr="00D900D9" w:rsidRDefault="00E554E0" w:rsidP="008D5D10">
      <w:pPr>
        <w:pStyle w:val="Vastaanottaja"/>
        <w:rPr>
          <w:lang w:val="fi-FI"/>
        </w:rPr>
      </w:pPr>
    </w:p>
    <w:p w14:paraId="00A22721" w14:textId="77777777" w:rsidR="00E554E0" w:rsidRPr="00D900D9" w:rsidRDefault="00E554E0" w:rsidP="008D5D10">
      <w:pPr>
        <w:pStyle w:val="Vastaanottaja"/>
        <w:rPr>
          <w:lang w:val="fi-FI"/>
        </w:rPr>
      </w:pPr>
    </w:p>
    <w:p w14:paraId="39180406" w14:textId="77777777" w:rsidR="00CC0BE5" w:rsidRPr="00D900D9" w:rsidRDefault="00CC0BE5" w:rsidP="008D5D10">
      <w:pPr>
        <w:pStyle w:val="Vastaanottaja"/>
        <w:rPr>
          <w:lang w:val="fi-FI"/>
        </w:rPr>
      </w:pPr>
    </w:p>
    <w:p w14:paraId="67C3C8E5" w14:textId="77777777" w:rsidR="00E554E0" w:rsidRPr="00D900D9" w:rsidRDefault="00E554E0" w:rsidP="008D5D10">
      <w:pPr>
        <w:pStyle w:val="Vastaanottaja"/>
        <w:rPr>
          <w:lang w:val="fi-FI"/>
        </w:rPr>
      </w:pPr>
    </w:p>
    <w:p w14:paraId="037FA71E" w14:textId="77777777" w:rsidR="00C85533" w:rsidRPr="004139D1" w:rsidRDefault="00C85533" w:rsidP="000939C3">
      <w:pPr>
        <w:pStyle w:val="LeipisArial"/>
        <w:rPr>
          <w:lang w:val="fi-FI"/>
        </w:rPr>
      </w:pPr>
    </w:p>
    <w:sectPr w:rsidR="00C85533" w:rsidRPr="004139D1" w:rsidSect="004139D1">
      <w:headerReference w:type="even" r:id="rId9"/>
      <w:headerReference w:type="default" r:id="rId10"/>
      <w:footerReference w:type="default" r:id="rId11"/>
      <w:pgSz w:w="11900" w:h="16840"/>
      <w:pgMar w:top="1985" w:right="987" w:bottom="567" w:left="1134" w:header="709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4EF73" w14:textId="77777777" w:rsidR="00C85533" w:rsidRDefault="00C85533" w:rsidP="00362644">
      <w:r>
        <w:separator/>
      </w:r>
    </w:p>
  </w:endnote>
  <w:endnote w:type="continuationSeparator" w:id="0">
    <w:p w14:paraId="21F4266B" w14:textId="77777777" w:rsidR="00C85533" w:rsidRDefault="00C85533" w:rsidP="003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BF9A" w14:textId="6FE433B6" w:rsidR="00C85533" w:rsidRDefault="00C85533" w:rsidP="002323D5">
    <w:pPr>
      <w:pStyle w:val="BasicParagraph"/>
      <w:ind w:left="5812"/>
      <w:rPr>
        <w:rFonts w:ascii="Arial" w:hAnsi="Arial" w:cs="Arial"/>
        <w:b/>
        <w:bCs/>
        <w:sz w:val="18"/>
        <w:szCs w:val="18"/>
      </w:rPr>
    </w:pPr>
  </w:p>
  <w:p w14:paraId="74C9FFBB" w14:textId="20A0C4B4" w:rsidR="00C85533" w:rsidRPr="00D900D9" w:rsidRDefault="00C85533" w:rsidP="004139D1">
    <w:pPr>
      <w:pStyle w:val="BasicParagraph"/>
      <w:spacing w:line="240" w:lineRule="auto"/>
      <w:ind w:left="5812" w:right="-284"/>
      <w:rPr>
        <w:rFonts w:ascii="Arial" w:hAnsi="Arial" w:cs="Arial"/>
        <w:sz w:val="16"/>
        <w:szCs w:val="16"/>
        <w:lang w:val="fi-FI"/>
      </w:rPr>
    </w:pPr>
    <w:r w:rsidRPr="00A42D02">
      <w:rPr>
        <w:rFonts w:ascii="Arial" w:hAnsi="Arial" w:cs="Arial"/>
        <w:b/>
        <w:bCs/>
        <w:sz w:val="16"/>
        <w:szCs w:val="16"/>
        <w:lang w:val="fi-FI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C8E20" w14:textId="77777777" w:rsidR="00C85533" w:rsidRDefault="00C85533" w:rsidP="00362644">
      <w:r>
        <w:separator/>
      </w:r>
    </w:p>
  </w:footnote>
  <w:footnote w:type="continuationSeparator" w:id="0">
    <w:p w14:paraId="0139F187" w14:textId="77777777" w:rsidR="00C85533" w:rsidRDefault="00C85533" w:rsidP="0036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278B4" w14:textId="77777777" w:rsidR="00C85533" w:rsidRDefault="00C85533" w:rsidP="006C280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A765549" w14:textId="77777777" w:rsidR="00C85533" w:rsidRDefault="00C85533" w:rsidP="00853895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9184" w14:textId="37B6839E" w:rsidR="00C85533" w:rsidRDefault="00C85533" w:rsidP="006C280A">
    <w:pPr>
      <w:pStyle w:val="Yltunniste"/>
      <w:framePr w:wrap="around" w:vAnchor="text" w:hAnchor="page" w:x="8362" w:y="914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C6AE6">
      <w:rPr>
        <w:rStyle w:val="Sivunumero"/>
        <w:noProof/>
      </w:rPr>
      <w:t>3</w:t>
    </w:r>
    <w:r>
      <w:rPr>
        <w:rStyle w:val="Sivunumero"/>
      </w:rPr>
      <w:fldChar w:fldCharType="end"/>
    </w:r>
  </w:p>
  <w:p w14:paraId="0C298126" w14:textId="269B2B95" w:rsidR="00C85533" w:rsidRDefault="006248E6" w:rsidP="00853895">
    <w:pPr>
      <w:pStyle w:val="Yltunniste"/>
      <w:tabs>
        <w:tab w:val="clear" w:pos="4153"/>
        <w:tab w:val="clear" w:pos="8306"/>
        <w:tab w:val="left" w:pos="320"/>
        <w:tab w:val="left" w:pos="2733"/>
      </w:tabs>
      <w:ind w:right="360"/>
    </w:pPr>
    <w:r>
      <w:rPr>
        <w:noProof/>
        <w:lang w:eastAsia="fi-FI"/>
      </w:rPr>
      <w:drawing>
        <wp:anchor distT="0" distB="0" distL="114300" distR="114300" simplePos="0" relativeHeight="251665408" behindDoc="1" locked="0" layoutInCell="1" allowOverlap="1" wp14:anchorId="307AE2ED" wp14:editId="4C88DACD">
          <wp:simplePos x="0" y="0"/>
          <wp:positionH relativeFrom="column">
            <wp:posOffset>-667385</wp:posOffset>
          </wp:positionH>
          <wp:positionV relativeFrom="page">
            <wp:posOffset>2540</wp:posOffset>
          </wp:positionV>
          <wp:extent cx="7542805" cy="1403044"/>
          <wp:effectExtent l="0" t="0" r="127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KO y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805" cy="14030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533">
      <w:tab/>
    </w:r>
    <w:r w:rsidR="00C855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FB"/>
    <w:rsid w:val="000149E9"/>
    <w:rsid w:val="00031571"/>
    <w:rsid w:val="0004446E"/>
    <w:rsid w:val="000548BE"/>
    <w:rsid w:val="00057828"/>
    <w:rsid w:val="00064426"/>
    <w:rsid w:val="00073886"/>
    <w:rsid w:val="000939C3"/>
    <w:rsid w:val="000B76B4"/>
    <w:rsid w:val="000E3267"/>
    <w:rsid w:val="0010341E"/>
    <w:rsid w:val="00110448"/>
    <w:rsid w:val="00111779"/>
    <w:rsid w:val="00112883"/>
    <w:rsid w:val="00117C48"/>
    <w:rsid w:val="00117DC8"/>
    <w:rsid w:val="0012475F"/>
    <w:rsid w:val="00125E42"/>
    <w:rsid w:val="00166742"/>
    <w:rsid w:val="00176651"/>
    <w:rsid w:val="001808F0"/>
    <w:rsid w:val="001B6E35"/>
    <w:rsid w:val="002210A6"/>
    <w:rsid w:val="002323D5"/>
    <w:rsid w:val="00242C56"/>
    <w:rsid w:val="00246735"/>
    <w:rsid w:val="002726B4"/>
    <w:rsid w:val="002743A9"/>
    <w:rsid w:val="002A27AA"/>
    <w:rsid w:val="002E6944"/>
    <w:rsid w:val="003003B2"/>
    <w:rsid w:val="00317870"/>
    <w:rsid w:val="00323A61"/>
    <w:rsid w:val="003266FF"/>
    <w:rsid w:val="003562F3"/>
    <w:rsid w:val="00362644"/>
    <w:rsid w:val="003868ED"/>
    <w:rsid w:val="003B0146"/>
    <w:rsid w:val="003E6BED"/>
    <w:rsid w:val="003F2867"/>
    <w:rsid w:val="003F4373"/>
    <w:rsid w:val="004139D1"/>
    <w:rsid w:val="00420895"/>
    <w:rsid w:val="00445173"/>
    <w:rsid w:val="0044704B"/>
    <w:rsid w:val="00452308"/>
    <w:rsid w:val="00466B1E"/>
    <w:rsid w:val="00477258"/>
    <w:rsid w:val="00487240"/>
    <w:rsid w:val="004C16A0"/>
    <w:rsid w:val="004E3CAB"/>
    <w:rsid w:val="005179B9"/>
    <w:rsid w:val="00555809"/>
    <w:rsid w:val="0056665A"/>
    <w:rsid w:val="00573DD3"/>
    <w:rsid w:val="00582DEC"/>
    <w:rsid w:val="005B4E65"/>
    <w:rsid w:val="006036CF"/>
    <w:rsid w:val="0061702E"/>
    <w:rsid w:val="006248E6"/>
    <w:rsid w:val="00630607"/>
    <w:rsid w:val="006475F6"/>
    <w:rsid w:val="00673210"/>
    <w:rsid w:val="006B0D92"/>
    <w:rsid w:val="006C280A"/>
    <w:rsid w:val="006E4B28"/>
    <w:rsid w:val="006F3C81"/>
    <w:rsid w:val="0075588B"/>
    <w:rsid w:val="0077186B"/>
    <w:rsid w:val="00780984"/>
    <w:rsid w:val="007826DF"/>
    <w:rsid w:val="0079388D"/>
    <w:rsid w:val="007D0729"/>
    <w:rsid w:val="00822A14"/>
    <w:rsid w:val="00853895"/>
    <w:rsid w:val="00877152"/>
    <w:rsid w:val="00881BA0"/>
    <w:rsid w:val="008A045D"/>
    <w:rsid w:val="008A45F4"/>
    <w:rsid w:val="008D1B65"/>
    <w:rsid w:val="008D5D10"/>
    <w:rsid w:val="009163AE"/>
    <w:rsid w:val="00921D2E"/>
    <w:rsid w:val="009463A9"/>
    <w:rsid w:val="00967713"/>
    <w:rsid w:val="00984036"/>
    <w:rsid w:val="00996EE3"/>
    <w:rsid w:val="009C55E4"/>
    <w:rsid w:val="009C74A9"/>
    <w:rsid w:val="00A13E32"/>
    <w:rsid w:val="00A15FCB"/>
    <w:rsid w:val="00A25FE3"/>
    <w:rsid w:val="00A42D02"/>
    <w:rsid w:val="00A5160A"/>
    <w:rsid w:val="00A709B2"/>
    <w:rsid w:val="00A96AA3"/>
    <w:rsid w:val="00A96D79"/>
    <w:rsid w:val="00AA40D2"/>
    <w:rsid w:val="00AA74D5"/>
    <w:rsid w:val="00AB27D6"/>
    <w:rsid w:val="00AC6AE6"/>
    <w:rsid w:val="00AD0694"/>
    <w:rsid w:val="00AD18E9"/>
    <w:rsid w:val="00AE6132"/>
    <w:rsid w:val="00B01B20"/>
    <w:rsid w:val="00B32BD3"/>
    <w:rsid w:val="00B33AEF"/>
    <w:rsid w:val="00B62C05"/>
    <w:rsid w:val="00B90083"/>
    <w:rsid w:val="00B942DE"/>
    <w:rsid w:val="00BA3626"/>
    <w:rsid w:val="00BB3B5B"/>
    <w:rsid w:val="00BB475E"/>
    <w:rsid w:val="00BB72FB"/>
    <w:rsid w:val="00BC5A19"/>
    <w:rsid w:val="00BE00F1"/>
    <w:rsid w:val="00BF174C"/>
    <w:rsid w:val="00C04CB5"/>
    <w:rsid w:val="00C41515"/>
    <w:rsid w:val="00C73BA4"/>
    <w:rsid w:val="00C85533"/>
    <w:rsid w:val="00CC0BE5"/>
    <w:rsid w:val="00CC183A"/>
    <w:rsid w:val="00CC3926"/>
    <w:rsid w:val="00CE59EF"/>
    <w:rsid w:val="00D12D26"/>
    <w:rsid w:val="00D31432"/>
    <w:rsid w:val="00D54A58"/>
    <w:rsid w:val="00D708F7"/>
    <w:rsid w:val="00D900D9"/>
    <w:rsid w:val="00DA7AAB"/>
    <w:rsid w:val="00DD2352"/>
    <w:rsid w:val="00DE47C4"/>
    <w:rsid w:val="00E23313"/>
    <w:rsid w:val="00E502BF"/>
    <w:rsid w:val="00E554E0"/>
    <w:rsid w:val="00EE0B79"/>
    <w:rsid w:val="00EE65BE"/>
    <w:rsid w:val="00F07A8A"/>
    <w:rsid w:val="00F253EF"/>
    <w:rsid w:val="00F37FA3"/>
    <w:rsid w:val="00F82705"/>
    <w:rsid w:val="00FC4838"/>
    <w:rsid w:val="00FD545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6C99F77E"/>
  <w14:defaultImageDpi w14:val="300"/>
  <w15:docId w15:val="{EAEB2861-8F91-4636-9476-C54F560A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MS Mincho" w:hAnsi="Courier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85533"/>
    <w:pPr>
      <w:ind w:left="2608"/>
    </w:pPr>
    <w:rPr>
      <w:rFonts w:ascii="Arial" w:hAnsi="Arial"/>
      <w:szCs w:val="24"/>
    </w:rPr>
  </w:style>
  <w:style w:type="paragraph" w:styleId="Otsikko1">
    <w:name w:val="heading 1"/>
    <w:basedOn w:val="LeipisArial"/>
    <w:next w:val="LeipisArial"/>
    <w:link w:val="Otsikko1Char"/>
    <w:autoRedefine/>
    <w:uiPriority w:val="9"/>
    <w:qFormat/>
    <w:rsid w:val="00C85533"/>
    <w:pPr>
      <w:keepNext/>
      <w:ind w:left="0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Otsikko2">
    <w:name w:val="heading 2"/>
    <w:basedOn w:val="LeipisArial"/>
    <w:next w:val="LeipisArial"/>
    <w:link w:val="Otsikko2Char"/>
    <w:autoRedefine/>
    <w:uiPriority w:val="9"/>
    <w:unhideWhenUsed/>
    <w:qFormat/>
    <w:rsid w:val="00C85533"/>
    <w:pPr>
      <w:keepNext/>
      <w:ind w:left="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LeipisArial"/>
    <w:next w:val="LeipisArial"/>
    <w:link w:val="Otsikko3Char"/>
    <w:autoRedefine/>
    <w:uiPriority w:val="9"/>
    <w:unhideWhenUsed/>
    <w:qFormat/>
    <w:rsid w:val="00C85533"/>
    <w:pPr>
      <w:keepNext/>
      <w:ind w:left="0"/>
      <w:outlineLvl w:val="2"/>
    </w:pPr>
    <w:rPr>
      <w:rFonts w:eastAsiaTheme="majorEastAsia" w:cstheme="majorBidi"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ARIAL11pt">
    <w:name w:val="LEIPÄTEKSTI ARIAL 11 pt"/>
    <w:basedOn w:val="Normaali"/>
    <w:autoRedefine/>
    <w:qFormat/>
    <w:rsid w:val="00853895"/>
    <w:pPr>
      <w:spacing w:before="120" w:after="240"/>
    </w:pPr>
    <w:rPr>
      <w:rFonts w:eastAsia="Times New Roman"/>
      <w:sz w:val="22"/>
      <w:szCs w:val="22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362644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362644"/>
    <w:rPr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362644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362644"/>
    <w:rPr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2644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362644"/>
    <w:rPr>
      <w:rFonts w:ascii="Lucida Grande" w:hAnsi="Lucida Grande"/>
      <w:sz w:val="18"/>
      <w:szCs w:val="18"/>
      <w:lang w:eastAsia="en-US"/>
    </w:rPr>
  </w:style>
  <w:style w:type="paragraph" w:customStyle="1" w:styleId="BasicParagraph">
    <w:name w:val="[Basic Paragraph]"/>
    <w:basedOn w:val="Normaali"/>
    <w:uiPriority w:val="99"/>
    <w:rsid w:val="004772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LeipisArial">
    <w:name w:val="Leipis Arial"/>
    <w:basedOn w:val="Normaali"/>
    <w:autoRedefine/>
    <w:qFormat/>
    <w:rsid w:val="00C85533"/>
    <w:pPr>
      <w:keepLines/>
      <w:spacing w:after="120"/>
    </w:pPr>
    <w:rPr>
      <w:rFonts w:cs="Trebuchet MS"/>
      <w:color w:val="262626"/>
      <w:lang w:val="en-US"/>
    </w:rPr>
  </w:style>
  <w:style w:type="paragraph" w:customStyle="1" w:styleId="IsootsikkoArial18pt">
    <w:name w:val="Iso otsikko Arial 18 pt."/>
    <w:basedOn w:val="LeipisArial"/>
    <w:next w:val="LeipisArial"/>
    <w:qFormat/>
    <w:rsid w:val="00BB72FB"/>
    <w:rPr>
      <w:sz w:val="36"/>
    </w:rPr>
  </w:style>
  <w:style w:type="paragraph" w:customStyle="1" w:styleId="AlaotsikkoArial12pt">
    <w:name w:val="Alaotsikko Arial 12 pt."/>
    <w:basedOn w:val="IsootsikkoArial18pt"/>
    <w:next w:val="LeipisArial"/>
    <w:qFormat/>
    <w:rsid w:val="00C04CB5"/>
    <w:rPr>
      <w:sz w:val="24"/>
    </w:rPr>
  </w:style>
  <w:style w:type="paragraph" w:customStyle="1" w:styleId="Vastaanottaja">
    <w:name w:val="Vastaanottaja"/>
    <w:basedOn w:val="LeipisArial"/>
    <w:autoRedefine/>
    <w:qFormat/>
    <w:rsid w:val="00C85533"/>
    <w:pPr>
      <w:spacing w:after="0"/>
      <w:ind w:left="0"/>
    </w:pPr>
  </w:style>
  <w:style w:type="character" w:customStyle="1" w:styleId="Otsikko1Char">
    <w:name w:val="Otsikko 1 Char"/>
    <w:basedOn w:val="Kappaleenoletusfontti"/>
    <w:link w:val="Otsikko1"/>
    <w:uiPriority w:val="9"/>
    <w:rsid w:val="00C85533"/>
    <w:rPr>
      <w:rFonts w:ascii="Arial" w:eastAsiaTheme="majorEastAsia" w:hAnsi="Arial" w:cstheme="majorBidi"/>
      <w:b/>
      <w:bCs/>
      <w:color w:val="262626"/>
      <w:sz w:val="24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C85533"/>
    <w:rPr>
      <w:rFonts w:ascii="Arial" w:eastAsiaTheme="majorEastAsia" w:hAnsi="Arial" w:cstheme="majorBidi"/>
      <w:b/>
      <w:bCs/>
      <w:color w:val="262626"/>
      <w:szCs w:val="26"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853895"/>
  </w:style>
  <w:style w:type="character" w:customStyle="1" w:styleId="Otsikko3Char">
    <w:name w:val="Otsikko 3 Char"/>
    <w:basedOn w:val="Kappaleenoletusfontti"/>
    <w:link w:val="Otsikko3"/>
    <w:uiPriority w:val="9"/>
    <w:rsid w:val="00C85533"/>
    <w:rPr>
      <w:rFonts w:ascii="Arial" w:eastAsiaTheme="majorEastAsia" w:hAnsi="Arial" w:cstheme="majorBidi"/>
      <w:bCs/>
      <w:color w:val="262626"/>
      <w:szCs w:val="24"/>
      <w:lang w:val="en-US"/>
    </w:rPr>
  </w:style>
  <w:style w:type="paragraph" w:styleId="Eivli">
    <w:name w:val="No Spacing"/>
    <w:uiPriority w:val="1"/>
    <w:qFormat/>
    <w:rsid w:val="008D5D10"/>
    <w:pPr>
      <w:ind w:left="2608"/>
    </w:pPr>
    <w:rPr>
      <w:rFonts w:ascii="Arial" w:hAnsi="Arial"/>
      <w:szCs w:val="24"/>
    </w:rPr>
  </w:style>
  <w:style w:type="paragraph" w:styleId="Luettelokappale">
    <w:name w:val="List Paragraph"/>
    <w:basedOn w:val="Normaali"/>
    <w:uiPriority w:val="34"/>
    <w:qFormat/>
    <w:rsid w:val="00AE6132"/>
    <w:pPr>
      <w:ind w:left="720"/>
      <w:contextualSpacing/>
    </w:pPr>
  </w:style>
  <w:style w:type="paragraph" w:customStyle="1" w:styleId="Default">
    <w:name w:val="Default"/>
    <w:rsid w:val="00BE00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bd6e9bf5c04c6c8909e467d5746514 xmlns="0982b8ac-a8a9-4602-9cb2-c60d940246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 ja markkinointi</TermName>
          <TermId xmlns="http://schemas.microsoft.com/office/infopath/2007/PartnerControls">5a0c1204-b3bb-48bf-b50c-54d1f0cb6d44</TermId>
        </TermInfo>
      </Terms>
    </dcbd6e9bf5c04c6c8909e467d5746514>
    <l0bc4ec3c9004051a5a85c040f63537a xmlns="0982b8ac-a8a9-4602-9cb2-c60d940246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Asiakirjapohja</TermName>
          <TermId xmlns="http://schemas.microsoft.com/office/infopath/2007/PartnerControls">97e70e64-b73e-4a6f-8859-ae5459d45cdd</TermId>
        </TermInfo>
      </Terms>
    </l0bc4ec3c9004051a5a85c040f63537a>
    <TaxCatchAll xmlns="0982b8ac-a8a9-4602-9cb2-c60d9402462a">
      <Value>16</Value>
      <Value>25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637AA4740D2E948B5CC67A255EC4C17" ma:contentTypeVersion="6" ma:contentTypeDescription="Luo uusi asiakirja." ma:contentTypeScope="" ma:versionID="df33f229b97a10ec0dffbfb0146b70d2">
  <xsd:schema xmlns:xsd="http://www.w3.org/2001/XMLSchema" xmlns:xs="http://www.w3.org/2001/XMLSchema" xmlns:p="http://schemas.microsoft.com/office/2006/metadata/properties" xmlns:ns2="0982b8ac-a8a9-4602-9cb2-c60d9402462a" targetNamespace="http://schemas.microsoft.com/office/2006/metadata/properties" ma:root="true" ma:fieldsID="e25deb4d65e9ccbf45147e7a343cb2d2" ns2:_="">
    <xsd:import namespace="0982b8ac-a8a9-4602-9cb2-c60d9402462a"/>
    <xsd:element name="properties">
      <xsd:complexType>
        <xsd:sequence>
          <xsd:element name="documentManagement">
            <xsd:complexType>
              <xsd:all>
                <xsd:element ref="ns2:dcbd6e9bf5c04c6c8909e467d5746514" minOccurs="0"/>
                <xsd:element ref="ns2:TaxCatchAll" minOccurs="0"/>
                <xsd:element ref="ns2:l0bc4ec3c9004051a5a85c040f63537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b8ac-a8a9-4602-9cb2-c60d9402462a" elementFormDefault="qualified">
    <xsd:import namespace="http://schemas.microsoft.com/office/2006/documentManagement/types"/>
    <xsd:import namespace="http://schemas.microsoft.com/office/infopath/2007/PartnerControls"/>
    <xsd:element name="dcbd6e9bf5c04c6c8909e467d5746514" ma:index="9" nillable="true" ma:taxonomy="true" ma:internalName="dcbd6e9bf5c04c6c8909e467d5746514" ma:taxonomyFieldName="Asiakirjan_x0020_avainsana" ma:displayName="Asiakirjan avainsana" ma:indexed="true" ma:default="" ma:fieldId="{dcbd6e9b-f5c0-4c6c-8909-e467d5746514}" ma:sspId="d6a2d6ab-9af3-4776-b446-8a6bd9e1e1de" ma:termSetId="b5d7be62-8ee9-47d3-b346-e4048f007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Luokituksen Kaikki-sarake" ma:hidden="true" ma:list="{88515c53-6039-41f3-a755-f6978aa0a1c2}" ma:internalName="TaxCatchAll" ma:showField="CatchAllData" ma:web="0982b8ac-a8a9-4602-9cb2-c60d94024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bc4ec3c9004051a5a85c040f63537a" ma:index="12" ma:taxonomy="true" ma:internalName="l0bc4ec3c9004051a5a85c040f63537a" ma:taxonomyFieldName="Asiakirjan_x0020_tyyppi" ma:displayName="Asiakirjan tyyppi" ma:indexed="true" ma:default="" ma:fieldId="{50bc4ec3-c900-4051-a5a8-5c040f63537a}" ma:sspId="d6a2d6ab-9af3-4776-b446-8a6bd9e1e1de" ma:termSetId="3f20a3f6-82c2-4fad-b406-4f80b3ef37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4FBF8-859C-415D-86E3-1D41C7BDD5B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982b8ac-a8a9-4602-9cb2-c60d940246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7A17CB-2FD2-4F28-B1E5-453B7E628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9C7B0-CA0C-493B-B4B2-5BDC16CFE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b8ac-a8a9-4602-9cb2-c60d94024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434</Words>
  <Characters>4396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Kirjelomake Aikuiskoulutus</vt:lpstr>
      <vt:lpstr/>
    </vt:vector>
  </TitlesOfParts>
  <Company>Dot Design Oy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 Aikuiskoulutus</dc:title>
  <dc:subject/>
  <dc:creator>Antti Häyhä;tiimott</dc:creator>
  <cp:keywords/>
  <dc:description/>
  <cp:lastModifiedBy>Kaija Kinnunen</cp:lastModifiedBy>
  <cp:revision>34</cp:revision>
  <cp:lastPrinted>2017-05-11T10:41:00Z</cp:lastPrinted>
  <dcterms:created xsi:type="dcterms:W3CDTF">2018-05-31T17:37:00Z</dcterms:created>
  <dcterms:modified xsi:type="dcterms:W3CDTF">2018-09-02T17:01:00Z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0x0101000637AA4740D2E948B5CC67A255EC4C17</vt:lpwstr>
  </property>
  <property fmtid="{D5CDD505-2E9C-101B-9397-08002B2CF9AE}" pid="3" name="Asiakirjan tyyppi">
    <vt:lpwstr>16;#Asiakirjapohja|97e70e64-b73e-4a6f-8859-ae5459d45cdd</vt:lpwstr>
  </property>
  <property fmtid="{D5CDD505-2E9C-101B-9397-08002B2CF9AE}" pid="4" name="Asiakirjan avainsana">
    <vt:lpwstr>25;#Viestintä ja markkinointi|5a0c1204-b3bb-48bf-b50c-54d1f0cb6d44</vt:lpwstr>
  </property>
</Properties>
</file>