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6FE" w:rsidRPr="002E739B" w:rsidRDefault="001E36FE" w:rsidP="001E36FE">
      <w:pPr>
        <w:rPr>
          <w:b/>
          <w:bCs/>
        </w:rPr>
      </w:pPr>
      <w:r w:rsidRPr="002E739B">
        <w:rPr>
          <w:b/>
          <w:bCs/>
        </w:rPr>
        <w:t>1. Yhdeksän avainta vankisellissä</w:t>
      </w:r>
    </w:p>
    <w:p w:rsidR="001E36FE" w:rsidRPr="002E739B" w:rsidRDefault="001E36FE" w:rsidP="00D709D1">
      <w:pPr>
        <w:jc w:val="both"/>
      </w:pPr>
      <w:r w:rsidRPr="002E739B">
        <w:t>Olet vankisellissä. Sinulla on yhdeksän avainta, joista yhdellä avaimella pääsee sellistä ulos. Kahdeksan avaimista ovat keskenään saman</w:t>
      </w:r>
      <w:r w:rsidR="001B5DB8">
        <w:t xml:space="preserve"> </w:t>
      </w:r>
      <w:r w:rsidRPr="002E739B">
        <w:t>painoisia ja sellin oveen käyvä avain on muita painavampi. Sinulla on käytössäsi vanhanaikainen tasapainovaaka, jolla voit punnita vain kummassa vaakakupissa olevat tavarat ovat painavampia.</w:t>
      </w:r>
    </w:p>
    <w:p w:rsidR="00D709D1" w:rsidRPr="002E739B" w:rsidRDefault="006770DA" w:rsidP="00D709D1">
      <w:pPr>
        <w:jc w:val="both"/>
      </w:pPr>
      <w:r>
        <w:t>Tehtävä</w:t>
      </w:r>
      <w:r w:rsidR="001E36FE" w:rsidRPr="002E739B">
        <w:t>si on kahdella punnituksella saada varmuudella selvillä</w:t>
      </w:r>
      <w:r>
        <w:t>,</w:t>
      </w:r>
      <w:r w:rsidR="001E36FE" w:rsidRPr="002E739B">
        <w:t xml:space="preserve"> mikä avain on sellin oven avain. Kuinka toimit?</w:t>
      </w:r>
    </w:p>
    <w:p w:rsidR="001E36FE" w:rsidRPr="002E739B" w:rsidRDefault="001E36FE" w:rsidP="00D709D1">
      <w:pPr>
        <w:jc w:val="both"/>
        <w:rPr>
          <w:b/>
          <w:bCs/>
        </w:rPr>
      </w:pPr>
      <w:r w:rsidRPr="002E739B">
        <w:rPr>
          <w:b/>
          <w:bCs/>
        </w:rPr>
        <w:t>2. Outo majatalomaksu</w:t>
      </w:r>
    </w:p>
    <w:p w:rsidR="001E36FE" w:rsidRPr="002E739B" w:rsidRDefault="001E36FE" w:rsidP="00D709D1">
      <w:pPr>
        <w:jc w:val="both"/>
      </w:pPr>
      <w:r w:rsidRPr="002E739B">
        <w:t>Kolme miestä on yön majatalossa, hinta on 10e/hlö. Miehet poistuvat aamulla ennen majatalon omistajan heräämistä ja jättävät 30e pöydälle. Aamulla majatalon omistaja huomaa veloittaneensa ylihintaa, sillä hänellä oli ryhmäalennus kolmesta hengestä, 25e. Isäntä lähettää palvelijansa palauttamaan 5e miehille. Palvelija kuitenkin huomaa ettei 5e mene tasa</w:t>
      </w:r>
      <w:r w:rsidR="006770DA">
        <w:t>n kolmelle ja pitää 2e itsellään</w:t>
      </w:r>
      <w:r w:rsidRPr="002E739B">
        <w:t>. Näin kukin mies maksoi yöpymisestään loppujen lopuksi 9e ja palvelijalle jäi 2e, mutta 3*9e + 2e = 29e.</w:t>
      </w:r>
    </w:p>
    <w:p w:rsidR="00D709D1" w:rsidRPr="002E739B" w:rsidRDefault="001E36FE" w:rsidP="00D709D1">
      <w:pPr>
        <w:jc w:val="both"/>
      </w:pPr>
      <w:r w:rsidRPr="002E739B">
        <w:t>Mihin hävisi 1e?</w:t>
      </w:r>
    </w:p>
    <w:p w:rsidR="00406103" w:rsidRPr="002E739B" w:rsidRDefault="00406103" w:rsidP="00D709D1">
      <w:pPr>
        <w:jc w:val="both"/>
        <w:rPr>
          <w:b/>
          <w:bCs/>
        </w:rPr>
      </w:pPr>
      <w:r w:rsidRPr="002E739B">
        <w:rPr>
          <w:b/>
          <w:bCs/>
        </w:rPr>
        <w:t>3. Kuka tietää ensimmäisenä oman hattunsa värin?</w:t>
      </w:r>
    </w:p>
    <w:p w:rsidR="00406103" w:rsidRPr="002E739B" w:rsidRDefault="00406103" w:rsidP="00D709D1">
      <w:pPr>
        <w:jc w:val="both"/>
      </w:pPr>
      <w:r w:rsidRPr="002E739B">
        <w:t>Neljä miestä on asetettu seisomaan jonossa alla esitetyllä tavalla. He tietävät, että valkoisia lippiksiä on yhteensä kaksi ja mustia lippiksiä kaksi. He tietävät myös, että heitä on yh</w:t>
      </w:r>
      <w:r w:rsidR="004B5B1A" w:rsidRPr="002E739B">
        <w:t>t</w:t>
      </w:r>
      <w:r w:rsidRPr="002E739B">
        <w:t>eensä neljä. Henkilöt eivät saa käännellä päätään eivätkä saa ottaa hattua päästään tai muutenkaan yrittää ylöspäin katsomalla selvittää minkä värinen hattu omassa päässä on. Lukuun</w:t>
      </w:r>
      <w:r w:rsidR="003438B2">
        <w:t xml:space="preserve"> </w:t>
      </w:r>
      <w:r w:rsidRPr="002E739B">
        <w:t>ottamatta oikealla seinän takana olevaa henkilöä, muut näkevät edessään olevien henkilöiden hattujen värit. Henkilöille annetaan tehtäväksi sanoa ääneen oman hattunsa väri heti kun onnistuu sen päättelemään.</w:t>
      </w:r>
    </w:p>
    <w:p w:rsidR="00D709D1" w:rsidRPr="002E739B" w:rsidRDefault="00406103" w:rsidP="00D709D1">
      <w:pPr>
        <w:jc w:val="both"/>
      </w:pPr>
      <w:r w:rsidRPr="002E739B">
        <w:t>Kuka henkilöistä pystyy päättelemään hattunsa värin ensimmäisenä ja millä perusteella?</w:t>
      </w:r>
    </w:p>
    <w:p w:rsidR="002E739B" w:rsidRPr="002E739B" w:rsidRDefault="00406103" w:rsidP="00D709D1">
      <w:pPr>
        <w:jc w:val="both"/>
      </w:pPr>
      <w:r w:rsidRPr="002E739B">
        <w:rPr>
          <w:noProof/>
          <w:lang w:eastAsia="fi-FI"/>
        </w:rPr>
        <w:drawing>
          <wp:inline distT="0" distB="0" distL="0" distR="0">
            <wp:extent cx="2209800" cy="703528"/>
            <wp:effectExtent l="0" t="0" r="0" b="190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tut.png"/>
                    <pic:cNvPicPr/>
                  </pic:nvPicPr>
                  <pic:blipFill>
                    <a:blip r:embed="rId4">
                      <a:extLst>
                        <a:ext uri="{28A0092B-C50C-407E-A947-70E740481C1C}">
                          <a14:useLocalDpi xmlns:a14="http://schemas.microsoft.com/office/drawing/2010/main" val="0"/>
                        </a:ext>
                      </a:extLst>
                    </a:blip>
                    <a:stretch>
                      <a:fillRect/>
                    </a:stretch>
                  </pic:blipFill>
                  <pic:spPr>
                    <a:xfrm>
                      <a:off x="0" y="0"/>
                      <a:ext cx="2257898" cy="718841"/>
                    </a:xfrm>
                    <a:prstGeom prst="rect">
                      <a:avLst/>
                    </a:prstGeom>
                  </pic:spPr>
                </pic:pic>
              </a:graphicData>
            </a:graphic>
          </wp:inline>
        </w:drawing>
      </w:r>
    </w:p>
    <w:p w:rsidR="00406103" w:rsidRPr="002E739B" w:rsidRDefault="004B5B1A" w:rsidP="00D709D1">
      <w:pPr>
        <w:jc w:val="both"/>
        <w:rPr>
          <w:b/>
        </w:rPr>
      </w:pPr>
      <w:r w:rsidRPr="002E739B">
        <w:rPr>
          <w:b/>
        </w:rPr>
        <w:t>4. Lamppu ja kolme katkaisijaa</w:t>
      </w:r>
    </w:p>
    <w:p w:rsidR="00D709D1" w:rsidRPr="002E739B" w:rsidRDefault="004B5B1A" w:rsidP="00D709D1">
      <w:pPr>
        <w:jc w:val="both"/>
      </w:pPr>
      <w:r w:rsidRPr="002E739B">
        <w:t>Huoneessa on kolme valokatkaisijaa, joista yksi kontrolloi ullakolla olevaa valoa.  Ullakon valo on ehjä ja aluksi pois päältä. Sinun on selvitettävä oikea katkaisin, mutta saat käydä ullakolla vain kerran. Kuinka toimit?</w:t>
      </w:r>
    </w:p>
    <w:p w:rsidR="003438B2" w:rsidRDefault="003438B2" w:rsidP="00D709D1">
      <w:pPr>
        <w:jc w:val="both"/>
        <w:rPr>
          <w:b/>
        </w:rPr>
      </w:pPr>
    </w:p>
    <w:p w:rsidR="004B5B1A" w:rsidRPr="002E739B" w:rsidRDefault="00D709D1" w:rsidP="00D709D1">
      <w:pPr>
        <w:jc w:val="both"/>
        <w:rPr>
          <w:b/>
        </w:rPr>
      </w:pPr>
      <w:r w:rsidRPr="002E739B">
        <w:rPr>
          <w:b/>
        </w:rPr>
        <w:t>5. Teron souturetki</w:t>
      </w:r>
    </w:p>
    <w:p w:rsidR="00810549" w:rsidRPr="00D16BF7" w:rsidRDefault="00D709D1" w:rsidP="002E739B">
      <w:pPr>
        <w:jc w:val="both"/>
        <w:rPr>
          <w:rFonts w:ascii="Times New Roman" w:hAnsi="Times New Roman" w:cs="Times New Roman"/>
        </w:rPr>
      </w:pPr>
      <w:r w:rsidRPr="00D16BF7">
        <w:rPr>
          <w:rFonts w:ascii="Times New Roman" w:hAnsi="Times New Roman" w:cs="Times New Roman"/>
        </w:rPr>
        <w:t>Terolla on saarella koira, kissa ja koirankeksipussi. Teron pitää viedä soutamalla kaikki toise</w:t>
      </w:r>
      <w:r w:rsidR="003438B2" w:rsidRPr="00D16BF7">
        <w:rPr>
          <w:rFonts w:ascii="Times New Roman" w:hAnsi="Times New Roman" w:cs="Times New Roman"/>
        </w:rPr>
        <w:t>lle saarelle. Veneeseen mahtuu T</w:t>
      </w:r>
      <w:r w:rsidRPr="00D16BF7">
        <w:rPr>
          <w:rFonts w:ascii="Times New Roman" w:hAnsi="Times New Roman" w:cs="Times New Roman"/>
        </w:rPr>
        <w:t>eron lisäksi vain koira, kissa tai koirankeksipussi. Kissaa ja koiraa ei saa jättää samalle saarelle kahdestaan muuten ne rupeaa rähisemään eikä koiraa saa jättää koirankeksipussin kanssa samalle rannalle kaksistaan muuten koira syö keksit. Kuinka Tero saa kaikki kolme toiselle rannalle veneellä soutaen ilman ongelmia?</w:t>
      </w:r>
    </w:p>
    <w:p w:rsidR="003438B2" w:rsidRPr="00D16BF7" w:rsidRDefault="003438B2" w:rsidP="003438B2">
      <w:pPr>
        <w:spacing w:before="100" w:beforeAutospacing="1" w:after="100" w:afterAutospacing="1" w:line="240" w:lineRule="auto"/>
        <w:outlineLvl w:val="3"/>
        <w:rPr>
          <w:rFonts w:ascii="Times New Roman" w:eastAsia="Times New Roman" w:hAnsi="Times New Roman" w:cs="Times New Roman"/>
          <w:b/>
          <w:bCs/>
          <w:lang w:eastAsia="fi-FI"/>
        </w:rPr>
      </w:pPr>
      <w:r w:rsidRPr="00D16BF7">
        <w:rPr>
          <w:rFonts w:ascii="Times New Roman" w:eastAsia="Times New Roman" w:hAnsi="Times New Roman" w:cs="Times New Roman"/>
          <w:b/>
          <w:bCs/>
          <w:lang w:eastAsia="fi-FI"/>
        </w:rPr>
        <w:t>6. Ongelmallinen leivän paino</w:t>
      </w:r>
      <w:bookmarkStart w:id="0" w:name="_GoBack"/>
      <w:bookmarkEnd w:id="0"/>
    </w:p>
    <w:p w:rsidR="003438B2" w:rsidRPr="00D16BF7" w:rsidRDefault="003438B2" w:rsidP="003438B2">
      <w:pPr>
        <w:spacing w:before="100" w:beforeAutospacing="1" w:after="100" w:afterAutospacing="1" w:line="240" w:lineRule="auto"/>
        <w:rPr>
          <w:rFonts w:ascii="Times New Roman" w:eastAsia="Times New Roman" w:hAnsi="Times New Roman" w:cs="Times New Roman"/>
          <w:sz w:val="24"/>
          <w:szCs w:val="24"/>
          <w:lang w:eastAsia="fi-FI"/>
        </w:rPr>
      </w:pPr>
      <w:r w:rsidRPr="00D16BF7">
        <w:rPr>
          <w:rFonts w:ascii="Times New Roman" w:eastAsia="Times New Roman" w:hAnsi="Times New Roman" w:cs="Times New Roman"/>
          <w:sz w:val="24"/>
          <w:szCs w:val="24"/>
          <w:lang w:eastAsia="fi-FI"/>
        </w:rPr>
        <w:t>Leipä painaa kilon plus puolet omasta painostaan. Kuinka monta kiloa leipä painaa?</w:t>
      </w:r>
    </w:p>
    <w:sectPr w:rsidR="003438B2" w:rsidRPr="00D16BF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FE"/>
    <w:rsid w:val="001B5DB8"/>
    <w:rsid w:val="001E36FE"/>
    <w:rsid w:val="002E739B"/>
    <w:rsid w:val="003438B2"/>
    <w:rsid w:val="00406103"/>
    <w:rsid w:val="004B5B1A"/>
    <w:rsid w:val="006770DA"/>
    <w:rsid w:val="00BF3941"/>
    <w:rsid w:val="00D16BF7"/>
    <w:rsid w:val="00D709D1"/>
    <w:rsid w:val="00F333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8C2C8-D132-441C-897C-9DF70625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0627">
      <w:bodyDiv w:val="1"/>
      <w:marLeft w:val="0"/>
      <w:marRight w:val="0"/>
      <w:marTop w:val="0"/>
      <w:marBottom w:val="0"/>
      <w:divBdr>
        <w:top w:val="none" w:sz="0" w:space="0" w:color="auto"/>
        <w:left w:val="none" w:sz="0" w:space="0" w:color="auto"/>
        <w:bottom w:val="none" w:sz="0" w:space="0" w:color="auto"/>
        <w:right w:val="none" w:sz="0" w:space="0" w:color="auto"/>
      </w:divBdr>
    </w:div>
    <w:div w:id="1488474426">
      <w:bodyDiv w:val="1"/>
      <w:marLeft w:val="0"/>
      <w:marRight w:val="0"/>
      <w:marTop w:val="0"/>
      <w:marBottom w:val="0"/>
      <w:divBdr>
        <w:top w:val="none" w:sz="0" w:space="0" w:color="auto"/>
        <w:left w:val="none" w:sz="0" w:space="0" w:color="auto"/>
        <w:bottom w:val="none" w:sz="0" w:space="0" w:color="auto"/>
        <w:right w:val="none" w:sz="0" w:space="0" w:color="auto"/>
      </w:divBdr>
    </w:div>
    <w:div w:id="1639383432">
      <w:bodyDiv w:val="1"/>
      <w:marLeft w:val="0"/>
      <w:marRight w:val="0"/>
      <w:marTop w:val="0"/>
      <w:marBottom w:val="0"/>
      <w:divBdr>
        <w:top w:val="none" w:sz="0" w:space="0" w:color="auto"/>
        <w:left w:val="none" w:sz="0" w:space="0" w:color="auto"/>
        <w:bottom w:val="none" w:sz="0" w:space="0" w:color="auto"/>
        <w:right w:val="none" w:sz="0" w:space="0" w:color="auto"/>
      </w:divBdr>
    </w:div>
    <w:div w:id="177697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280</Words>
  <Characters>2274</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Jäntti Henri</dc:creator>
  <cp:keywords/>
  <dc:description/>
  <cp:lastModifiedBy>Jäntti Henri</cp:lastModifiedBy>
  <cp:revision>7</cp:revision>
  <dcterms:created xsi:type="dcterms:W3CDTF">2015-11-12T18:44:00Z</dcterms:created>
  <dcterms:modified xsi:type="dcterms:W3CDTF">2017-08-15T18:11:00Z</dcterms:modified>
</cp:coreProperties>
</file>