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4167A" w14:textId="77777777" w:rsidR="009618D8" w:rsidRPr="00414FA5" w:rsidRDefault="00F367F2" w:rsidP="009618D8">
      <w:pPr>
        <w:pStyle w:val="Otsikko"/>
        <w:rPr>
          <w:rFonts w:eastAsia="Calibri"/>
          <w:lang w:eastAsia="fi-FI"/>
        </w:rPr>
      </w:pPr>
      <w:r>
        <w:rPr>
          <w:rFonts w:eastAsia="Calibri"/>
          <w:lang w:eastAsia="fi-FI"/>
        </w:rPr>
        <w:t>SYYHY</w:t>
      </w:r>
      <w:r w:rsidR="00661E4F">
        <w:rPr>
          <w:rFonts w:eastAsia="Calibri"/>
          <w:lang w:eastAsia="fi-FI"/>
        </w:rPr>
        <w:t xml:space="preserve"> </w:t>
      </w:r>
      <w:r w:rsidR="009618D8" w:rsidRPr="00414FA5">
        <w:rPr>
          <w:rFonts w:eastAsia="Calibri"/>
          <w:lang w:eastAsia="fi-FI"/>
        </w:rPr>
        <w:t xml:space="preserve"> </w:t>
      </w:r>
      <w:bookmarkStart w:id="0" w:name="_GoBack"/>
      <w:bookmarkEnd w:id="0"/>
    </w:p>
    <w:p w14:paraId="20A62B12" w14:textId="1930F0B8" w:rsidR="003F4326" w:rsidRPr="00D52215" w:rsidRDefault="003F4326" w:rsidP="009618D8">
      <w:pPr>
        <w:spacing w:after="0" w:line="264" w:lineRule="auto"/>
        <w:rPr>
          <w:color w:val="212529"/>
          <w:sz w:val="22"/>
          <w:szCs w:val="22"/>
          <w:shd w:val="clear" w:color="auto" w:fill="FFFFFF"/>
        </w:rPr>
      </w:pPr>
      <w:r w:rsidRPr="00D52215">
        <w:rPr>
          <w:color w:val="303030"/>
          <w:sz w:val="22"/>
          <w:szCs w:val="22"/>
          <w:shd w:val="clear" w:color="auto" w:fill="FFFFFF"/>
        </w:rPr>
        <w:t xml:space="preserve">Syyhy eli </w:t>
      </w:r>
      <w:proofErr w:type="spellStart"/>
      <w:r w:rsidRPr="00D52215">
        <w:rPr>
          <w:color w:val="303030"/>
          <w:sz w:val="22"/>
          <w:szCs w:val="22"/>
          <w:shd w:val="clear" w:color="auto" w:fill="FFFFFF"/>
        </w:rPr>
        <w:t>scabies</w:t>
      </w:r>
      <w:proofErr w:type="spellEnd"/>
      <w:r w:rsidRPr="00D52215">
        <w:rPr>
          <w:color w:val="303030"/>
          <w:sz w:val="22"/>
          <w:szCs w:val="22"/>
          <w:shd w:val="clear" w:color="auto" w:fill="FFFFFF"/>
        </w:rPr>
        <w:t xml:space="preserve"> on kutiseva ihottuma, jonka aiheuttaa 0,3-0,5</w:t>
      </w:r>
      <w:r w:rsidR="20990749" w:rsidRPr="00D52215">
        <w:rPr>
          <w:color w:val="303030"/>
          <w:sz w:val="22"/>
          <w:szCs w:val="22"/>
          <w:shd w:val="clear" w:color="auto" w:fill="FFFFFF"/>
        </w:rPr>
        <w:t xml:space="preserve"> </w:t>
      </w:r>
      <w:r w:rsidRPr="00D52215">
        <w:rPr>
          <w:color w:val="303030"/>
          <w:sz w:val="22"/>
          <w:szCs w:val="22"/>
          <w:shd w:val="clear" w:color="auto" w:fill="FFFFFF"/>
        </w:rPr>
        <w:t>mm:n pituinen hämähäkkieläimiin kuuluva syyhypunkki (</w:t>
      </w:r>
      <w:proofErr w:type="spellStart"/>
      <w:r w:rsidRPr="604371ED">
        <w:rPr>
          <w:i/>
          <w:iCs/>
          <w:color w:val="303030"/>
          <w:sz w:val="22"/>
          <w:szCs w:val="22"/>
          <w:shd w:val="clear" w:color="auto" w:fill="FFFFFF"/>
        </w:rPr>
        <w:t>Sarcoptes</w:t>
      </w:r>
      <w:proofErr w:type="spellEnd"/>
      <w:r w:rsidRPr="604371ED">
        <w:rPr>
          <w:i/>
          <w:iCs/>
          <w:color w:val="303030"/>
          <w:sz w:val="22"/>
          <w:szCs w:val="22"/>
          <w:shd w:val="clear" w:color="auto" w:fill="FFFFFF"/>
        </w:rPr>
        <w:t xml:space="preserve"> </w:t>
      </w:r>
      <w:proofErr w:type="spellStart"/>
      <w:r w:rsidRPr="604371ED">
        <w:rPr>
          <w:i/>
          <w:iCs/>
          <w:color w:val="303030"/>
          <w:sz w:val="22"/>
          <w:szCs w:val="22"/>
          <w:shd w:val="clear" w:color="auto" w:fill="FFFFFF"/>
        </w:rPr>
        <w:t>scabiei</w:t>
      </w:r>
      <w:proofErr w:type="spellEnd"/>
      <w:r w:rsidRPr="00D52215">
        <w:rPr>
          <w:color w:val="303030"/>
          <w:sz w:val="22"/>
          <w:szCs w:val="22"/>
          <w:shd w:val="clear" w:color="auto" w:fill="FFFFFF"/>
        </w:rPr>
        <w:t>).</w:t>
      </w:r>
      <w:r w:rsidR="007C2AF9" w:rsidRPr="00D52215">
        <w:rPr>
          <w:color w:val="303030"/>
          <w:sz w:val="22"/>
          <w:szCs w:val="22"/>
          <w:shd w:val="clear" w:color="auto" w:fill="FFFFFF"/>
        </w:rPr>
        <w:t xml:space="preserve"> Punkkinaaras elää ihossa 1-2 kuukautta, jonka aikana se munii ihon sarveiskerrokseen kaivamaansa käytävään. Ihon ulkopuolella punkkinaaras elää </w:t>
      </w:r>
      <w:r w:rsidR="00F322BE" w:rsidRPr="00D52215">
        <w:rPr>
          <w:color w:val="303030"/>
          <w:sz w:val="22"/>
          <w:szCs w:val="22"/>
          <w:shd w:val="clear" w:color="auto" w:fill="FFFFFF"/>
        </w:rPr>
        <w:t xml:space="preserve">noin </w:t>
      </w:r>
      <w:r w:rsidR="00385960" w:rsidRPr="00D52215">
        <w:rPr>
          <w:color w:val="303030"/>
          <w:sz w:val="22"/>
          <w:szCs w:val="22"/>
          <w:shd w:val="clear" w:color="auto" w:fill="FFFFFF"/>
        </w:rPr>
        <w:t>1-3</w:t>
      </w:r>
      <w:r w:rsidR="007C2AF9" w:rsidRPr="00D52215">
        <w:rPr>
          <w:color w:val="303030"/>
          <w:sz w:val="22"/>
          <w:szCs w:val="22"/>
          <w:shd w:val="clear" w:color="auto" w:fill="FFFFFF"/>
        </w:rPr>
        <w:t xml:space="preserve"> vuorokautta.</w:t>
      </w:r>
      <w:r w:rsidR="00F322BE" w:rsidRPr="00D52215">
        <w:rPr>
          <w:color w:val="303030"/>
          <w:sz w:val="22"/>
          <w:szCs w:val="22"/>
          <w:shd w:val="clear" w:color="auto" w:fill="FFFFFF"/>
        </w:rPr>
        <w:t xml:space="preserve"> </w:t>
      </w:r>
    </w:p>
    <w:p w14:paraId="29D6B04F" w14:textId="77777777" w:rsidR="009618D8" w:rsidRPr="00414FA5" w:rsidRDefault="003F4326" w:rsidP="009618D8">
      <w:pPr>
        <w:spacing w:after="0" w:line="264" w:lineRule="auto"/>
        <w:rPr>
          <w:rFonts w:ascii="Calibri" w:eastAsia="Calibri" w:hAnsi="Calibri" w:cs="Calibri"/>
          <w:b/>
          <w:szCs w:val="24"/>
          <w:lang w:eastAsia="fi-FI"/>
        </w:rPr>
      </w:pPr>
      <w:r w:rsidRPr="00414FA5">
        <w:rPr>
          <w:rFonts w:ascii="Calibri" w:eastAsia="Calibri" w:hAnsi="Calibri" w:cs="Calibri"/>
          <w:b/>
          <w:szCs w:val="24"/>
          <w:lang w:eastAsia="fi-FI"/>
        </w:rPr>
        <w:t xml:space="preserve"> </w:t>
      </w:r>
    </w:p>
    <w:tbl>
      <w:tblPr>
        <w:tblStyle w:val="TaulukkoRuudukko1"/>
        <w:tblW w:w="0" w:type="auto"/>
        <w:tblLook w:val="04A0" w:firstRow="1" w:lastRow="0" w:firstColumn="1" w:lastColumn="0" w:noHBand="0" w:noVBand="1"/>
      </w:tblPr>
      <w:tblGrid>
        <w:gridCol w:w="2972"/>
        <w:gridCol w:w="6656"/>
      </w:tblGrid>
      <w:tr w:rsidR="009618D8" w:rsidRPr="0014457B" w14:paraId="5C45BC8A" w14:textId="77777777" w:rsidTr="604371ED">
        <w:trPr>
          <w:trHeight w:val="567"/>
        </w:trPr>
        <w:tc>
          <w:tcPr>
            <w:tcW w:w="2972"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6A37C3C5" w14:textId="77777777" w:rsidR="009618D8" w:rsidRPr="0014457B" w:rsidRDefault="00F367F2" w:rsidP="003F4326">
            <w:pPr>
              <w:pStyle w:val="Alaotsikko"/>
              <w:ind w:left="0"/>
              <w:rPr>
                <w:lang w:eastAsia="fi-FI"/>
              </w:rPr>
            </w:pPr>
            <w:r>
              <w:rPr>
                <w:lang w:eastAsia="fi-FI"/>
              </w:rPr>
              <w:t xml:space="preserve">Miten syyhy </w:t>
            </w:r>
            <w:r w:rsidR="003F4326">
              <w:rPr>
                <w:lang w:eastAsia="fi-FI"/>
              </w:rPr>
              <w:t>tarttuu?</w:t>
            </w:r>
          </w:p>
        </w:tc>
        <w:sdt>
          <w:sdtPr>
            <w:rPr>
              <w:sz w:val="22"/>
              <w:szCs w:val="22"/>
              <w:lang w:eastAsia="fi-FI"/>
            </w:rPr>
            <w:id w:val="1552884423"/>
            <w:placeholder>
              <w:docPart w:val="3A1E565BFE6942F6A6D4FE5D6EAE9C34"/>
            </w:placeholder>
          </w:sdtPr>
          <w:sdtEndPr/>
          <w:sdtContent>
            <w:tc>
              <w:tcPr>
                <w:tcW w:w="6656"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74BCA82B" w14:textId="0934D857" w:rsidR="009618D8" w:rsidRPr="00D52215" w:rsidRDefault="33440949" w:rsidP="00B76F8C">
                <w:pPr>
                  <w:pStyle w:val="Leipteksti"/>
                  <w:spacing w:after="120"/>
                  <w:ind w:left="0"/>
                  <w:rPr>
                    <w:sz w:val="22"/>
                    <w:szCs w:val="22"/>
                    <w:lang w:eastAsia="fi-FI"/>
                  </w:rPr>
                </w:pPr>
                <w:r w:rsidRPr="00D52215">
                  <w:rPr>
                    <w:sz w:val="22"/>
                    <w:szCs w:val="22"/>
                    <w:lang w:eastAsia="fi-FI"/>
                  </w:rPr>
                  <w:t>Syyhypunkki on yksinomaan ihmisen loinen</w:t>
                </w:r>
                <w:r w:rsidR="53548AB3" w:rsidRPr="00D52215">
                  <w:rPr>
                    <w:sz w:val="22"/>
                    <w:szCs w:val="22"/>
                    <w:lang w:eastAsia="fi-FI"/>
                  </w:rPr>
                  <w:t xml:space="preserve">, joka tarttuu </w:t>
                </w:r>
                <w:r w:rsidR="003F4326" w:rsidRPr="00D52215">
                  <w:rPr>
                    <w:sz w:val="22"/>
                    <w:szCs w:val="22"/>
                    <w:lang w:eastAsia="fi-FI"/>
                  </w:rPr>
                  <w:t xml:space="preserve">ihmisestä toiseen </w:t>
                </w:r>
                <w:r w:rsidR="2D274774" w:rsidRPr="00D52215">
                  <w:rPr>
                    <w:sz w:val="22"/>
                    <w:szCs w:val="22"/>
                    <w:lang w:eastAsia="fi-FI"/>
                  </w:rPr>
                  <w:t>iho</w:t>
                </w:r>
                <w:r w:rsidR="003F4326" w:rsidRPr="00D52215">
                  <w:rPr>
                    <w:sz w:val="22"/>
                    <w:szCs w:val="22"/>
                    <w:lang w:eastAsia="fi-FI"/>
                  </w:rPr>
                  <w:t xml:space="preserve">kosketuksen kautta. </w:t>
                </w:r>
                <w:r w:rsidR="151E1815" w:rsidRPr="00D52215">
                  <w:rPr>
                    <w:sz w:val="22"/>
                    <w:szCs w:val="22"/>
                    <w:lang w:eastAsia="fi-FI"/>
                  </w:rPr>
                  <w:t xml:space="preserve">Lyhytaikainen kosketus ei </w:t>
                </w:r>
                <w:r w:rsidR="00334FBC">
                  <w:rPr>
                    <w:sz w:val="22"/>
                    <w:szCs w:val="22"/>
                    <w:lang w:eastAsia="fi-FI"/>
                  </w:rPr>
                  <w:t xml:space="preserve">yleensä </w:t>
                </w:r>
                <w:r w:rsidR="151E1815" w:rsidRPr="00D52215">
                  <w:rPr>
                    <w:sz w:val="22"/>
                    <w:szCs w:val="22"/>
                    <w:lang w:eastAsia="fi-FI"/>
                  </w:rPr>
                  <w:t>riitä tartuntaan.</w:t>
                </w:r>
                <w:r w:rsidR="06D8A9CF" w:rsidRPr="00D52215">
                  <w:rPr>
                    <w:sz w:val="22"/>
                    <w:szCs w:val="22"/>
                    <w:lang w:eastAsia="fi-FI"/>
                  </w:rPr>
                  <w:t xml:space="preserve"> Tartuntoja saadaan perhepiirissä ja seksin yhteydessä</w:t>
                </w:r>
                <w:r w:rsidR="003F4326" w:rsidRPr="00D52215">
                  <w:rPr>
                    <w:sz w:val="22"/>
                    <w:szCs w:val="22"/>
                    <w:lang w:eastAsia="fi-FI"/>
                  </w:rPr>
                  <w:t xml:space="preserve">. </w:t>
                </w:r>
                <w:r w:rsidR="007C2AF9" w:rsidRPr="00D52215">
                  <w:rPr>
                    <w:sz w:val="22"/>
                    <w:szCs w:val="22"/>
                    <w:lang w:eastAsia="fi-FI"/>
                  </w:rPr>
                  <w:t>Lisäksi syyhy voi tarttua syyhyä sairastavan vaatteista tai lakanoista, mutta tämä on harvinaisempaa.</w:t>
                </w:r>
                <w:r w:rsidR="005E3E5B" w:rsidRPr="00D52215">
                  <w:rPr>
                    <w:sz w:val="22"/>
                    <w:szCs w:val="22"/>
                    <w:lang w:eastAsia="fi-FI"/>
                  </w:rPr>
                  <w:t xml:space="preserve"> </w:t>
                </w:r>
                <w:r w:rsidR="005E2B81" w:rsidRPr="00D52215">
                  <w:rPr>
                    <w:sz w:val="22"/>
                    <w:szCs w:val="22"/>
                    <w:lang w:eastAsia="fi-FI"/>
                  </w:rPr>
                  <w:t>Syyhy leviää helpommin erilaisissa ryhmissä, kuten päivähoidossa</w:t>
                </w:r>
                <w:r w:rsidR="77C79471" w:rsidRPr="00D52215">
                  <w:rPr>
                    <w:sz w:val="22"/>
                    <w:szCs w:val="22"/>
                    <w:lang w:eastAsia="fi-FI"/>
                  </w:rPr>
                  <w:t xml:space="preserve"> tai hoitolaitoksissa</w:t>
                </w:r>
                <w:r w:rsidR="005E2B81" w:rsidRPr="00D52215">
                  <w:rPr>
                    <w:sz w:val="22"/>
                    <w:szCs w:val="22"/>
                    <w:lang w:eastAsia="fi-FI"/>
                  </w:rPr>
                  <w:t>.</w:t>
                </w:r>
              </w:p>
            </w:tc>
          </w:sdtContent>
        </w:sdt>
      </w:tr>
      <w:tr w:rsidR="009618D8" w:rsidRPr="0014457B" w14:paraId="28D7B087" w14:textId="77777777" w:rsidTr="604371ED">
        <w:trPr>
          <w:trHeight w:val="768"/>
        </w:trPr>
        <w:tc>
          <w:tcPr>
            <w:tcW w:w="2972"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21A41AB8" w14:textId="77777777" w:rsidR="009618D8" w:rsidRPr="0014457B" w:rsidRDefault="003F4326" w:rsidP="00990B0B">
            <w:pPr>
              <w:pStyle w:val="Alaotsikko"/>
              <w:ind w:left="0"/>
              <w:rPr>
                <w:lang w:eastAsia="fi-FI"/>
              </w:rPr>
            </w:pPr>
            <w:r>
              <w:rPr>
                <w:lang w:eastAsia="fi-FI"/>
              </w:rPr>
              <w:t>Mitkä ovat syyhytartunnan oireet?</w:t>
            </w:r>
          </w:p>
          <w:p w14:paraId="672A6659" w14:textId="77777777" w:rsidR="009618D8" w:rsidRPr="0014457B" w:rsidRDefault="009618D8" w:rsidP="00990B0B">
            <w:pPr>
              <w:pStyle w:val="Alaotsikko"/>
              <w:rPr>
                <w:lang w:eastAsia="fi-FI"/>
              </w:rPr>
            </w:pPr>
          </w:p>
        </w:tc>
        <w:tc>
          <w:tcPr>
            <w:tcW w:w="6656"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55687AC5" w14:textId="081A4A25" w:rsidR="009618D8" w:rsidRPr="00D52215" w:rsidRDefault="007C2AF9" w:rsidP="00B76F8C">
            <w:pPr>
              <w:pStyle w:val="Leipteksti"/>
              <w:spacing w:after="120"/>
              <w:ind w:left="0"/>
              <w:rPr>
                <w:rFonts w:eastAsia="Calibri" w:cstheme="minorBidi"/>
                <w:sz w:val="22"/>
                <w:szCs w:val="22"/>
                <w:lang w:eastAsia="fi-FI"/>
              </w:rPr>
            </w:pPr>
            <w:r w:rsidRPr="00D52215">
              <w:rPr>
                <w:rFonts w:eastAsia="Calibri" w:cstheme="minorBidi"/>
                <w:sz w:val="22"/>
                <w:szCs w:val="22"/>
                <w:lang w:eastAsia="fi-FI"/>
              </w:rPr>
              <w:t>Syyhyn ensioireena on kutiseva ihottuma, joka alkaa yleensä 3-6 viikon kuluttua tartunnasta</w:t>
            </w:r>
            <w:r w:rsidR="0063620D">
              <w:rPr>
                <w:rFonts w:eastAsia="Calibri" w:cstheme="minorBidi"/>
                <w:sz w:val="22"/>
                <w:szCs w:val="22"/>
                <w:lang w:eastAsia="fi-FI"/>
              </w:rPr>
              <w:t>. U</w:t>
            </w:r>
            <w:r w:rsidRPr="00D52215">
              <w:rPr>
                <w:rFonts w:eastAsia="Calibri" w:cstheme="minorBidi"/>
                <w:sz w:val="22"/>
                <w:szCs w:val="22"/>
                <w:lang w:eastAsia="fi-FI"/>
              </w:rPr>
              <w:t>usintatartunnoissa kutina voi al</w:t>
            </w:r>
            <w:r w:rsidR="0063620D">
              <w:rPr>
                <w:rFonts w:eastAsia="Calibri" w:cstheme="minorBidi"/>
                <w:sz w:val="22"/>
                <w:szCs w:val="22"/>
                <w:lang w:eastAsia="fi-FI"/>
              </w:rPr>
              <w:t>kaa jo muutaman päivän kuluttua</w:t>
            </w:r>
            <w:r w:rsidRPr="00D52215">
              <w:rPr>
                <w:rFonts w:eastAsia="Calibri" w:cstheme="minorBidi"/>
                <w:sz w:val="22"/>
                <w:szCs w:val="22"/>
                <w:lang w:eastAsia="fi-FI"/>
              </w:rPr>
              <w:t>. Kutinaa esiintyy etenkin iltaisin</w:t>
            </w:r>
            <w:r w:rsidR="12C53E9E" w:rsidRPr="00D52215">
              <w:rPr>
                <w:rFonts w:eastAsia="Calibri" w:cstheme="minorBidi"/>
                <w:sz w:val="22"/>
                <w:szCs w:val="22"/>
                <w:lang w:eastAsia="fi-FI"/>
              </w:rPr>
              <w:t xml:space="preserve"> ja </w:t>
            </w:r>
            <w:r w:rsidRPr="00D52215">
              <w:rPr>
                <w:rFonts w:eastAsia="Calibri" w:cstheme="minorBidi"/>
                <w:sz w:val="22"/>
                <w:szCs w:val="22"/>
                <w:lang w:eastAsia="fi-FI"/>
              </w:rPr>
              <w:t xml:space="preserve">öisin. Raapimisalueet voivat tulehtua. </w:t>
            </w:r>
            <w:r w:rsidR="00F322BE" w:rsidRPr="00D52215">
              <w:rPr>
                <w:rFonts w:eastAsia="Calibri" w:cstheme="minorBidi"/>
                <w:sz w:val="22"/>
                <w:szCs w:val="22"/>
                <w:lang w:eastAsia="fi-FI"/>
              </w:rPr>
              <w:t>Iholla voi esiintyä punkin käytäviä, näppylöitä tai vesirakkuloita.</w:t>
            </w:r>
          </w:p>
        </w:tc>
      </w:tr>
      <w:tr w:rsidR="009618D8" w:rsidRPr="0014457B" w14:paraId="3BD29087" w14:textId="77777777" w:rsidTr="604371ED">
        <w:trPr>
          <w:trHeight w:val="1198"/>
        </w:trPr>
        <w:tc>
          <w:tcPr>
            <w:tcW w:w="2972"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76CC8801" w14:textId="77777777" w:rsidR="003F4326" w:rsidRPr="0014457B" w:rsidRDefault="003F4326" w:rsidP="003F4326">
            <w:pPr>
              <w:pStyle w:val="Alaotsikko"/>
              <w:ind w:left="0"/>
              <w:rPr>
                <w:lang w:eastAsia="fi-FI"/>
              </w:rPr>
            </w:pPr>
            <w:r>
              <w:rPr>
                <w:lang w:eastAsia="fi-FI"/>
              </w:rPr>
              <w:t>Miten syyhytartunta todetaan?</w:t>
            </w:r>
          </w:p>
          <w:p w14:paraId="0A37501D" w14:textId="77777777" w:rsidR="009618D8" w:rsidRPr="0014457B" w:rsidRDefault="009618D8" w:rsidP="00990B0B">
            <w:pPr>
              <w:pStyle w:val="Alaotsikko"/>
              <w:ind w:left="0"/>
              <w:rPr>
                <w:lang w:eastAsia="fi-FI"/>
              </w:rPr>
            </w:pPr>
          </w:p>
        </w:tc>
        <w:tc>
          <w:tcPr>
            <w:tcW w:w="6656"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4AEF9EF8" w14:textId="0A2C5874" w:rsidR="009618D8" w:rsidRPr="00334FBC" w:rsidRDefault="43FC6F4C" w:rsidP="3CD181B1">
            <w:pPr>
              <w:pStyle w:val="Leipteksti"/>
              <w:spacing w:after="120"/>
              <w:ind w:left="0"/>
              <w:rPr>
                <w:sz w:val="22"/>
                <w:szCs w:val="22"/>
              </w:rPr>
            </w:pPr>
            <w:r w:rsidRPr="00334FBC">
              <w:rPr>
                <w:rFonts w:ascii="Segoe UI" w:eastAsia="Segoe UI" w:hAnsi="Segoe UI" w:cs="Segoe UI"/>
                <w:sz w:val="22"/>
                <w:szCs w:val="22"/>
              </w:rPr>
              <w:t>Tartuntaa epäillään yleensä kutinan perusteella. Tuolloin iholta etsitään naaraspunkin käytäviä, jotka ovat yleisimmin rannepoimuissa, sormien väleissä ja lapsilla myös kämmenissä ja jalkapohjissa. Käytävän päässä voi näkyä vesikellomainen rakkula, jossa syyhypunkki asustaa. Syyhypunkin havaitsemiseen vaaditaan kuitenkin yleensä apuvälineitä ja diagnoosin tekee lääkäri.</w:t>
            </w:r>
          </w:p>
        </w:tc>
      </w:tr>
      <w:tr w:rsidR="00F522E6" w:rsidRPr="0014457B" w14:paraId="1F52C6FF" w14:textId="77777777" w:rsidTr="604371ED">
        <w:trPr>
          <w:trHeight w:val="1198"/>
        </w:trPr>
        <w:tc>
          <w:tcPr>
            <w:tcW w:w="2972"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262B50A3" w14:textId="1DFE2DF5" w:rsidR="00F522E6" w:rsidRDefault="00F522E6" w:rsidP="003F4326">
            <w:pPr>
              <w:pStyle w:val="Alaotsikko"/>
              <w:ind w:left="0"/>
              <w:rPr>
                <w:lang w:eastAsia="fi-FI"/>
              </w:rPr>
            </w:pPr>
            <w:r>
              <w:rPr>
                <w:lang w:eastAsia="fi-FI"/>
              </w:rPr>
              <w:t>Miten tartunta hoidetaan?</w:t>
            </w:r>
          </w:p>
        </w:tc>
        <w:tc>
          <w:tcPr>
            <w:tcW w:w="6656"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66C143CC" w14:textId="440FAA5B" w:rsidR="006114C8" w:rsidRPr="0092781F" w:rsidRDefault="00F522E6" w:rsidP="000A535A">
            <w:pPr>
              <w:pStyle w:val="Leipteksti"/>
              <w:spacing w:after="240"/>
              <w:ind w:left="0"/>
              <w:rPr>
                <w:rFonts w:eastAsia="Calibri" w:cstheme="minorBidi"/>
                <w:sz w:val="22"/>
                <w:szCs w:val="22"/>
                <w:lang w:eastAsia="fi-FI"/>
              </w:rPr>
            </w:pPr>
            <w:r w:rsidRPr="5D4C7DE4">
              <w:rPr>
                <w:rFonts w:eastAsia="Calibri" w:cstheme="minorBidi"/>
                <w:sz w:val="22"/>
                <w:szCs w:val="22"/>
                <w:lang w:eastAsia="fi-FI"/>
              </w:rPr>
              <w:t xml:space="preserve">Syyhy hoidetaan lääkehoidolla. Lääkityksenä voidaan käyttää joko </w:t>
            </w:r>
            <w:proofErr w:type="spellStart"/>
            <w:r w:rsidRPr="5D4C7DE4">
              <w:rPr>
                <w:rFonts w:eastAsia="Calibri" w:cstheme="minorBidi"/>
                <w:sz w:val="22"/>
                <w:szCs w:val="22"/>
                <w:lang w:eastAsia="fi-FI"/>
              </w:rPr>
              <w:t>permetriinivoidetta</w:t>
            </w:r>
            <w:proofErr w:type="spellEnd"/>
            <w:r w:rsidRPr="5D4C7DE4">
              <w:rPr>
                <w:rFonts w:eastAsia="Calibri" w:cstheme="minorBidi"/>
                <w:sz w:val="22"/>
                <w:szCs w:val="22"/>
                <w:lang w:eastAsia="fi-FI"/>
              </w:rPr>
              <w:t xml:space="preserve"> tai reseptivalmisteena saatavia </w:t>
            </w:r>
            <w:proofErr w:type="spellStart"/>
            <w:r w:rsidRPr="5D4C7DE4">
              <w:rPr>
                <w:rFonts w:eastAsia="Calibri" w:cstheme="minorBidi"/>
                <w:sz w:val="22"/>
                <w:szCs w:val="22"/>
                <w:lang w:eastAsia="fi-FI"/>
              </w:rPr>
              <w:t>ivermektiinitabletteja</w:t>
            </w:r>
            <w:proofErr w:type="spellEnd"/>
            <w:r w:rsidRPr="5D4C7DE4">
              <w:rPr>
                <w:rFonts w:eastAsia="Calibri" w:cstheme="minorBidi"/>
                <w:sz w:val="22"/>
                <w:szCs w:val="22"/>
                <w:lang w:eastAsia="fi-FI"/>
              </w:rPr>
              <w:t xml:space="preserve"> tai 10</w:t>
            </w:r>
            <w:r w:rsidR="001D2749">
              <w:rPr>
                <w:rFonts w:eastAsia="Calibri" w:cstheme="minorBidi"/>
                <w:sz w:val="22"/>
                <w:szCs w:val="22"/>
                <w:lang w:eastAsia="fi-FI"/>
              </w:rPr>
              <w:t xml:space="preserve"> </w:t>
            </w:r>
            <w:r w:rsidRPr="5D4C7DE4">
              <w:rPr>
                <w:rFonts w:eastAsia="Calibri" w:cstheme="minorBidi"/>
                <w:sz w:val="22"/>
                <w:szCs w:val="22"/>
                <w:lang w:eastAsia="fi-FI"/>
              </w:rPr>
              <w:t xml:space="preserve">%-rikkivaseliinia. Hoitokertoja on kaksi viikon välein riippumatta hoitovalmisteesta. Sekä oireiset syyhytartunnan saaneet, että oireettomat lähikontaktit hoidetaan samalla kerralla ja ohjeella. </w:t>
            </w:r>
            <w:r w:rsidR="006114C8">
              <w:rPr>
                <w:rFonts w:eastAsia="Calibri" w:cstheme="minorBidi"/>
                <w:sz w:val="22"/>
                <w:szCs w:val="22"/>
                <w:lang w:eastAsia="fi-FI"/>
              </w:rPr>
              <w:t>Lääkehoidon lisäksi tehdään syyhysiivous kotona. Syyhyyn voi liittyä muutamia viikkoja kestävä jälkikutina, joka ei välttämättä ole merkki hoidon epäonnistumisesta. Jälkikutinaa voi hoitaa kortisoni</w:t>
            </w:r>
            <w:r w:rsidR="000A535A">
              <w:rPr>
                <w:rFonts w:eastAsia="Calibri" w:cstheme="minorBidi"/>
                <w:sz w:val="22"/>
                <w:szCs w:val="22"/>
                <w:lang w:eastAsia="fi-FI"/>
              </w:rPr>
              <w:t>- ja perusvoite</w:t>
            </w:r>
            <w:r w:rsidR="00C46C64">
              <w:rPr>
                <w:rFonts w:eastAsia="Calibri" w:cstheme="minorBidi"/>
                <w:sz w:val="22"/>
                <w:szCs w:val="22"/>
                <w:lang w:eastAsia="fi-FI"/>
              </w:rPr>
              <w:t>illa.</w:t>
            </w:r>
          </w:p>
        </w:tc>
      </w:tr>
      <w:tr w:rsidR="009618D8" w:rsidRPr="0014457B" w14:paraId="7609E193" w14:textId="77777777" w:rsidTr="604371ED">
        <w:trPr>
          <w:trHeight w:val="70"/>
        </w:trPr>
        <w:tc>
          <w:tcPr>
            <w:tcW w:w="2972"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32AAC975" w14:textId="77777777" w:rsidR="009618D8" w:rsidRPr="0014457B" w:rsidRDefault="003F4326" w:rsidP="00990B0B">
            <w:pPr>
              <w:pStyle w:val="Alaotsikko"/>
              <w:ind w:left="0"/>
              <w:rPr>
                <w:lang w:eastAsia="fi-FI"/>
              </w:rPr>
            </w:pPr>
            <w:r>
              <w:rPr>
                <w:lang w:eastAsia="fi-FI"/>
              </w:rPr>
              <w:lastRenderedPageBreak/>
              <w:t>Miten syyhyn tarttuminen ennaltaehkäistään?</w:t>
            </w:r>
          </w:p>
        </w:tc>
        <w:tc>
          <w:tcPr>
            <w:tcW w:w="6656"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6D52B1E6" w14:textId="77777777" w:rsidR="00FD6522" w:rsidRDefault="00FD6522" w:rsidP="00B76F8C">
            <w:pPr>
              <w:pStyle w:val="Leipteksti"/>
              <w:spacing w:after="120"/>
              <w:ind w:left="0"/>
              <w:rPr>
                <w:rFonts w:eastAsia="Calibri" w:cstheme="minorHAnsi"/>
                <w:sz w:val="22"/>
                <w:szCs w:val="22"/>
                <w:lang w:eastAsia="fi-FI"/>
              </w:rPr>
            </w:pPr>
            <w:r w:rsidRPr="00D52215">
              <w:rPr>
                <w:rFonts w:eastAsia="Calibri" w:cstheme="minorHAnsi"/>
                <w:sz w:val="22"/>
                <w:szCs w:val="22"/>
                <w:lang w:eastAsia="fi-FI"/>
              </w:rPr>
              <w:t>Syyhyn leviämistä voidaan ehkäistä parhaiten hoitamalla oireilevat henkilöt ja heidän lähipiirinsä asianmukaisesti.</w:t>
            </w:r>
          </w:p>
          <w:p w14:paraId="710A31AC" w14:textId="4308F074" w:rsidR="0031566C" w:rsidRPr="0031566C" w:rsidRDefault="0031566C" w:rsidP="00B76F8C">
            <w:pPr>
              <w:pStyle w:val="Leipteksti"/>
              <w:spacing w:after="120"/>
              <w:ind w:left="0"/>
              <w:rPr>
                <w:rFonts w:eastAsia="Calibri" w:cstheme="minorBidi"/>
                <w:sz w:val="22"/>
                <w:szCs w:val="22"/>
                <w:lang w:eastAsia="fi-FI"/>
              </w:rPr>
            </w:pPr>
            <w:r w:rsidRPr="00D52215">
              <w:rPr>
                <w:rFonts w:eastAsia="Calibri" w:cstheme="minorBidi"/>
                <w:sz w:val="22"/>
                <w:szCs w:val="22"/>
                <w:lang w:eastAsia="fi-FI"/>
              </w:rPr>
              <w:t xml:space="preserve">Lapsen syyhystä </w:t>
            </w:r>
            <w:r>
              <w:rPr>
                <w:rFonts w:eastAsia="Calibri" w:cstheme="minorBidi"/>
                <w:sz w:val="22"/>
                <w:szCs w:val="22"/>
                <w:lang w:eastAsia="fi-FI"/>
              </w:rPr>
              <w:t>on</w:t>
            </w:r>
            <w:r w:rsidRPr="00D52215">
              <w:rPr>
                <w:rFonts w:eastAsia="Calibri" w:cstheme="minorBidi"/>
                <w:sz w:val="22"/>
                <w:szCs w:val="22"/>
                <w:lang w:eastAsia="fi-FI"/>
              </w:rPr>
              <w:t xml:space="preserve"> hyvä ilmoittaa päiväkotiin tai kouluun, jonne lapsi voi palata vasta, kun kertahoito on annettu.</w:t>
            </w:r>
          </w:p>
        </w:tc>
      </w:tr>
      <w:tr w:rsidR="0092781F" w:rsidRPr="0014457B" w14:paraId="2C118D60" w14:textId="77777777" w:rsidTr="604371ED">
        <w:trPr>
          <w:trHeight w:val="70"/>
        </w:trPr>
        <w:tc>
          <w:tcPr>
            <w:tcW w:w="2972"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444ACF02" w14:textId="035A59AC" w:rsidR="0092781F" w:rsidRDefault="005D3C5B" w:rsidP="00990B0B">
            <w:pPr>
              <w:pStyle w:val="Alaotsikko"/>
              <w:ind w:left="0"/>
              <w:rPr>
                <w:lang w:eastAsia="fi-FI"/>
              </w:rPr>
            </w:pPr>
            <w:r>
              <w:rPr>
                <w:lang w:eastAsia="fi-FI"/>
              </w:rPr>
              <w:t>Milloin lääkäriin?</w:t>
            </w:r>
          </w:p>
        </w:tc>
        <w:tc>
          <w:tcPr>
            <w:tcW w:w="6656"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338C61AF" w14:textId="520052D2" w:rsidR="00E100CA" w:rsidRDefault="00B52695" w:rsidP="00B76F8C">
            <w:pPr>
              <w:pStyle w:val="Leipteksti"/>
              <w:spacing w:after="120"/>
              <w:ind w:left="0"/>
              <w:rPr>
                <w:rFonts w:eastAsia="Calibri" w:cstheme="minorBidi"/>
                <w:sz w:val="22"/>
                <w:szCs w:val="22"/>
                <w:lang w:eastAsia="fi-FI"/>
              </w:rPr>
            </w:pPr>
            <w:r>
              <w:rPr>
                <w:rFonts w:eastAsia="Calibri" w:cstheme="minorBidi"/>
                <w:sz w:val="22"/>
                <w:szCs w:val="22"/>
                <w:lang w:eastAsia="fi-FI"/>
              </w:rPr>
              <w:t>Soita terveysasemien puhelinpalveluun p. 05 220 2000, j</w:t>
            </w:r>
            <w:r w:rsidR="00E100CA">
              <w:rPr>
                <w:rFonts w:eastAsia="Calibri" w:cstheme="minorBidi"/>
                <w:sz w:val="22"/>
                <w:szCs w:val="22"/>
                <w:lang w:eastAsia="fi-FI"/>
              </w:rPr>
              <w:t>os epäilet itselläsi syyhyä, hoidon jälkeen esiintyvä jälkikutina ei lakkaa noin kuukaudessa tai jos helpottanut kutina alkaa uudelleen</w:t>
            </w:r>
            <w:r>
              <w:rPr>
                <w:rFonts w:eastAsia="Calibri" w:cstheme="minorBidi"/>
                <w:sz w:val="22"/>
                <w:szCs w:val="22"/>
                <w:lang w:eastAsia="fi-FI"/>
              </w:rPr>
              <w:t>.</w:t>
            </w:r>
          </w:p>
          <w:p w14:paraId="04F4529A" w14:textId="34FEF1BB" w:rsidR="0092781F" w:rsidRPr="00D52215" w:rsidRDefault="00E100CA" w:rsidP="00B76F8C">
            <w:pPr>
              <w:pStyle w:val="Leipteksti"/>
              <w:spacing w:after="120"/>
              <w:ind w:left="0"/>
              <w:rPr>
                <w:rFonts w:eastAsia="Calibri" w:cstheme="minorBidi"/>
                <w:sz w:val="22"/>
                <w:szCs w:val="22"/>
                <w:lang w:eastAsia="fi-FI"/>
              </w:rPr>
            </w:pPr>
            <w:r>
              <w:rPr>
                <w:rFonts w:eastAsia="Calibri" w:cstheme="minorBidi"/>
                <w:sz w:val="22"/>
                <w:szCs w:val="22"/>
                <w:lang w:eastAsia="fi-FI"/>
              </w:rPr>
              <w:t>Työperäistä tartuntaa epäillessä työntekijän tulee ottaa yhteyttä omaan työterveyshuoltoon.</w:t>
            </w:r>
          </w:p>
        </w:tc>
      </w:tr>
    </w:tbl>
    <w:p w14:paraId="5DAB6C7B" w14:textId="77777777" w:rsidR="003938CA" w:rsidRPr="009618D8" w:rsidRDefault="003938CA" w:rsidP="009618D8"/>
    <w:sectPr w:rsidR="003938CA" w:rsidRPr="009618D8" w:rsidSect="00381C66">
      <w:headerReference w:type="default" r:id="rId12"/>
      <w:footerReference w:type="default" r:id="rId13"/>
      <w:headerReference w:type="first" r:id="rId14"/>
      <w:pgSz w:w="11906" w:h="16838" w:code="9"/>
      <w:pgMar w:top="1985" w:right="794" w:bottom="1304" w:left="1247" w:header="56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B378F" w14:textId="77777777" w:rsidR="00904D38" w:rsidRDefault="00904D38" w:rsidP="00AC7BC5">
      <w:r>
        <w:separator/>
      </w:r>
    </w:p>
    <w:p w14:paraId="6A05A809" w14:textId="77777777" w:rsidR="00904D38" w:rsidRDefault="00904D38"/>
  </w:endnote>
  <w:endnote w:type="continuationSeparator" w:id="0">
    <w:p w14:paraId="5A39BBE3" w14:textId="77777777" w:rsidR="00904D38" w:rsidRDefault="00904D38" w:rsidP="00AC7BC5">
      <w:r>
        <w:continuationSeparator/>
      </w:r>
    </w:p>
    <w:p w14:paraId="41C8F396" w14:textId="77777777" w:rsidR="00904D38" w:rsidRDefault="00904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FD9C" w14:textId="77777777" w:rsidR="001B0AA0" w:rsidRDefault="001B0AA0" w:rsidP="007E317B">
    <w:pPr>
      <w:pStyle w:val="Alatunniste"/>
    </w:pPr>
  </w:p>
  <w:p w14:paraId="5C09773F" w14:textId="77777777" w:rsidR="001B0AA0" w:rsidRPr="008C41E9" w:rsidRDefault="001B0AA0" w:rsidP="007E317B">
    <w:pPr>
      <w:pStyle w:val="Alatunnistenimi"/>
      <w:rPr>
        <w:rStyle w:val="AlatunnisteChar"/>
        <w:b w:val="0"/>
        <w:bCs/>
      </w:rPr>
    </w:pPr>
    <w:r>
      <w:t>Kymenlaakson hyvinvointialue</w:t>
    </w:r>
    <w:r>
      <w:tab/>
    </w:r>
    <w:r w:rsidRPr="008C41E9">
      <w:rPr>
        <w:rStyle w:val="AlatunnisteChar"/>
        <w:b w:val="0"/>
        <w:bCs/>
      </w:rPr>
      <w:t>Y-tunnus / FO-nummer</w:t>
    </w:r>
    <w:r w:rsidRPr="008C41E9">
      <w:rPr>
        <w:rStyle w:val="AlatunnisteChar"/>
        <w:b w:val="0"/>
        <w:bCs/>
      </w:rPr>
      <w:tab/>
      <w:t>kymenhva.fi</w:t>
    </w:r>
  </w:p>
  <w:p w14:paraId="0B86B239" w14:textId="77777777" w:rsidR="001B0AA0" w:rsidRPr="00381C66" w:rsidRDefault="00381C66" w:rsidP="007E317B">
    <w:pPr>
      <w:pStyle w:val="Alatunnistenimi"/>
      <w:rPr>
        <w:rStyle w:val="AlatunnisteChar"/>
        <w:b w:val="0"/>
        <w:bCs/>
        <w:lang w:val="sv-SE"/>
      </w:rPr>
    </w:pPr>
    <w:r w:rsidRPr="00381C66">
      <w:rPr>
        <w:lang w:val="sv-SE"/>
      </w:rPr>
      <w:t>Kymmenedalens välfärdsområde</w:t>
    </w:r>
    <w:r w:rsidR="001B0AA0" w:rsidRPr="00381C66">
      <w:rPr>
        <w:lang w:val="sv-SE"/>
      </w:rPr>
      <w:tab/>
    </w:r>
    <w:r w:rsidR="001B0AA0" w:rsidRPr="00381C66">
      <w:rPr>
        <w:rStyle w:val="AlatunnisteChar"/>
        <w:b w:val="0"/>
        <w:bCs/>
        <w:lang w:val="sv-SE"/>
      </w:rPr>
      <w:t>3221311-5</w:t>
    </w:r>
    <w:r w:rsidR="001B0AA0" w:rsidRPr="00381C66">
      <w:rPr>
        <w:rStyle w:val="AlatunnisteChar"/>
        <w:b w:val="0"/>
        <w:bCs/>
        <w:lang w:val="sv-SE"/>
      </w:rPr>
      <w:tab/>
      <w:t>kirjaamo@kymenhva.fi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3D3EC" w14:textId="77777777" w:rsidR="00904D38" w:rsidRDefault="00904D38" w:rsidP="00AC7BC5">
      <w:r>
        <w:separator/>
      </w:r>
    </w:p>
    <w:p w14:paraId="0D0B940D" w14:textId="77777777" w:rsidR="00904D38" w:rsidRDefault="00904D38"/>
  </w:footnote>
  <w:footnote w:type="continuationSeparator" w:id="0">
    <w:p w14:paraId="0E27B00A" w14:textId="77777777" w:rsidR="00904D38" w:rsidRDefault="00904D38" w:rsidP="00AC7BC5">
      <w:r>
        <w:continuationSeparator/>
      </w:r>
    </w:p>
    <w:p w14:paraId="60061E4C" w14:textId="77777777" w:rsidR="00904D38" w:rsidRDefault="00904D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86B26" w14:textId="592D4EA2" w:rsidR="00491E88" w:rsidRPr="009618D8" w:rsidRDefault="008017D7" w:rsidP="009618D8">
    <w:pPr>
      <w:pStyle w:val="Yltunniste"/>
      <w:ind w:left="5103" w:hanging="5103"/>
    </w:pPr>
    <w:r>
      <w:tab/>
    </w:r>
    <w:r w:rsidR="009618D8" w:rsidRPr="00407E22">
      <w:rPr>
        <w:sz w:val="20"/>
      </w:rPr>
      <w:t>Ohje</w:t>
    </w:r>
    <w:r w:rsidRPr="00407E22">
      <w:rPr>
        <w:sz w:val="20"/>
      </w:rPr>
      <w:tab/>
    </w:r>
    <w:r w:rsidR="000A6262" w:rsidRPr="00407E22">
      <w:rPr>
        <w:sz w:val="20"/>
      </w:rPr>
      <w:fldChar w:fldCharType="begin"/>
    </w:r>
    <w:r w:rsidR="000A6262" w:rsidRPr="00407E22">
      <w:rPr>
        <w:sz w:val="20"/>
      </w:rPr>
      <w:instrText>PAGE</w:instrText>
    </w:r>
    <w:r w:rsidR="000A6262" w:rsidRPr="00407E22">
      <w:rPr>
        <w:sz w:val="20"/>
      </w:rPr>
      <w:fldChar w:fldCharType="separate"/>
    </w:r>
    <w:r w:rsidR="006E07DB">
      <w:rPr>
        <w:noProof/>
        <w:sz w:val="20"/>
      </w:rPr>
      <w:t>1</w:t>
    </w:r>
    <w:r w:rsidR="000A6262" w:rsidRPr="00407E22">
      <w:rPr>
        <w:sz w:val="20"/>
      </w:rPr>
      <w:fldChar w:fldCharType="end"/>
    </w:r>
    <w:r w:rsidR="000A6262" w:rsidRPr="00407E22">
      <w:rPr>
        <w:sz w:val="20"/>
      </w:rPr>
      <w:t>/</w:t>
    </w:r>
    <w:r w:rsidR="000A6262" w:rsidRPr="00407E22">
      <w:rPr>
        <w:sz w:val="20"/>
      </w:rPr>
      <w:fldChar w:fldCharType="begin"/>
    </w:r>
    <w:r w:rsidR="000A6262" w:rsidRPr="00407E22">
      <w:rPr>
        <w:sz w:val="20"/>
      </w:rPr>
      <w:instrText>NUMPAGES</w:instrText>
    </w:r>
    <w:r w:rsidR="000A6262" w:rsidRPr="00407E22">
      <w:rPr>
        <w:sz w:val="20"/>
      </w:rPr>
      <w:fldChar w:fldCharType="separate"/>
    </w:r>
    <w:r w:rsidR="006E07DB">
      <w:rPr>
        <w:noProof/>
        <w:sz w:val="20"/>
      </w:rPr>
      <w:t>2</w:t>
    </w:r>
    <w:r w:rsidR="000A6262" w:rsidRPr="00407E22">
      <w:rPr>
        <w:sz w:val="20"/>
      </w:rPr>
      <w:fldChar w:fldCharType="end"/>
    </w:r>
    <w:r w:rsidR="009618D8" w:rsidRPr="00407E22">
      <w:rPr>
        <w:sz w:val="20"/>
      </w:rPr>
      <w:t xml:space="preserve"> </w:t>
    </w:r>
    <w:r w:rsidR="009618D8" w:rsidRPr="00407E22">
      <w:rPr>
        <w:sz w:val="20"/>
      </w:rPr>
      <w:br/>
      <w:t>Tartuntataudit ja infektioiden torjuntayksikkö</w:t>
    </w:r>
    <w:r w:rsidR="009618D8" w:rsidRPr="00407E22">
      <w:rPr>
        <w:sz w:val="20"/>
      </w:rPr>
      <w:br/>
      <w:t>Hyväksyjä:</w:t>
    </w:r>
    <w:r w:rsidR="00537173">
      <w:t xml:space="preserve"> </w:t>
    </w:r>
    <w:r w:rsidR="006E07DB" w:rsidRPr="006E07DB">
      <w:rPr>
        <w:sz w:val="20"/>
      </w:rPr>
      <w:t>Jevgenia Kesonen</w:t>
    </w:r>
    <w:r w:rsidR="009618D8">
      <w:br/>
    </w:r>
    <w:r>
      <w:rPr>
        <w:noProof/>
        <w:lang w:eastAsia="fi-FI"/>
      </w:rPr>
      <w:drawing>
        <wp:anchor distT="0" distB="0" distL="114300" distR="114300" simplePos="0" relativeHeight="251659264" behindDoc="1" locked="0" layoutInCell="1" allowOverlap="1" wp14:anchorId="31E56E5E" wp14:editId="49C7D354">
          <wp:simplePos x="0" y="0"/>
          <wp:positionH relativeFrom="page">
            <wp:posOffset>396240</wp:posOffset>
          </wp:positionH>
          <wp:positionV relativeFrom="page">
            <wp:posOffset>252095</wp:posOffset>
          </wp:positionV>
          <wp:extent cx="2145600" cy="658800"/>
          <wp:effectExtent l="0" t="0" r="0" b="0"/>
          <wp:wrapNone/>
          <wp:docPr id="5" name="Picture 5">
            <a:extLst xmlns:a="http://schemas.openxmlformats.org/drawingml/2006/main">
              <a:ext uri="{C183D7F6-B498-43B3-948B-1728B52AA6E4}">
                <adec:decorative xmlns:pic="http://schemas.openxmlformats.org/drawingml/2006/picture"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45600" cy="658800"/>
                  </a:xfrm>
                  <a:prstGeom prst="rect">
                    <a:avLst/>
                  </a:prstGeom>
                </pic:spPr>
              </pic:pic>
            </a:graphicData>
          </a:graphic>
          <wp14:sizeRelH relativeFrom="margin">
            <wp14:pctWidth>0</wp14:pctWidth>
          </wp14:sizeRelH>
          <wp14:sizeRelV relativeFrom="margin">
            <wp14:pctHeight>0</wp14:pctHeight>
          </wp14:sizeRelV>
        </wp:anchor>
      </w:drawing>
    </w:r>
    <w:sdt>
      <w:sdtPr>
        <w:rPr>
          <w:rFonts w:eastAsiaTheme="majorEastAsia"/>
          <w:sz w:val="20"/>
        </w:rPr>
        <w:id w:val="167456829"/>
        <w:placeholder>
          <w:docPart w:val="5860409317BA4E05A77A45FC76832C93"/>
        </w:placeholder>
        <w:dataBinding w:prefixMappings="xmlns:ns0='http://schemas.microsoft.com/office/2006/coverPageProps'" w:xpath="/ns0:CoverPageProperties[1]/ns0:PublishDate[1]" w:storeItemID="{55AF091B-3C7A-41E3-B477-F2FDAA23CFDA}"/>
        <w:date w:fullDate="2024-03-25T00:00:00Z">
          <w:dateFormat w:val="d.M.yyyy"/>
          <w:lid w:val="fi-FI"/>
          <w:storeMappedDataAs w:val="dateTime"/>
          <w:calendar w:val="gregorian"/>
        </w:date>
      </w:sdtPr>
      <w:sdtEndPr/>
      <w:sdtContent>
        <w:r w:rsidR="006E07DB">
          <w:rPr>
            <w:rFonts w:eastAsiaTheme="majorEastAsia"/>
            <w:sz w:val="20"/>
          </w:rPr>
          <w:t>25.3.2024</w:t>
        </w:r>
      </w:sdtContent>
    </w:sdt>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55CD2" w14:textId="77777777" w:rsidR="00984A36" w:rsidRDefault="00984A36" w:rsidP="005908C4">
    <w:pPr>
      <w:pStyle w:val="Yltunniste"/>
    </w:pPr>
    <w:r>
      <w:t xml:space="preserve"> </w:t>
    </w:r>
    <w:r>
      <w:tab/>
      <w:t>Asiakirjan nimi</w:t>
    </w:r>
    <w:r>
      <w:tab/>
    </w:r>
    <w:r w:rsidRPr="002D74EA">
      <w:fldChar w:fldCharType="begin"/>
    </w:r>
    <w:r w:rsidRPr="002D74EA">
      <w:instrText>PAGE</w:instrText>
    </w:r>
    <w:r w:rsidRPr="002D74EA">
      <w:fldChar w:fldCharType="separate"/>
    </w:r>
    <w:r>
      <w:t>2</w:t>
    </w:r>
    <w:r w:rsidRPr="002D74EA">
      <w:fldChar w:fldCharType="end"/>
    </w:r>
    <w:r w:rsidR="007F19E7">
      <w:t>/</w:t>
    </w:r>
    <w:r w:rsidRPr="002D74EA">
      <w:fldChar w:fldCharType="begin"/>
    </w:r>
    <w:r w:rsidRPr="002D74EA">
      <w:instrText>NUMPAGES</w:instrText>
    </w:r>
    <w:r w:rsidRPr="002D74EA">
      <w:fldChar w:fldCharType="separate"/>
    </w:r>
    <w:r w:rsidR="009618D8">
      <w:rPr>
        <w:noProof/>
      </w:rPr>
      <w:t>1</w:t>
    </w:r>
    <w:r w:rsidRPr="002D74EA">
      <w:fldChar w:fldCharType="end"/>
    </w:r>
  </w:p>
  <w:p w14:paraId="7E152790" w14:textId="1019D6A3" w:rsidR="00984A36" w:rsidRPr="005908C4" w:rsidRDefault="00984A36" w:rsidP="005908C4">
    <w:pPr>
      <w:pStyle w:val="Yltunniste"/>
    </w:pPr>
    <w:r>
      <w:tab/>
    </w:r>
    <w:sdt>
      <w:sdtPr>
        <w:rPr>
          <w:rFonts w:eastAsiaTheme="majorEastAsia"/>
        </w:rPr>
        <w:id w:val="-492962353"/>
        <w:placeholder>
          <w:docPart w:val="3A1E565BFE6942F6A6D4FE5D6EAE9C34"/>
        </w:placeholder>
        <w:dataBinding w:prefixMappings="xmlns:ns0='http://schemas.microsoft.com/office/2006/coverPageProps'" w:xpath="/ns0:CoverPageProperties[1]/ns0:PublishDate[1]" w:storeItemID="{55AF091B-3C7A-41E3-B477-F2FDAA23CFDA}"/>
        <w:date w:fullDate="2024-03-25T00:00:00Z">
          <w:dateFormat w:val="d.M.yyyy"/>
          <w:lid w:val="fi-FI"/>
          <w:storeMappedDataAs w:val="dateTime"/>
          <w:calendar w:val="gregorian"/>
        </w:date>
      </w:sdtPr>
      <w:sdtEndPr/>
      <w:sdtContent>
        <w:r w:rsidR="006E07DB">
          <w:rPr>
            <w:rFonts w:eastAsiaTheme="majorEastAsia"/>
          </w:rPr>
          <w:t>25.3.2024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4BC7"/>
    <w:multiLevelType w:val="multilevel"/>
    <w:tmpl w:val="C5AAB9A0"/>
    <w:lvl w:ilvl="0">
      <w:start w:val="1"/>
      <w:numFmt w:val="bullet"/>
      <w:pStyle w:val="Luettelokappale"/>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o"/>
      <w:lvlJc w:val="left"/>
      <w:pPr>
        <w:ind w:left="2142" w:hanging="357"/>
      </w:pPr>
      <w:rPr>
        <w:rFonts w:ascii="Courier New" w:hAnsi="Courier New"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o"/>
      <w:lvlJc w:val="left"/>
      <w:pPr>
        <w:ind w:left="3213" w:hanging="357"/>
      </w:pPr>
      <w:rPr>
        <w:rFonts w:ascii="Courier New" w:hAnsi="Courier New" w:hint="default"/>
      </w:rPr>
    </w:lvl>
  </w:abstractNum>
  <w:abstractNum w:abstractNumId="1" w15:restartNumberingAfterBreak="0">
    <w:nsid w:val="09ED7FF2"/>
    <w:multiLevelType w:val="multilevel"/>
    <w:tmpl w:val="72EE705E"/>
    <w:name w:val="Luettelo numeroitu"/>
    <w:lvl w:ilvl="0">
      <w:start w:val="1"/>
      <w:numFmt w:val="decimal"/>
      <w:pStyle w:val="Numeroluettelo1"/>
      <w:suff w:val="space"/>
      <w:lvlText w:val="%1."/>
      <w:lvlJc w:val="left"/>
      <w:pPr>
        <w:ind w:left="1548" w:hanging="357"/>
      </w:pPr>
      <w:rPr>
        <w:rFonts w:hint="default"/>
        <w:b w:val="0"/>
        <w:i w:val="0"/>
        <w:color w:val="auto"/>
      </w:rPr>
    </w:lvl>
    <w:lvl w:ilvl="1">
      <w:start w:val="1"/>
      <w:numFmt w:val="decimal"/>
      <w:pStyle w:val="Numeroluettelo2"/>
      <w:suff w:val="space"/>
      <w:lvlText w:val="%1.%2."/>
      <w:lvlJc w:val="left"/>
      <w:pPr>
        <w:ind w:left="1905" w:hanging="357"/>
      </w:pPr>
      <w:rPr>
        <w:rFonts w:hint="default"/>
      </w:rPr>
    </w:lvl>
    <w:lvl w:ilvl="2">
      <w:start w:val="1"/>
      <w:numFmt w:val="decimal"/>
      <w:pStyle w:val="Numeroluettelo3"/>
      <w:suff w:val="space"/>
      <w:lvlText w:val="%1.%2.%3."/>
      <w:lvlJc w:val="left"/>
      <w:pPr>
        <w:ind w:left="2262" w:hanging="357"/>
      </w:pPr>
      <w:rPr>
        <w:rFonts w:hint="default"/>
      </w:rPr>
    </w:lvl>
    <w:lvl w:ilvl="3">
      <w:start w:val="1"/>
      <w:numFmt w:val="decimal"/>
      <w:pStyle w:val="Numeroluettelo4"/>
      <w:suff w:val="space"/>
      <w:lvlText w:val="%1.%2.%3.%4."/>
      <w:lvlJc w:val="left"/>
      <w:pPr>
        <w:ind w:left="2620" w:hanging="35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 w15:restartNumberingAfterBreak="0">
    <w:nsid w:val="1C24422E"/>
    <w:multiLevelType w:val="hybridMultilevel"/>
    <w:tmpl w:val="617C3016"/>
    <w:lvl w:ilvl="0" w:tplc="728CC672">
      <w:start w:val="1"/>
      <w:numFmt w:val="bullet"/>
      <w:pStyle w:val="Luettelo4"/>
      <w:lvlText w:val=""/>
      <w:lvlJc w:val="left"/>
      <w:pPr>
        <w:ind w:left="2982" w:hanging="360"/>
      </w:pPr>
      <w:rPr>
        <w:rFonts w:ascii="Symbol" w:hAnsi="Symbol" w:cs="Symbol" w:hint="default"/>
        <w:color w:val="5C5754"/>
        <w:sz w:val="12"/>
      </w:rPr>
    </w:lvl>
    <w:lvl w:ilvl="1" w:tplc="040B0003" w:tentative="1">
      <w:start w:val="1"/>
      <w:numFmt w:val="bullet"/>
      <w:lvlText w:val="o"/>
      <w:lvlJc w:val="left"/>
      <w:pPr>
        <w:ind w:left="3702" w:hanging="360"/>
      </w:pPr>
      <w:rPr>
        <w:rFonts w:ascii="Courier New" w:hAnsi="Courier New" w:cs="Courier New" w:hint="default"/>
      </w:rPr>
    </w:lvl>
    <w:lvl w:ilvl="2" w:tplc="040B0005" w:tentative="1">
      <w:start w:val="1"/>
      <w:numFmt w:val="bullet"/>
      <w:lvlText w:val=""/>
      <w:lvlJc w:val="left"/>
      <w:pPr>
        <w:ind w:left="4422" w:hanging="360"/>
      </w:pPr>
      <w:rPr>
        <w:rFonts w:ascii="Wingdings" w:hAnsi="Wingdings" w:hint="default"/>
      </w:rPr>
    </w:lvl>
    <w:lvl w:ilvl="3" w:tplc="040B0001" w:tentative="1">
      <w:start w:val="1"/>
      <w:numFmt w:val="bullet"/>
      <w:lvlText w:val=""/>
      <w:lvlJc w:val="left"/>
      <w:pPr>
        <w:ind w:left="5142" w:hanging="360"/>
      </w:pPr>
      <w:rPr>
        <w:rFonts w:ascii="Symbol" w:hAnsi="Symbol" w:hint="default"/>
      </w:rPr>
    </w:lvl>
    <w:lvl w:ilvl="4" w:tplc="040B0003" w:tentative="1">
      <w:start w:val="1"/>
      <w:numFmt w:val="bullet"/>
      <w:lvlText w:val="o"/>
      <w:lvlJc w:val="left"/>
      <w:pPr>
        <w:ind w:left="5862" w:hanging="360"/>
      </w:pPr>
      <w:rPr>
        <w:rFonts w:ascii="Courier New" w:hAnsi="Courier New" w:cs="Courier New" w:hint="default"/>
      </w:rPr>
    </w:lvl>
    <w:lvl w:ilvl="5" w:tplc="040B0005" w:tentative="1">
      <w:start w:val="1"/>
      <w:numFmt w:val="bullet"/>
      <w:lvlText w:val=""/>
      <w:lvlJc w:val="left"/>
      <w:pPr>
        <w:ind w:left="6582" w:hanging="360"/>
      </w:pPr>
      <w:rPr>
        <w:rFonts w:ascii="Wingdings" w:hAnsi="Wingdings" w:hint="default"/>
      </w:rPr>
    </w:lvl>
    <w:lvl w:ilvl="6" w:tplc="040B0001" w:tentative="1">
      <w:start w:val="1"/>
      <w:numFmt w:val="bullet"/>
      <w:lvlText w:val=""/>
      <w:lvlJc w:val="left"/>
      <w:pPr>
        <w:ind w:left="7302" w:hanging="360"/>
      </w:pPr>
      <w:rPr>
        <w:rFonts w:ascii="Symbol" w:hAnsi="Symbol" w:hint="default"/>
      </w:rPr>
    </w:lvl>
    <w:lvl w:ilvl="7" w:tplc="040B0003" w:tentative="1">
      <w:start w:val="1"/>
      <w:numFmt w:val="bullet"/>
      <w:lvlText w:val="o"/>
      <w:lvlJc w:val="left"/>
      <w:pPr>
        <w:ind w:left="8022" w:hanging="360"/>
      </w:pPr>
      <w:rPr>
        <w:rFonts w:ascii="Courier New" w:hAnsi="Courier New" w:cs="Courier New" w:hint="default"/>
      </w:rPr>
    </w:lvl>
    <w:lvl w:ilvl="8" w:tplc="040B0005" w:tentative="1">
      <w:start w:val="1"/>
      <w:numFmt w:val="bullet"/>
      <w:lvlText w:val=""/>
      <w:lvlJc w:val="left"/>
      <w:pPr>
        <w:ind w:left="8742" w:hanging="360"/>
      </w:pPr>
      <w:rPr>
        <w:rFonts w:ascii="Wingdings" w:hAnsi="Wingdings" w:hint="default"/>
      </w:rPr>
    </w:lvl>
  </w:abstractNum>
  <w:abstractNum w:abstractNumId="3" w15:restartNumberingAfterBreak="0">
    <w:nsid w:val="2B407781"/>
    <w:multiLevelType w:val="hybridMultilevel"/>
    <w:tmpl w:val="EA2296D4"/>
    <w:lvl w:ilvl="0" w:tplc="2D34A8FA">
      <w:start w:val="1"/>
      <w:numFmt w:val="bullet"/>
      <w:pStyle w:val="Luettelo2"/>
      <w:lvlText w:val=""/>
      <w:lvlJc w:val="left"/>
      <w:pPr>
        <w:ind w:left="2268" w:hanging="360"/>
      </w:pPr>
      <w:rPr>
        <w:rFonts w:ascii="Symbol" w:hAnsi="Symbol" w:cs="Symbol" w:hint="default"/>
        <w:color w:val="144C5B"/>
        <w:sz w:val="18"/>
      </w:rPr>
    </w:lvl>
    <w:lvl w:ilvl="1" w:tplc="040B0003" w:tentative="1">
      <w:start w:val="1"/>
      <w:numFmt w:val="bullet"/>
      <w:lvlText w:val="o"/>
      <w:lvlJc w:val="left"/>
      <w:pPr>
        <w:ind w:left="2988" w:hanging="360"/>
      </w:pPr>
      <w:rPr>
        <w:rFonts w:ascii="Courier New" w:hAnsi="Courier New" w:cs="Courier New" w:hint="default"/>
      </w:rPr>
    </w:lvl>
    <w:lvl w:ilvl="2" w:tplc="040B0005" w:tentative="1">
      <w:start w:val="1"/>
      <w:numFmt w:val="bullet"/>
      <w:lvlText w:val=""/>
      <w:lvlJc w:val="left"/>
      <w:pPr>
        <w:ind w:left="3708" w:hanging="360"/>
      </w:pPr>
      <w:rPr>
        <w:rFonts w:ascii="Wingdings" w:hAnsi="Wingdings" w:hint="default"/>
      </w:rPr>
    </w:lvl>
    <w:lvl w:ilvl="3" w:tplc="040B0001" w:tentative="1">
      <w:start w:val="1"/>
      <w:numFmt w:val="bullet"/>
      <w:lvlText w:val=""/>
      <w:lvlJc w:val="left"/>
      <w:pPr>
        <w:ind w:left="4428" w:hanging="360"/>
      </w:pPr>
      <w:rPr>
        <w:rFonts w:ascii="Symbol" w:hAnsi="Symbol" w:hint="default"/>
      </w:rPr>
    </w:lvl>
    <w:lvl w:ilvl="4" w:tplc="040B0003" w:tentative="1">
      <w:start w:val="1"/>
      <w:numFmt w:val="bullet"/>
      <w:lvlText w:val="o"/>
      <w:lvlJc w:val="left"/>
      <w:pPr>
        <w:ind w:left="5148" w:hanging="360"/>
      </w:pPr>
      <w:rPr>
        <w:rFonts w:ascii="Courier New" w:hAnsi="Courier New" w:cs="Courier New" w:hint="default"/>
      </w:rPr>
    </w:lvl>
    <w:lvl w:ilvl="5" w:tplc="040B0005" w:tentative="1">
      <w:start w:val="1"/>
      <w:numFmt w:val="bullet"/>
      <w:lvlText w:val=""/>
      <w:lvlJc w:val="left"/>
      <w:pPr>
        <w:ind w:left="5868" w:hanging="360"/>
      </w:pPr>
      <w:rPr>
        <w:rFonts w:ascii="Wingdings" w:hAnsi="Wingdings" w:hint="default"/>
      </w:rPr>
    </w:lvl>
    <w:lvl w:ilvl="6" w:tplc="040B0001" w:tentative="1">
      <w:start w:val="1"/>
      <w:numFmt w:val="bullet"/>
      <w:lvlText w:val=""/>
      <w:lvlJc w:val="left"/>
      <w:pPr>
        <w:ind w:left="6588" w:hanging="360"/>
      </w:pPr>
      <w:rPr>
        <w:rFonts w:ascii="Symbol" w:hAnsi="Symbol" w:hint="default"/>
      </w:rPr>
    </w:lvl>
    <w:lvl w:ilvl="7" w:tplc="040B0003" w:tentative="1">
      <w:start w:val="1"/>
      <w:numFmt w:val="bullet"/>
      <w:lvlText w:val="o"/>
      <w:lvlJc w:val="left"/>
      <w:pPr>
        <w:ind w:left="7308" w:hanging="360"/>
      </w:pPr>
      <w:rPr>
        <w:rFonts w:ascii="Courier New" w:hAnsi="Courier New" w:cs="Courier New" w:hint="default"/>
      </w:rPr>
    </w:lvl>
    <w:lvl w:ilvl="8" w:tplc="040B0005" w:tentative="1">
      <w:start w:val="1"/>
      <w:numFmt w:val="bullet"/>
      <w:lvlText w:val=""/>
      <w:lvlJc w:val="left"/>
      <w:pPr>
        <w:ind w:left="8028" w:hanging="360"/>
      </w:pPr>
      <w:rPr>
        <w:rFonts w:ascii="Wingdings" w:hAnsi="Wingdings" w:hint="default"/>
      </w:rPr>
    </w:lvl>
  </w:abstractNum>
  <w:abstractNum w:abstractNumId="4" w15:restartNumberingAfterBreak="0">
    <w:nsid w:val="38375AE7"/>
    <w:multiLevelType w:val="hybridMultilevel"/>
    <w:tmpl w:val="37ECD8D8"/>
    <w:lvl w:ilvl="0" w:tplc="D17AEF46">
      <w:start w:val="1"/>
      <w:numFmt w:val="bullet"/>
      <w:pStyle w:val="Luettelo3"/>
      <w:lvlText w:val=""/>
      <w:lvlJc w:val="left"/>
      <w:pPr>
        <w:ind w:left="2625" w:hanging="360"/>
      </w:pPr>
      <w:rPr>
        <w:rFonts w:ascii="Symbol" w:hAnsi="Symbol" w:cs="Segoe UI" w:hint="default"/>
        <w:color w:val="5C5754"/>
        <w:sz w:val="14"/>
      </w:rPr>
    </w:lvl>
    <w:lvl w:ilvl="1" w:tplc="040B0003" w:tentative="1">
      <w:start w:val="1"/>
      <w:numFmt w:val="bullet"/>
      <w:lvlText w:val="o"/>
      <w:lvlJc w:val="left"/>
      <w:pPr>
        <w:ind w:left="3345" w:hanging="360"/>
      </w:pPr>
      <w:rPr>
        <w:rFonts w:ascii="Courier New" w:hAnsi="Courier New" w:cs="Courier New" w:hint="default"/>
      </w:rPr>
    </w:lvl>
    <w:lvl w:ilvl="2" w:tplc="040B0005" w:tentative="1">
      <w:start w:val="1"/>
      <w:numFmt w:val="bullet"/>
      <w:lvlText w:val=""/>
      <w:lvlJc w:val="left"/>
      <w:pPr>
        <w:ind w:left="4065" w:hanging="360"/>
      </w:pPr>
      <w:rPr>
        <w:rFonts w:ascii="Wingdings" w:hAnsi="Wingdings" w:hint="default"/>
      </w:rPr>
    </w:lvl>
    <w:lvl w:ilvl="3" w:tplc="040B0001" w:tentative="1">
      <w:start w:val="1"/>
      <w:numFmt w:val="bullet"/>
      <w:lvlText w:val=""/>
      <w:lvlJc w:val="left"/>
      <w:pPr>
        <w:ind w:left="4785" w:hanging="360"/>
      </w:pPr>
      <w:rPr>
        <w:rFonts w:ascii="Symbol" w:hAnsi="Symbol" w:hint="default"/>
      </w:rPr>
    </w:lvl>
    <w:lvl w:ilvl="4" w:tplc="040B0003" w:tentative="1">
      <w:start w:val="1"/>
      <w:numFmt w:val="bullet"/>
      <w:lvlText w:val="o"/>
      <w:lvlJc w:val="left"/>
      <w:pPr>
        <w:ind w:left="5505" w:hanging="360"/>
      </w:pPr>
      <w:rPr>
        <w:rFonts w:ascii="Courier New" w:hAnsi="Courier New" w:cs="Courier New" w:hint="default"/>
      </w:rPr>
    </w:lvl>
    <w:lvl w:ilvl="5" w:tplc="040B0005" w:tentative="1">
      <w:start w:val="1"/>
      <w:numFmt w:val="bullet"/>
      <w:lvlText w:val=""/>
      <w:lvlJc w:val="left"/>
      <w:pPr>
        <w:ind w:left="6225" w:hanging="360"/>
      </w:pPr>
      <w:rPr>
        <w:rFonts w:ascii="Wingdings" w:hAnsi="Wingdings" w:hint="default"/>
      </w:rPr>
    </w:lvl>
    <w:lvl w:ilvl="6" w:tplc="040B0001" w:tentative="1">
      <w:start w:val="1"/>
      <w:numFmt w:val="bullet"/>
      <w:lvlText w:val=""/>
      <w:lvlJc w:val="left"/>
      <w:pPr>
        <w:ind w:left="6945" w:hanging="360"/>
      </w:pPr>
      <w:rPr>
        <w:rFonts w:ascii="Symbol" w:hAnsi="Symbol" w:hint="default"/>
      </w:rPr>
    </w:lvl>
    <w:lvl w:ilvl="7" w:tplc="040B0003" w:tentative="1">
      <w:start w:val="1"/>
      <w:numFmt w:val="bullet"/>
      <w:lvlText w:val="o"/>
      <w:lvlJc w:val="left"/>
      <w:pPr>
        <w:ind w:left="7665" w:hanging="360"/>
      </w:pPr>
      <w:rPr>
        <w:rFonts w:ascii="Courier New" w:hAnsi="Courier New" w:cs="Courier New" w:hint="default"/>
      </w:rPr>
    </w:lvl>
    <w:lvl w:ilvl="8" w:tplc="040B0005" w:tentative="1">
      <w:start w:val="1"/>
      <w:numFmt w:val="bullet"/>
      <w:lvlText w:val=""/>
      <w:lvlJc w:val="left"/>
      <w:pPr>
        <w:ind w:left="8385" w:hanging="360"/>
      </w:pPr>
      <w:rPr>
        <w:rFonts w:ascii="Wingdings" w:hAnsi="Wingdings" w:hint="default"/>
      </w:rPr>
    </w:lvl>
  </w:abstractNum>
  <w:abstractNum w:abstractNumId="5" w15:restartNumberingAfterBreak="0">
    <w:nsid w:val="43BA67BF"/>
    <w:multiLevelType w:val="multilevel"/>
    <w:tmpl w:val="9A541D7A"/>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6"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7" w15:restartNumberingAfterBreak="0">
    <w:nsid w:val="7F9D004A"/>
    <w:multiLevelType w:val="multilevel"/>
    <w:tmpl w:val="E8F8FF16"/>
    <w:lvl w:ilvl="0">
      <w:start w:val="1"/>
      <w:numFmt w:val="bullet"/>
      <w:pStyle w:val="Luettelo"/>
      <w:lvlText w:val=""/>
      <w:lvlJc w:val="left"/>
      <w:pPr>
        <w:ind w:left="1551" w:hanging="360"/>
      </w:pPr>
      <w:rPr>
        <w:rFonts w:ascii="Symbol" w:hAnsi="Symbol" w:cs="Segoe UI" w:hint="default"/>
        <w:color w:val="D68029"/>
      </w:rPr>
    </w:lvl>
    <w:lvl w:ilvl="1">
      <w:start w:val="1"/>
      <w:numFmt w:val="bullet"/>
      <w:lvlText w:val=""/>
      <w:lvlJc w:val="left"/>
      <w:pPr>
        <w:tabs>
          <w:tab w:val="num" w:pos="714"/>
        </w:tabs>
        <w:ind w:left="714" w:hanging="357"/>
      </w:pPr>
      <w:rPr>
        <w:rFonts w:ascii="Symbol" w:hAnsi="Symbol" w:cs="Times New Roman" w:hint="default"/>
        <w:color w:val="auto"/>
      </w:rPr>
    </w:lvl>
    <w:lvl w:ilvl="2">
      <w:start w:val="1"/>
      <w:numFmt w:val="bullet"/>
      <w:lvlText w:val=""/>
      <w:lvlJc w:val="left"/>
      <w:pPr>
        <w:tabs>
          <w:tab w:val="num" w:pos="1072"/>
        </w:tabs>
        <w:ind w:left="1072" w:hanging="358"/>
      </w:pPr>
      <w:rPr>
        <w:rFonts w:ascii="Symbol" w:hAnsi="Symbol" w:cs="Times New Roman" w:hint="default"/>
      </w:rPr>
    </w:lvl>
    <w:lvl w:ilvl="3">
      <w:start w:val="1"/>
      <w:numFmt w:val="bullet"/>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6"/>
  </w:num>
  <w:num w:numId="3">
    <w:abstractNumId w:val="7"/>
  </w:num>
  <w:num w:numId="4">
    <w:abstractNumId w:val="1"/>
  </w:num>
  <w:num w:numId="5">
    <w:abstractNumId w:val="3"/>
  </w:num>
  <w:num w:numId="6">
    <w:abstractNumId w:val="4"/>
  </w:num>
  <w:num w:numId="7">
    <w:abstractNumId w:val="2"/>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i-FI" w:vendorID="64" w:dllVersion="131078" w:nlCheck="1" w:checkStyle="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8D8"/>
    <w:rsid w:val="00004A1C"/>
    <w:rsid w:val="00004C41"/>
    <w:rsid w:val="000058ED"/>
    <w:rsid w:val="000070D0"/>
    <w:rsid w:val="00007961"/>
    <w:rsid w:val="000168C2"/>
    <w:rsid w:val="00032ADC"/>
    <w:rsid w:val="00033395"/>
    <w:rsid w:val="00043B13"/>
    <w:rsid w:val="00047B49"/>
    <w:rsid w:val="000639CC"/>
    <w:rsid w:val="00064BA3"/>
    <w:rsid w:val="00071632"/>
    <w:rsid w:val="0007184B"/>
    <w:rsid w:val="00074D1C"/>
    <w:rsid w:val="0007531F"/>
    <w:rsid w:val="000A535A"/>
    <w:rsid w:val="000A6262"/>
    <w:rsid w:val="000C3BE9"/>
    <w:rsid w:val="000C7201"/>
    <w:rsid w:val="000C7E8C"/>
    <w:rsid w:val="000D0980"/>
    <w:rsid w:val="000D20DF"/>
    <w:rsid w:val="000D33B3"/>
    <w:rsid w:val="000E0D4C"/>
    <w:rsid w:val="000F0BEF"/>
    <w:rsid w:val="000F4350"/>
    <w:rsid w:val="001159E1"/>
    <w:rsid w:val="00117BC3"/>
    <w:rsid w:val="00117F9C"/>
    <w:rsid w:val="00125124"/>
    <w:rsid w:val="0013360B"/>
    <w:rsid w:val="0014405D"/>
    <w:rsid w:val="00146CE6"/>
    <w:rsid w:val="00167DCA"/>
    <w:rsid w:val="001703FE"/>
    <w:rsid w:val="00186370"/>
    <w:rsid w:val="00187DA0"/>
    <w:rsid w:val="00190586"/>
    <w:rsid w:val="001932F9"/>
    <w:rsid w:val="00195851"/>
    <w:rsid w:val="001A5CD7"/>
    <w:rsid w:val="001A6268"/>
    <w:rsid w:val="001B0AA0"/>
    <w:rsid w:val="001B2BAA"/>
    <w:rsid w:val="001B3DFA"/>
    <w:rsid w:val="001B5CF2"/>
    <w:rsid w:val="001B6B60"/>
    <w:rsid w:val="001C2523"/>
    <w:rsid w:val="001C3ED2"/>
    <w:rsid w:val="001C40CB"/>
    <w:rsid w:val="001D2749"/>
    <w:rsid w:val="00201C58"/>
    <w:rsid w:val="00206450"/>
    <w:rsid w:val="00211D88"/>
    <w:rsid w:val="00213729"/>
    <w:rsid w:val="00213F32"/>
    <w:rsid w:val="0022111F"/>
    <w:rsid w:val="002243A3"/>
    <w:rsid w:val="00224D81"/>
    <w:rsid w:val="00252A98"/>
    <w:rsid w:val="0025364F"/>
    <w:rsid w:val="002742FA"/>
    <w:rsid w:val="00287385"/>
    <w:rsid w:val="002D74EA"/>
    <w:rsid w:val="002F7117"/>
    <w:rsid w:val="00302673"/>
    <w:rsid w:val="0030309C"/>
    <w:rsid w:val="00311193"/>
    <w:rsid w:val="0031154F"/>
    <w:rsid w:val="00313BCB"/>
    <w:rsid w:val="0031566C"/>
    <w:rsid w:val="00317AA4"/>
    <w:rsid w:val="003228B3"/>
    <w:rsid w:val="0033337D"/>
    <w:rsid w:val="00334560"/>
    <w:rsid w:val="00334FBC"/>
    <w:rsid w:val="00345DE7"/>
    <w:rsid w:val="00350642"/>
    <w:rsid w:val="00351C7F"/>
    <w:rsid w:val="00355332"/>
    <w:rsid w:val="00356779"/>
    <w:rsid w:val="003606BB"/>
    <w:rsid w:val="00362590"/>
    <w:rsid w:val="0036719B"/>
    <w:rsid w:val="00371133"/>
    <w:rsid w:val="003804DC"/>
    <w:rsid w:val="00381C66"/>
    <w:rsid w:val="00385960"/>
    <w:rsid w:val="00387F7C"/>
    <w:rsid w:val="003938CA"/>
    <w:rsid w:val="003A34B9"/>
    <w:rsid w:val="003A6541"/>
    <w:rsid w:val="003B7DD9"/>
    <w:rsid w:val="003C19EE"/>
    <w:rsid w:val="003D4166"/>
    <w:rsid w:val="003D70A7"/>
    <w:rsid w:val="003E0879"/>
    <w:rsid w:val="003E10EB"/>
    <w:rsid w:val="003E1831"/>
    <w:rsid w:val="003E1E88"/>
    <w:rsid w:val="003E7B3F"/>
    <w:rsid w:val="003F4326"/>
    <w:rsid w:val="003F4A60"/>
    <w:rsid w:val="00407E22"/>
    <w:rsid w:val="004102B1"/>
    <w:rsid w:val="004145E6"/>
    <w:rsid w:val="00420D16"/>
    <w:rsid w:val="00434F82"/>
    <w:rsid w:val="00437D93"/>
    <w:rsid w:val="00444EE7"/>
    <w:rsid w:val="00456474"/>
    <w:rsid w:val="0045661C"/>
    <w:rsid w:val="00456B34"/>
    <w:rsid w:val="00464F28"/>
    <w:rsid w:val="0047520D"/>
    <w:rsid w:val="00484774"/>
    <w:rsid w:val="00491E88"/>
    <w:rsid w:val="004A0AEA"/>
    <w:rsid w:val="004A652A"/>
    <w:rsid w:val="004C382C"/>
    <w:rsid w:val="004C7144"/>
    <w:rsid w:val="004D130E"/>
    <w:rsid w:val="004D2DB8"/>
    <w:rsid w:val="004D3DAF"/>
    <w:rsid w:val="004E0630"/>
    <w:rsid w:val="004E4251"/>
    <w:rsid w:val="004E699A"/>
    <w:rsid w:val="004E7180"/>
    <w:rsid w:val="004F4BAA"/>
    <w:rsid w:val="004F6B0C"/>
    <w:rsid w:val="00504247"/>
    <w:rsid w:val="0050495B"/>
    <w:rsid w:val="00511BE5"/>
    <w:rsid w:val="005176F7"/>
    <w:rsid w:val="00527C91"/>
    <w:rsid w:val="00537173"/>
    <w:rsid w:val="0054267A"/>
    <w:rsid w:val="00542CD9"/>
    <w:rsid w:val="0055620D"/>
    <w:rsid w:val="005856FD"/>
    <w:rsid w:val="005908C4"/>
    <w:rsid w:val="005B2F62"/>
    <w:rsid w:val="005B6FB9"/>
    <w:rsid w:val="005B7196"/>
    <w:rsid w:val="005B7445"/>
    <w:rsid w:val="005D3C5B"/>
    <w:rsid w:val="005D7240"/>
    <w:rsid w:val="005E2B81"/>
    <w:rsid w:val="005E379E"/>
    <w:rsid w:val="005E3E5B"/>
    <w:rsid w:val="005E48EA"/>
    <w:rsid w:val="005F1419"/>
    <w:rsid w:val="00601D7D"/>
    <w:rsid w:val="00605ACB"/>
    <w:rsid w:val="0060724A"/>
    <w:rsid w:val="006114C8"/>
    <w:rsid w:val="00612226"/>
    <w:rsid w:val="0063620D"/>
    <w:rsid w:val="00636D94"/>
    <w:rsid w:val="00652F2F"/>
    <w:rsid w:val="00653706"/>
    <w:rsid w:val="00657B43"/>
    <w:rsid w:val="00661E4F"/>
    <w:rsid w:val="00661EB5"/>
    <w:rsid w:val="006739FF"/>
    <w:rsid w:val="00681A2C"/>
    <w:rsid w:val="00683442"/>
    <w:rsid w:val="006854AF"/>
    <w:rsid w:val="00694FBE"/>
    <w:rsid w:val="00696943"/>
    <w:rsid w:val="006A30ED"/>
    <w:rsid w:val="006A7E1C"/>
    <w:rsid w:val="006B2C10"/>
    <w:rsid w:val="006B4192"/>
    <w:rsid w:val="006B426D"/>
    <w:rsid w:val="006B7B83"/>
    <w:rsid w:val="006B7FA8"/>
    <w:rsid w:val="006D1D8C"/>
    <w:rsid w:val="006D4650"/>
    <w:rsid w:val="006D657D"/>
    <w:rsid w:val="006D6722"/>
    <w:rsid w:val="006E07DB"/>
    <w:rsid w:val="006E0F3C"/>
    <w:rsid w:val="006F36F8"/>
    <w:rsid w:val="00714450"/>
    <w:rsid w:val="00715B64"/>
    <w:rsid w:val="0073191E"/>
    <w:rsid w:val="0073713A"/>
    <w:rsid w:val="00756AF9"/>
    <w:rsid w:val="00760947"/>
    <w:rsid w:val="007632A7"/>
    <w:rsid w:val="007727E6"/>
    <w:rsid w:val="007A52CF"/>
    <w:rsid w:val="007A54E0"/>
    <w:rsid w:val="007A77BC"/>
    <w:rsid w:val="007C1DF2"/>
    <w:rsid w:val="007C2AF9"/>
    <w:rsid w:val="007C374E"/>
    <w:rsid w:val="007C7C4F"/>
    <w:rsid w:val="007E317B"/>
    <w:rsid w:val="007F19E7"/>
    <w:rsid w:val="008017D7"/>
    <w:rsid w:val="00802517"/>
    <w:rsid w:val="0080351B"/>
    <w:rsid w:val="008217E2"/>
    <w:rsid w:val="00826C55"/>
    <w:rsid w:val="00830601"/>
    <w:rsid w:val="00843BF7"/>
    <w:rsid w:val="008449AD"/>
    <w:rsid w:val="00860E8C"/>
    <w:rsid w:val="0086228C"/>
    <w:rsid w:val="00876CF1"/>
    <w:rsid w:val="00880A75"/>
    <w:rsid w:val="008832FB"/>
    <w:rsid w:val="00887E69"/>
    <w:rsid w:val="00893F7D"/>
    <w:rsid w:val="008946B6"/>
    <w:rsid w:val="008A4B87"/>
    <w:rsid w:val="008A73F2"/>
    <w:rsid w:val="008B1667"/>
    <w:rsid w:val="008C046F"/>
    <w:rsid w:val="008C41E9"/>
    <w:rsid w:val="008D11F3"/>
    <w:rsid w:val="008E5DF6"/>
    <w:rsid w:val="008E71FB"/>
    <w:rsid w:val="008F0C88"/>
    <w:rsid w:val="008F0DD8"/>
    <w:rsid w:val="008F78F1"/>
    <w:rsid w:val="00904D38"/>
    <w:rsid w:val="00920BDD"/>
    <w:rsid w:val="00920D1C"/>
    <w:rsid w:val="0092781F"/>
    <w:rsid w:val="009352BC"/>
    <w:rsid w:val="009618D8"/>
    <w:rsid w:val="00967360"/>
    <w:rsid w:val="00984A36"/>
    <w:rsid w:val="00990B0B"/>
    <w:rsid w:val="00990B9F"/>
    <w:rsid w:val="009939B4"/>
    <w:rsid w:val="0099556F"/>
    <w:rsid w:val="009978C4"/>
    <w:rsid w:val="009B00F8"/>
    <w:rsid w:val="009C4CA5"/>
    <w:rsid w:val="009C5FC3"/>
    <w:rsid w:val="009D7BB0"/>
    <w:rsid w:val="009E3D1F"/>
    <w:rsid w:val="009E40DA"/>
    <w:rsid w:val="009F2DF9"/>
    <w:rsid w:val="00A01F8D"/>
    <w:rsid w:val="00A0715C"/>
    <w:rsid w:val="00A139D0"/>
    <w:rsid w:val="00A15CBB"/>
    <w:rsid w:val="00A3260C"/>
    <w:rsid w:val="00A40ED0"/>
    <w:rsid w:val="00A41E09"/>
    <w:rsid w:val="00A47765"/>
    <w:rsid w:val="00A50B0A"/>
    <w:rsid w:val="00A6153F"/>
    <w:rsid w:val="00A64F4B"/>
    <w:rsid w:val="00A65357"/>
    <w:rsid w:val="00A71532"/>
    <w:rsid w:val="00A850F2"/>
    <w:rsid w:val="00A961CB"/>
    <w:rsid w:val="00AB124A"/>
    <w:rsid w:val="00AB3675"/>
    <w:rsid w:val="00AC2105"/>
    <w:rsid w:val="00AC6AC5"/>
    <w:rsid w:val="00AC7BC5"/>
    <w:rsid w:val="00AD043D"/>
    <w:rsid w:val="00AF06A5"/>
    <w:rsid w:val="00AF69EA"/>
    <w:rsid w:val="00B06142"/>
    <w:rsid w:val="00B14070"/>
    <w:rsid w:val="00B14D97"/>
    <w:rsid w:val="00B22B62"/>
    <w:rsid w:val="00B3537E"/>
    <w:rsid w:val="00B353A8"/>
    <w:rsid w:val="00B361BA"/>
    <w:rsid w:val="00B36728"/>
    <w:rsid w:val="00B369EB"/>
    <w:rsid w:val="00B47A21"/>
    <w:rsid w:val="00B52695"/>
    <w:rsid w:val="00B61568"/>
    <w:rsid w:val="00B74098"/>
    <w:rsid w:val="00B7467F"/>
    <w:rsid w:val="00B76F8C"/>
    <w:rsid w:val="00B835E0"/>
    <w:rsid w:val="00B94891"/>
    <w:rsid w:val="00BA7BA5"/>
    <w:rsid w:val="00BB1B52"/>
    <w:rsid w:val="00BB4E65"/>
    <w:rsid w:val="00BB7EB3"/>
    <w:rsid w:val="00BB7F39"/>
    <w:rsid w:val="00BC2647"/>
    <w:rsid w:val="00BC768D"/>
    <w:rsid w:val="00BD074A"/>
    <w:rsid w:val="00BD2A87"/>
    <w:rsid w:val="00BE20EE"/>
    <w:rsid w:val="00BF430D"/>
    <w:rsid w:val="00C07679"/>
    <w:rsid w:val="00C10165"/>
    <w:rsid w:val="00C15BD4"/>
    <w:rsid w:val="00C164B8"/>
    <w:rsid w:val="00C2018C"/>
    <w:rsid w:val="00C23806"/>
    <w:rsid w:val="00C257FC"/>
    <w:rsid w:val="00C337CE"/>
    <w:rsid w:val="00C40137"/>
    <w:rsid w:val="00C40358"/>
    <w:rsid w:val="00C455E4"/>
    <w:rsid w:val="00C46C64"/>
    <w:rsid w:val="00C46D72"/>
    <w:rsid w:val="00C479A0"/>
    <w:rsid w:val="00C56D47"/>
    <w:rsid w:val="00C635DE"/>
    <w:rsid w:val="00C71063"/>
    <w:rsid w:val="00C72946"/>
    <w:rsid w:val="00C743E5"/>
    <w:rsid w:val="00C77D13"/>
    <w:rsid w:val="00C8584F"/>
    <w:rsid w:val="00C85D1C"/>
    <w:rsid w:val="00CA0EED"/>
    <w:rsid w:val="00CB11A6"/>
    <w:rsid w:val="00CB41E6"/>
    <w:rsid w:val="00CC0FBF"/>
    <w:rsid w:val="00CF0EC2"/>
    <w:rsid w:val="00CF347E"/>
    <w:rsid w:val="00D07AB2"/>
    <w:rsid w:val="00D32DA0"/>
    <w:rsid w:val="00D32DA2"/>
    <w:rsid w:val="00D41A7E"/>
    <w:rsid w:val="00D43B00"/>
    <w:rsid w:val="00D51F5E"/>
    <w:rsid w:val="00D52215"/>
    <w:rsid w:val="00D60976"/>
    <w:rsid w:val="00D67C9F"/>
    <w:rsid w:val="00D724D2"/>
    <w:rsid w:val="00D72A44"/>
    <w:rsid w:val="00D73CE9"/>
    <w:rsid w:val="00D74B23"/>
    <w:rsid w:val="00D82D42"/>
    <w:rsid w:val="00D94AC6"/>
    <w:rsid w:val="00DA3383"/>
    <w:rsid w:val="00DA6FA4"/>
    <w:rsid w:val="00DB6085"/>
    <w:rsid w:val="00DD1C72"/>
    <w:rsid w:val="00DD3BA1"/>
    <w:rsid w:val="00DD6F23"/>
    <w:rsid w:val="00DF0E86"/>
    <w:rsid w:val="00DF5FF8"/>
    <w:rsid w:val="00E05681"/>
    <w:rsid w:val="00E100CA"/>
    <w:rsid w:val="00E178BA"/>
    <w:rsid w:val="00E20CFE"/>
    <w:rsid w:val="00E23556"/>
    <w:rsid w:val="00E268A5"/>
    <w:rsid w:val="00E317EF"/>
    <w:rsid w:val="00E67C8E"/>
    <w:rsid w:val="00E7785A"/>
    <w:rsid w:val="00E80176"/>
    <w:rsid w:val="00E81F28"/>
    <w:rsid w:val="00E83753"/>
    <w:rsid w:val="00E84E73"/>
    <w:rsid w:val="00E85DFF"/>
    <w:rsid w:val="00E90928"/>
    <w:rsid w:val="00EB2C37"/>
    <w:rsid w:val="00EB3F49"/>
    <w:rsid w:val="00ED4BD6"/>
    <w:rsid w:val="00EE009F"/>
    <w:rsid w:val="00EE326A"/>
    <w:rsid w:val="00EF7807"/>
    <w:rsid w:val="00F0010B"/>
    <w:rsid w:val="00F12364"/>
    <w:rsid w:val="00F1568B"/>
    <w:rsid w:val="00F21D78"/>
    <w:rsid w:val="00F322BE"/>
    <w:rsid w:val="00F367F2"/>
    <w:rsid w:val="00F40EEB"/>
    <w:rsid w:val="00F445A3"/>
    <w:rsid w:val="00F522E6"/>
    <w:rsid w:val="00F54179"/>
    <w:rsid w:val="00F92DDB"/>
    <w:rsid w:val="00FA582A"/>
    <w:rsid w:val="00FA5E7C"/>
    <w:rsid w:val="00FC241F"/>
    <w:rsid w:val="00FD4BEF"/>
    <w:rsid w:val="00FD6522"/>
    <w:rsid w:val="00FD70A1"/>
    <w:rsid w:val="00FE697A"/>
    <w:rsid w:val="0363DA2E"/>
    <w:rsid w:val="0391BA42"/>
    <w:rsid w:val="04DD6799"/>
    <w:rsid w:val="06832707"/>
    <w:rsid w:val="06D8A9CF"/>
    <w:rsid w:val="08932049"/>
    <w:rsid w:val="08F2CB1A"/>
    <w:rsid w:val="0A3E2B31"/>
    <w:rsid w:val="0AA23ECA"/>
    <w:rsid w:val="0C2A6BDC"/>
    <w:rsid w:val="0D680EC3"/>
    <w:rsid w:val="0E584902"/>
    <w:rsid w:val="0F5C8790"/>
    <w:rsid w:val="10F3FFFB"/>
    <w:rsid w:val="12942852"/>
    <w:rsid w:val="12C53E9E"/>
    <w:rsid w:val="13CEA527"/>
    <w:rsid w:val="151E1815"/>
    <w:rsid w:val="16D8E63A"/>
    <w:rsid w:val="17F7F873"/>
    <w:rsid w:val="19581232"/>
    <w:rsid w:val="1A1024A5"/>
    <w:rsid w:val="1A8B24BC"/>
    <w:rsid w:val="1D2CCA40"/>
    <w:rsid w:val="1EDB909B"/>
    <w:rsid w:val="20990749"/>
    <w:rsid w:val="2191EDDA"/>
    <w:rsid w:val="219E2B15"/>
    <w:rsid w:val="21E91651"/>
    <w:rsid w:val="22F601A1"/>
    <w:rsid w:val="2395F67A"/>
    <w:rsid w:val="24489BA4"/>
    <w:rsid w:val="27177485"/>
    <w:rsid w:val="29D7E958"/>
    <w:rsid w:val="2BB0F006"/>
    <w:rsid w:val="2BF5084F"/>
    <w:rsid w:val="2D274774"/>
    <w:rsid w:val="2E38E61E"/>
    <w:rsid w:val="30FFC5DB"/>
    <w:rsid w:val="3217866A"/>
    <w:rsid w:val="321B0C95"/>
    <w:rsid w:val="33440949"/>
    <w:rsid w:val="33EEB95B"/>
    <w:rsid w:val="3690F6D8"/>
    <w:rsid w:val="38766925"/>
    <w:rsid w:val="3A123986"/>
    <w:rsid w:val="3A22456D"/>
    <w:rsid w:val="3B85C7FF"/>
    <w:rsid w:val="3BAE09E7"/>
    <w:rsid w:val="3CD181B1"/>
    <w:rsid w:val="3CEB2A02"/>
    <w:rsid w:val="3DE0ACDF"/>
    <w:rsid w:val="3ECC824C"/>
    <w:rsid w:val="3F7D3C7C"/>
    <w:rsid w:val="4104D80E"/>
    <w:rsid w:val="41190CDD"/>
    <w:rsid w:val="42B4DD3E"/>
    <w:rsid w:val="43453797"/>
    <w:rsid w:val="43C5E38E"/>
    <w:rsid w:val="43FC6F4C"/>
    <w:rsid w:val="45F5E310"/>
    <w:rsid w:val="48CE51A3"/>
    <w:rsid w:val="494F9520"/>
    <w:rsid w:val="49ABCDFB"/>
    <w:rsid w:val="4A0F34F3"/>
    <w:rsid w:val="4B357A76"/>
    <w:rsid w:val="4CEC9751"/>
    <w:rsid w:val="4D93E0E3"/>
    <w:rsid w:val="4E459BD2"/>
    <w:rsid w:val="4ED795E7"/>
    <w:rsid w:val="509A1DFB"/>
    <w:rsid w:val="522BAE01"/>
    <w:rsid w:val="523B873D"/>
    <w:rsid w:val="52F4E16E"/>
    <w:rsid w:val="53548AB3"/>
    <w:rsid w:val="5490B1CF"/>
    <w:rsid w:val="54CAE7FB"/>
    <w:rsid w:val="577EACAC"/>
    <w:rsid w:val="5B7E2B68"/>
    <w:rsid w:val="5CA148C2"/>
    <w:rsid w:val="5D19FBC9"/>
    <w:rsid w:val="5D4C7DE4"/>
    <w:rsid w:val="5E98156F"/>
    <w:rsid w:val="604371ED"/>
    <w:rsid w:val="63056503"/>
    <w:rsid w:val="65C43177"/>
    <w:rsid w:val="664A9380"/>
    <w:rsid w:val="676001D8"/>
    <w:rsid w:val="691BB831"/>
    <w:rsid w:val="6A4EA4D9"/>
    <w:rsid w:val="6BCEBED3"/>
    <w:rsid w:val="6D0C0AD4"/>
    <w:rsid w:val="6F3BDA9D"/>
    <w:rsid w:val="71E5088D"/>
    <w:rsid w:val="73840399"/>
    <w:rsid w:val="774A6B0B"/>
    <w:rsid w:val="77C79471"/>
    <w:rsid w:val="7A9FD4FD"/>
    <w:rsid w:val="7ABBFC4F"/>
    <w:rsid w:val="7B34286D"/>
    <w:rsid w:val="7CFA9870"/>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E3808F"/>
  <w15:docId w15:val="{9D6907EC-1D08-470E-9770-D4D10D70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7" w:qFormat="1"/>
    <w:lsdException w:name="Closing" w:semiHidden="1" w:unhideWhenUsed="1"/>
    <w:lsdException w:name="Signature" w:semiHidden="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618D8"/>
    <w:pPr>
      <w:spacing w:after="200" w:line="276" w:lineRule="auto"/>
    </w:pPr>
    <w:rPr>
      <w:sz w:val="24"/>
      <w:szCs w:val="20"/>
    </w:rPr>
  </w:style>
  <w:style w:type="paragraph" w:styleId="Otsikko1">
    <w:name w:val="heading 1"/>
    <w:aliases w:val="Numero-otsikko 1"/>
    <w:basedOn w:val="Normaali"/>
    <w:next w:val="Leipteksti"/>
    <w:link w:val="Otsikko1Char"/>
    <w:uiPriority w:val="21"/>
    <w:qFormat/>
    <w:rsid w:val="00E90928"/>
    <w:pPr>
      <w:keepNext/>
      <w:keepLines/>
      <w:numPr>
        <w:numId w:val="1"/>
      </w:numPr>
      <w:spacing w:before="420" w:after="320" w:line="420" w:lineRule="exact"/>
      <w:outlineLvl w:val="0"/>
    </w:pPr>
    <w:rPr>
      <w:rFonts w:asciiTheme="majorHAnsi" w:eastAsiaTheme="majorEastAsia" w:hAnsiTheme="majorHAnsi" w:cstheme="majorHAnsi"/>
      <w:b/>
      <w:bCs/>
      <w:color w:val="144C5B" w:themeColor="text2"/>
      <w:sz w:val="28"/>
      <w:szCs w:val="28"/>
    </w:rPr>
  </w:style>
  <w:style w:type="paragraph" w:styleId="Otsikko2">
    <w:name w:val="heading 2"/>
    <w:aliases w:val="Numero-otsikko 2"/>
    <w:basedOn w:val="Normaali"/>
    <w:next w:val="Leipteksti"/>
    <w:link w:val="Otsikko2Char"/>
    <w:uiPriority w:val="21"/>
    <w:qFormat/>
    <w:rsid w:val="00E90928"/>
    <w:pPr>
      <w:keepNext/>
      <w:keepLines/>
      <w:numPr>
        <w:ilvl w:val="1"/>
        <w:numId w:val="1"/>
      </w:numPr>
      <w:spacing w:before="320" w:line="320" w:lineRule="exact"/>
      <w:ind w:left="1815"/>
      <w:outlineLvl w:val="1"/>
    </w:pPr>
    <w:rPr>
      <w:rFonts w:asciiTheme="majorHAnsi" w:eastAsiaTheme="majorEastAsia" w:hAnsiTheme="majorHAnsi" w:cstheme="majorHAnsi"/>
      <w:b/>
      <w:bCs/>
      <w:color w:val="144C5B" w:themeColor="text2"/>
      <w:szCs w:val="26"/>
    </w:rPr>
  </w:style>
  <w:style w:type="paragraph" w:styleId="Otsikko3">
    <w:name w:val="heading 3"/>
    <w:aliases w:val="Numero-otsikko 3"/>
    <w:basedOn w:val="Otsikko2"/>
    <w:next w:val="Leipteksti"/>
    <w:link w:val="Otsikko3Char"/>
    <w:uiPriority w:val="21"/>
    <w:qFormat/>
    <w:rsid w:val="00B369EB"/>
    <w:pPr>
      <w:numPr>
        <w:ilvl w:val="2"/>
      </w:numPr>
      <w:ind w:left="2098"/>
      <w:outlineLvl w:val="2"/>
    </w:pPr>
    <w:rPr>
      <w:rFonts w:ascii="Segoe UI Semibold" w:hAnsi="Segoe UI Semibold" w:cstheme="majorBidi"/>
      <w:b w:val="0"/>
      <w:bCs w:val="0"/>
    </w:rPr>
  </w:style>
  <w:style w:type="paragraph" w:styleId="Otsikko4">
    <w:name w:val="heading 4"/>
    <w:aliases w:val="Numero-otsikko 4"/>
    <w:basedOn w:val="Otsikko2"/>
    <w:next w:val="Leipteksti"/>
    <w:link w:val="Otsikko4Char"/>
    <w:uiPriority w:val="21"/>
    <w:qFormat/>
    <w:rsid w:val="00B369EB"/>
    <w:pPr>
      <w:numPr>
        <w:ilvl w:val="3"/>
      </w:numPr>
      <w:ind w:left="2382"/>
      <w:outlineLvl w:val="3"/>
    </w:pPr>
    <w:rPr>
      <w:rFonts w:ascii="Segoe UI Semibold" w:hAnsi="Segoe UI Semibold" w:cstheme="majorBidi"/>
      <w:b w:val="0"/>
      <w:bCs w:val="0"/>
      <w:iCs/>
      <w:color w:val="5C5754"/>
      <w:sz w:val="22"/>
    </w:rPr>
  </w:style>
  <w:style w:type="paragraph" w:styleId="Otsikko5">
    <w:name w:val="heading 5"/>
    <w:basedOn w:val="Otsikko4"/>
    <w:next w:val="Leipteksti"/>
    <w:link w:val="Otsikko5Char"/>
    <w:uiPriority w:val="21"/>
    <w:semiHidden/>
    <w:qFormat/>
    <w:rsid w:val="0045661C"/>
    <w:pPr>
      <w:numPr>
        <w:ilvl w:val="4"/>
      </w:numPr>
      <w:outlineLvl w:val="4"/>
    </w:pPr>
  </w:style>
  <w:style w:type="paragraph" w:styleId="Otsikko6">
    <w:name w:val="heading 6"/>
    <w:basedOn w:val="Normaali"/>
    <w:next w:val="Leipteksti"/>
    <w:link w:val="Otsikko6Char"/>
    <w:uiPriority w:val="21"/>
    <w:semiHidden/>
    <w:qFormat/>
    <w:rsid w:val="0045661C"/>
    <w:pPr>
      <w:keepNext/>
      <w:keepLines/>
      <w:numPr>
        <w:ilvl w:val="5"/>
        <w:numId w:val="1"/>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21"/>
    <w:semiHidden/>
    <w:qFormat/>
    <w:rsid w:val="0045661C"/>
    <w:pPr>
      <w:keepNext/>
      <w:keepLines/>
      <w:numPr>
        <w:ilvl w:val="6"/>
        <w:numId w:val="1"/>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21"/>
    <w:semiHidden/>
    <w:qFormat/>
    <w:rsid w:val="0045661C"/>
    <w:pPr>
      <w:keepNext/>
      <w:keepLines/>
      <w:numPr>
        <w:ilvl w:val="7"/>
        <w:numId w:val="1"/>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21"/>
    <w:semiHidden/>
    <w:qFormat/>
    <w:rsid w:val="0045661C"/>
    <w:pPr>
      <w:keepNext/>
      <w:keepLines/>
      <w:numPr>
        <w:ilvl w:val="8"/>
        <w:numId w:val="1"/>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Numero-otsikko 1 Char"/>
    <w:basedOn w:val="Kappaleenoletusfontti"/>
    <w:link w:val="Otsikko1"/>
    <w:uiPriority w:val="21"/>
    <w:rsid w:val="00E90928"/>
    <w:rPr>
      <w:rFonts w:asciiTheme="majorHAnsi" w:eastAsiaTheme="majorEastAsia" w:hAnsiTheme="majorHAnsi" w:cstheme="majorHAnsi"/>
      <w:b/>
      <w:bCs/>
      <w:color w:val="144C5B" w:themeColor="text2"/>
      <w:sz w:val="28"/>
      <w:szCs w:val="28"/>
    </w:rPr>
  </w:style>
  <w:style w:type="paragraph" w:styleId="Yltunniste">
    <w:name w:val="header"/>
    <w:basedOn w:val="Normaali"/>
    <w:link w:val="YltunnisteChar"/>
    <w:uiPriority w:val="94"/>
    <w:semiHidden/>
    <w:rsid w:val="002D74EA"/>
    <w:pPr>
      <w:tabs>
        <w:tab w:val="left" w:pos="5103"/>
        <w:tab w:val="right" w:pos="9356"/>
      </w:tabs>
      <w:spacing w:line="320" w:lineRule="exact"/>
      <w:ind w:right="170"/>
    </w:pPr>
  </w:style>
  <w:style w:type="paragraph" w:styleId="Leipteksti">
    <w:name w:val="Body Text"/>
    <w:basedOn w:val="Normaali"/>
    <w:link w:val="LeiptekstiChar"/>
    <w:uiPriority w:val="1"/>
    <w:qFormat/>
    <w:rsid w:val="0007531F"/>
    <w:pPr>
      <w:spacing w:after="160" w:line="320" w:lineRule="atLeast"/>
      <w:ind w:left="1191"/>
    </w:pPr>
  </w:style>
  <w:style w:type="character" w:customStyle="1" w:styleId="LeiptekstiChar">
    <w:name w:val="Leipäteksti Char"/>
    <w:basedOn w:val="Kappaleenoletusfontti"/>
    <w:link w:val="Leipteksti"/>
    <w:uiPriority w:val="1"/>
    <w:rsid w:val="0007531F"/>
    <w:rPr>
      <w:color w:val="1E1E1E" w:themeColor="text1"/>
    </w:rPr>
  </w:style>
  <w:style w:type="character" w:customStyle="1" w:styleId="YltunnisteChar">
    <w:name w:val="Ylätunniste Char"/>
    <w:basedOn w:val="Kappaleenoletusfontti"/>
    <w:link w:val="Yltunniste"/>
    <w:uiPriority w:val="94"/>
    <w:semiHidden/>
    <w:rsid w:val="005B2F62"/>
  </w:style>
  <w:style w:type="paragraph" w:styleId="Alatunniste">
    <w:name w:val="footer"/>
    <w:link w:val="AlatunnisteChar"/>
    <w:uiPriority w:val="94"/>
    <w:semiHidden/>
    <w:rsid w:val="004E699A"/>
    <w:pPr>
      <w:tabs>
        <w:tab w:val="left" w:pos="3742"/>
        <w:tab w:val="left" w:pos="6350"/>
      </w:tabs>
      <w:spacing w:line="300" w:lineRule="exact"/>
    </w:pPr>
    <w:rPr>
      <w:noProof/>
      <w:color w:val="5C5754"/>
      <w:sz w:val="20"/>
    </w:rPr>
  </w:style>
  <w:style w:type="character" w:customStyle="1" w:styleId="AlatunnisteChar">
    <w:name w:val="Alatunniste Char"/>
    <w:basedOn w:val="Kappaleenoletusfontti"/>
    <w:link w:val="Alatunniste"/>
    <w:uiPriority w:val="94"/>
    <w:semiHidden/>
    <w:rsid w:val="005B2F62"/>
    <w:rPr>
      <w:noProof/>
      <w:color w:val="5C5754"/>
      <w:sz w:val="20"/>
    </w:rPr>
  </w:style>
  <w:style w:type="paragraph" w:styleId="Otsikko">
    <w:name w:val="Title"/>
    <w:basedOn w:val="Normaali"/>
    <w:next w:val="Leipteksti"/>
    <w:link w:val="OtsikkoChar"/>
    <w:uiPriority w:val="7"/>
    <w:qFormat/>
    <w:locked/>
    <w:rsid w:val="0055620D"/>
    <w:pPr>
      <w:spacing w:before="240" w:after="240" w:line="420" w:lineRule="exact"/>
      <w:contextualSpacing/>
      <w:outlineLvl w:val="0"/>
    </w:pPr>
    <w:rPr>
      <w:rFonts w:asciiTheme="majorHAnsi" w:eastAsiaTheme="majorEastAsia" w:hAnsiTheme="majorHAnsi" w:cstheme="majorHAnsi"/>
      <w:b/>
      <w:color w:val="144C5B" w:themeColor="text2"/>
      <w:kern w:val="28"/>
      <w:sz w:val="28"/>
      <w:szCs w:val="52"/>
    </w:rPr>
  </w:style>
  <w:style w:type="character" w:customStyle="1" w:styleId="OtsikkoChar">
    <w:name w:val="Otsikko Char"/>
    <w:basedOn w:val="Kappaleenoletusfontti"/>
    <w:link w:val="Otsikko"/>
    <w:uiPriority w:val="7"/>
    <w:rsid w:val="004D3DAF"/>
    <w:rPr>
      <w:rFonts w:asciiTheme="majorHAnsi" w:eastAsiaTheme="majorEastAsia" w:hAnsiTheme="majorHAnsi" w:cstheme="majorHAnsi"/>
      <w:b/>
      <w:color w:val="144C5B" w:themeColor="text2"/>
      <w:kern w:val="28"/>
      <w:sz w:val="28"/>
      <w:szCs w:val="52"/>
    </w:rPr>
  </w:style>
  <w:style w:type="character" w:customStyle="1" w:styleId="Otsikko2Char">
    <w:name w:val="Otsikko 2 Char"/>
    <w:aliases w:val="Numero-otsikko 2 Char"/>
    <w:basedOn w:val="Kappaleenoletusfontti"/>
    <w:link w:val="Otsikko2"/>
    <w:uiPriority w:val="21"/>
    <w:rsid w:val="00E90928"/>
    <w:rPr>
      <w:rFonts w:asciiTheme="majorHAnsi" w:eastAsiaTheme="majorEastAsia" w:hAnsiTheme="majorHAnsi" w:cstheme="majorHAnsi"/>
      <w:b/>
      <w:bCs/>
      <w:color w:val="144C5B" w:themeColor="text2"/>
      <w:sz w:val="24"/>
      <w:szCs w:val="26"/>
    </w:rPr>
  </w:style>
  <w:style w:type="paragraph" w:styleId="Alaotsikko">
    <w:name w:val="Subtitle"/>
    <w:basedOn w:val="Normaali"/>
    <w:next w:val="Leipteksti"/>
    <w:link w:val="AlaotsikkoChar"/>
    <w:uiPriority w:val="14"/>
    <w:qFormat/>
    <w:rsid w:val="00E90928"/>
    <w:pPr>
      <w:numPr>
        <w:ilvl w:val="1"/>
      </w:numPr>
      <w:spacing w:before="320" w:line="320" w:lineRule="exact"/>
      <w:ind w:left="1191"/>
    </w:pPr>
    <w:rPr>
      <w:rFonts w:asciiTheme="majorHAnsi" w:eastAsiaTheme="majorEastAsia" w:hAnsiTheme="majorHAnsi" w:cstheme="majorHAnsi"/>
      <w:b/>
      <w:iCs/>
      <w:color w:val="144C5B" w:themeColor="text2"/>
      <w:szCs w:val="24"/>
    </w:rPr>
  </w:style>
  <w:style w:type="character" w:customStyle="1" w:styleId="AlaotsikkoChar">
    <w:name w:val="Alaotsikko Char"/>
    <w:basedOn w:val="Kappaleenoletusfontti"/>
    <w:link w:val="Alaotsikko"/>
    <w:uiPriority w:val="14"/>
    <w:rsid w:val="004D3DAF"/>
    <w:rPr>
      <w:rFonts w:asciiTheme="majorHAnsi" w:eastAsiaTheme="majorEastAsia" w:hAnsiTheme="majorHAnsi" w:cstheme="majorHAnsi"/>
      <w:b/>
      <w:iCs/>
      <w:color w:val="144C5B" w:themeColor="text2"/>
      <w:sz w:val="24"/>
      <w:szCs w:val="24"/>
    </w:rPr>
  </w:style>
  <w:style w:type="paragraph" w:styleId="Eivli">
    <w:name w:val="No Spacing"/>
    <w:uiPriority w:val="89"/>
    <w:semiHidden/>
    <w:rsid w:val="008B1667"/>
  </w:style>
  <w:style w:type="character" w:customStyle="1" w:styleId="Otsikko4Char">
    <w:name w:val="Otsikko 4 Char"/>
    <w:aliases w:val="Numero-otsikko 4 Char"/>
    <w:basedOn w:val="Kappaleenoletusfontti"/>
    <w:link w:val="Otsikko4"/>
    <w:uiPriority w:val="21"/>
    <w:rsid w:val="00B369EB"/>
    <w:rPr>
      <w:rFonts w:ascii="Segoe UI Semibold" w:eastAsiaTheme="majorEastAsia" w:hAnsi="Segoe UI Semibold" w:cstheme="majorBidi"/>
      <w:iCs/>
      <w:color w:val="5C5754"/>
      <w:szCs w:val="26"/>
    </w:rPr>
  </w:style>
  <w:style w:type="character" w:customStyle="1" w:styleId="Otsikko3Char">
    <w:name w:val="Otsikko 3 Char"/>
    <w:aliases w:val="Numero-otsikko 3 Char"/>
    <w:basedOn w:val="Kappaleenoletusfontti"/>
    <w:link w:val="Otsikko3"/>
    <w:uiPriority w:val="21"/>
    <w:rsid w:val="00B369EB"/>
    <w:rPr>
      <w:rFonts w:ascii="Segoe UI Semibold" w:eastAsiaTheme="majorEastAsia" w:hAnsi="Segoe UI Semibold" w:cstheme="majorBidi"/>
      <w:color w:val="144C5B" w:themeColor="text2"/>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09ED4"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21"/>
    <w:semiHidden/>
    <w:rsid w:val="003228B3"/>
    <w:rPr>
      <w:rFonts w:asciiTheme="majorHAnsi" w:eastAsiaTheme="majorEastAsia" w:hAnsiTheme="majorHAnsi" w:cstheme="majorBidi"/>
      <w:b/>
      <w:sz w:val="24"/>
      <w:szCs w:val="20"/>
    </w:rPr>
  </w:style>
  <w:style w:type="character" w:customStyle="1" w:styleId="Otsikko5Char">
    <w:name w:val="Otsikko 5 Char"/>
    <w:basedOn w:val="Kappaleenoletusfontti"/>
    <w:link w:val="Otsikko5"/>
    <w:uiPriority w:val="21"/>
    <w:semiHidden/>
    <w:rsid w:val="003228B3"/>
    <w:rPr>
      <w:rFonts w:ascii="Segoe UI Semibold" w:eastAsiaTheme="majorEastAsia" w:hAnsi="Segoe UI Semibold" w:cstheme="majorBidi"/>
      <w:iCs/>
      <w:color w:val="5C5754"/>
      <w:szCs w:val="26"/>
    </w:rPr>
  </w:style>
  <w:style w:type="character" w:customStyle="1" w:styleId="Otsikko7Char">
    <w:name w:val="Otsikko 7 Char"/>
    <w:basedOn w:val="Kappaleenoletusfontti"/>
    <w:link w:val="Otsikko7"/>
    <w:uiPriority w:val="21"/>
    <w:semiHidden/>
    <w:rsid w:val="003228B3"/>
    <w:rPr>
      <w:rFonts w:asciiTheme="majorHAnsi" w:eastAsiaTheme="majorEastAsia" w:hAnsiTheme="majorHAnsi" w:cstheme="majorBidi"/>
      <w:b/>
      <w:iCs/>
      <w:sz w:val="24"/>
      <w:szCs w:val="20"/>
    </w:rPr>
  </w:style>
  <w:style w:type="character" w:customStyle="1" w:styleId="Otsikko8Char">
    <w:name w:val="Otsikko 8 Char"/>
    <w:basedOn w:val="Kappaleenoletusfontti"/>
    <w:link w:val="Otsikko8"/>
    <w:uiPriority w:val="21"/>
    <w:semiHidden/>
    <w:rsid w:val="003228B3"/>
    <w:rPr>
      <w:rFonts w:asciiTheme="majorHAnsi" w:eastAsiaTheme="majorEastAsia" w:hAnsiTheme="majorHAnsi" w:cstheme="majorBidi"/>
      <w:b/>
      <w:sz w:val="24"/>
      <w:szCs w:val="21"/>
    </w:rPr>
  </w:style>
  <w:style w:type="character" w:customStyle="1" w:styleId="Otsikko9Char">
    <w:name w:val="Otsikko 9 Char"/>
    <w:basedOn w:val="Kappaleenoletusfontti"/>
    <w:link w:val="Otsikko9"/>
    <w:uiPriority w:val="21"/>
    <w:semiHidden/>
    <w:rsid w:val="003228B3"/>
    <w:rPr>
      <w:rFonts w:asciiTheme="majorHAnsi" w:eastAsiaTheme="majorEastAsia" w:hAnsiTheme="majorHAnsi" w:cstheme="majorBidi"/>
      <w:b/>
      <w:iCs/>
      <w:sz w:val="24"/>
      <w:szCs w:val="21"/>
    </w:rPr>
  </w:style>
  <w:style w:type="character" w:styleId="Voimakas">
    <w:name w:val="Strong"/>
    <w:basedOn w:val="Kappaleenoletusfontti"/>
    <w:uiPriority w:val="37"/>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Numeroluettelo4">
    <w:name w:val="Numeroluettelo 4"/>
    <w:basedOn w:val="Numeroluettelo1"/>
    <w:uiPriority w:val="24"/>
    <w:qFormat/>
    <w:rsid w:val="00A6153F"/>
    <w:pPr>
      <w:numPr>
        <w:ilvl w:val="3"/>
      </w:numPr>
    </w:pPr>
  </w:style>
  <w:style w:type="paragraph" w:customStyle="1" w:styleId="Luettelonumeroitu">
    <w:name w:val="Luettelo numeroitu"/>
    <w:basedOn w:val="Leipteksti"/>
    <w:uiPriority w:val="99"/>
    <w:semiHidden/>
    <w:qFormat/>
    <w:rsid w:val="009C4CA5"/>
    <w:pPr>
      <w:numPr>
        <w:numId w:val="2"/>
      </w:numPr>
      <w:tabs>
        <w:tab w:val="left" w:pos="397"/>
      </w:tabs>
      <w:ind w:left="357" w:hanging="357"/>
    </w:pPr>
    <w:rPr>
      <w:rFonts w:eastAsia="Calibri" w:cs="Calibri"/>
    </w:rPr>
  </w:style>
  <w:style w:type="paragraph" w:styleId="Sisllysluettelonotsikko">
    <w:name w:val="TOC Heading"/>
    <w:basedOn w:val="Otsikko1"/>
    <w:next w:val="Normaali"/>
    <w:uiPriority w:val="39"/>
    <w:semiHidden/>
    <w:rsid w:val="00E90928"/>
    <w:pPr>
      <w:numPr>
        <w:numId w:val="0"/>
      </w:numPr>
      <w:spacing w:before="240" w:after="240" w:line="259" w:lineRule="auto"/>
      <w:outlineLvl w:val="9"/>
    </w:pPr>
    <w:rPr>
      <w:rFonts w:cstheme="majorBidi"/>
      <w:bCs w:val="0"/>
      <w:szCs w:val="32"/>
      <w:lang w:eastAsia="fi-FI"/>
    </w:rPr>
  </w:style>
  <w:style w:type="paragraph" w:customStyle="1" w:styleId="Vastaanottaja">
    <w:name w:val="Vastaanottaja"/>
    <w:basedOn w:val="Normaali"/>
    <w:uiPriority w:val="99"/>
    <w:rsid w:val="00C743E5"/>
    <w:pPr>
      <w:spacing w:line="310" w:lineRule="exact"/>
    </w:pPr>
  </w:style>
  <w:style w:type="paragraph" w:styleId="Numeroituluettelo2">
    <w:name w:val="List Number 2"/>
    <w:basedOn w:val="Normaali"/>
    <w:uiPriority w:val="99"/>
    <w:semiHidden/>
    <w:rsid w:val="0080351B"/>
    <w:pPr>
      <w:numPr>
        <w:ilvl w:val="1"/>
        <w:numId w:val="2"/>
      </w:numPr>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styleId="Sisluet1">
    <w:name w:val="toc 1"/>
    <w:basedOn w:val="Normaali"/>
    <w:next w:val="Normaali"/>
    <w:autoRedefine/>
    <w:uiPriority w:val="39"/>
    <w:semiHidden/>
    <w:rsid w:val="00DD6F23"/>
    <w:pPr>
      <w:tabs>
        <w:tab w:val="right" w:leader="dot" w:pos="9639"/>
      </w:tabs>
      <w:spacing w:after="120"/>
      <w:ind w:left="1191"/>
    </w:pPr>
  </w:style>
  <w:style w:type="paragraph" w:styleId="Luettelo">
    <w:name w:val="List"/>
    <w:basedOn w:val="Leipteksti"/>
    <w:uiPriority w:val="16"/>
    <w:qFormat/>
    <w:rsid w:val="00D60976"/>
    <w:pPr>
      <w:numPr>
        <w:numId w:val="3"/>
      </w:numPr>
      <w:tabs>
        <w:tab w:val="left" w:pos="1548"/>
        <w:tab w:val="left" w:pos="1905"/>
        <w:tab w:val="left" w:pos="2262"/>
      </w:tabs>
      <w:spacing w:after="0"/>
      <w:ind w:right="357"/>
      <w:contextualSpacing/>
    </w:pPr>
    <w:rPr>
      <w:rFonts w:eastAsia="Calibri" w:cs="Calibri"/>
    </w:rPr>
  </w:style>
  <w:style w:type="paragraph" w:styleId="Sisluet2">
    <w:name w:val="toc 2"/>
    <w:basedOn w:val="Normaali"/>
    <w:next w:val="Normaali"/>
    <w:autoRedefine/>
    <w:uiPriority w:val="39"/>
    <w:semiHidden/>
    <w:rsid w:val="00DD6F23"/>
    <w:pPr>
      <w:tabs>
        <w:tab w:val="right" w:leader="dot" w:pos="9639"/>
      </w:tabs>
      <w:spacing w:after="120"/>
      <w:ind w:left="1191"/>
    </w:pPr>
  </w:style>
  <w:style w:type="paragraph" w:styleId="Sisluet3">
    <w:name w:val="toc 3"/>
    <w:basedOn w:val="Normaali"/>
    <w:next w:val="Normaali"/>
    <w:autoRedefine/>
    <w:uiPriority w:val="39"/>
    <w:semiHidden/>
    <w:rsid w:val="00DD6F23"/>
    <w:pPr>
      <w:tabs>
        <w:tab w:val="right" w:leader="dot" w:pos="9639"/>
      </w:tabs>
      <w:spacing w:after="120"/>
      <w:ind w:left="1191"/>
    </w:pPr>
  </w:style>
  <w:style w:type="paragraph" w:styleId="Luettelo2">
    <w:name w:val="List 2"/>
    <w:basedOn w:val="Luettelo"/>
    <w:uiPriority w:val="16"/>
    <w:qFormat/>
    <w:rsid w:val="00D60976"/>
    <w:pPr>
      <w:numPr>
        <w:numId w:val="5"/>
      </w:numPr>
      <w:ind w:left="1548" w:right="0" w:firstLine="0"/>
    </w:pPr>
  </w:style>
  <w:style w:type="paragraph" w:styleId="Luettelo3">
    <w:name w:val="List 3"/>
    <w:basedOn w:val="Luettelo"/>
    <w:uiPriority w:val="16"/>
    <w:qFormat/>
    <w:rsid w:val="00D60976"/>
    <w:pPr>
      <w:numPr>
        <w:numId w:val="6"/>
      </w:numPr>
      <w:ind w:left="1905" w:right="0" w:firstLine="0"/>
    </w:pPr>
  </w:style>
  <w:style w:type="paragraph" w:styleId="Luettelo4">
    <w:name w:val="List 4"/>
    <w:basedOn w:val="Luettelo"/>
    <w:uiPriority w:val="16"/>
    <w:qFormat/>
    <w:rsid w:val="00D60976"/>
    <w:pPr>
      <w:numPr>
        <w:numId w:val="7"/>
      </w:numPr>
      <w:ind w:left="2262" w:right="0" w:firstLine="0"/>
    </w:pPr>
  </w:style>
  <w:style w:type="paragraph" w:styleId="Luettelo5">
    <w:name w:val="List 5"/>
    <w:basedOn w:val="Normaali"/>
    <w:semiHidden/>
    <w:rsid w:val="0080351B"/>
    <w:pPr>
      <w:numPr>
        <w:ilvl w:val="4"/>
        <w:numId w:val="3"/>
      </w:numPr>
      <w:spacing w:line="340" w:lineRule="atLeast"/>
      <w:contextualSpacing/>
    </w:pPr>
    <w:rPr>
      <w:rFonts w:eastAsia="Calibri" w:cs="Calibri"/>
    </w:rPr>
  </w:style>
  <w:style w:type="paragraph" w:styleId="Numeroituluettelo3">
    <w:name w:val="List Number 3"/>
    <w:basedOn w:val="Normaali"/>
    <w:uiPriority w:val="99"/>
    <w:semiHidden/>
    <w:rsid w:val="0080351B"/>
    <w:pPr>
      <w:numPr>
        <w:ilvl w:val="2"/>
        <w:numId w:val="2"/>
      </w:numPr>
      <w:spacing w:line="340" w:lineRule="atLeast"/>
      <w:ind w:left="3680"/>
      <w:contextualSpacing/>
    </w:pPr>
    <w:rPr>
      <w:rFonts w:eastAsia="Calibri" w:cs="Calibri"/>
    </w:rPr>
  </w:style>
  <w:style w:type="paragraph" w:styleId="Numeroituluettelo4">
    <w:name w:val="List Number 4"/>
    <w:basedOn w:val="Normaali"/>
    <w:uiPriority w:val="99"/>
    <w:semiHidden/>
    <w:rsid w:val="0080351B"/>
    <w:pPr>
      <w:numPr>
        <w:ilvl w:val="3"/>
        <w:numId w:val="2"/>
      </w:numPr>
      <w:spacing w:line="340" w:lineRule="atLeast"/>
      <w:ind w:left="4037"/>
      <w:contextualSpacing/>
    </w:pPr>
    <w:rPr>
      <w:rFonts w:ascii="Calibri" w:eastAsia="Calibri" w:hAnsi="Calibri" w:cs="Calibri"/>
    </w:rPr>
  </w:style>
  <w:style w:type="paragraph" w:styleId="Numeroituluettelo5">
    <w:name w:val="List Number 5"/>
    <w:basedOn w:val="Normaali"/>
    <w:uiPriority w:val="99"/>
    <w:semiHidden/>
    <w:rsid w:val="0080351B"/>
    <w:pPr>
      <w:numPr>
        <w:ilvl w:val="4"/>
        <w:numId w:val="2"/>
      </w:numPr>
      <w:spacing w:line="340" w:lineRule="atLeast"/>
      <w:ind w:left="4394"/>
      <w:contextualSpacing/>
    </w:pPr>
    <w:rPr>
      <w:rFonts w:ascii="Calibri" w:eastAsia="Calibri" w:hAnsi="Calibri" w:cs="Calibri"/>
    </w:rPr>
  </w:style>
  <w:style w:type="paragraph" w:customStyle="1" w:styleId="Numeroluettelo1">
    <w:name w:val="Numeroluettelo 1"/>
    <w:basedOn w:val="Leipteksti"/>
    <w:uiPriority w:val="24"/>
    <w:qFormat/>
    <w:rsid w:val="00E67C8E"/>
    <w:pPr>
      <w:numPr>
        <w:numId w:val="4"/>
      </w:numPr>
      <w:spacing w:after="0"/>
    </w:pPr>
    <w:rPr>
      <w:rFonts w:eastAsiaTheme="majorEastAsia" w:cstheme="majorHAnsi"/>
      <w:bCs/>
      <w:szCs w:val="28"/>
    </w:rPr>
  </w:style>
  <w:style w:type="paragraph" w:customStyle="1" w:styleId="Numeroluettelo2">
    <w:name w:val="Numeroluettelo 2"/>
    <w:basedOn w:val="Numeroluettelo1"/>
    <w:uiPriority w:val="24"/>
    <w:qFormat/>
    <w:rsid w:val="00BE20EE"/>
    <w:pPr>
      <w:numPr>
        <w:ilvl w:val="1"/>
      </w:numPr>
    </w:pPr>
    <w:rPr>
      <w:bCs w:val="0"/>
    </w:rPr>
  </w:style>
  <w:style w:type="paragraph" w:customStyle="1" w:styleId="Numeroluettelo3">
    <w:name w:val="Numeroluettelo 3"/>
    <w:basedOn w:val="Numeroluettelo1"/>
    <w:uiPriority w:val="24"/>
    <w:qFormat/>
    <w:rsid w:val="00BE20EE"/>
    <w:pPr>
      <w:numPr>
        <w:ilvl w:val="2"/>
      </w:numPr>
      <w:spacing w:line="240" w:lineRule="atLeast"/>
    </w:pPr>
    <w:rPr>
      <w:bCs w:val="0"/>
    </w:rPr>
  </w:style>
  <w:style w:type="paragraph" w:customStyle="1" w:styleId="Viite">
    <w:name w:val="Viite"/>
    <w:basedOn w:val="Normaali"/>
    <w:next w:val="Otsikko"/>
    <w:uiPriority w:val="99"/>
    <w:rsid w:val="005908C4"/>
    <w:pPr>
      <w:spacing w:before="960"/>
    </w:pPr>
  </w:style>
  <w:style w:type="paragraph" w:customStyle="1" w:styleId="Ingressi">
    <w:name w:val="Ingressi"/>
    <w:basedOn w:val="Normaali"/>
    <w:next w:val="Leipteksti"/>
    <w:uiPriority w:val="49"/>
    <w:qFormat/>
    <w:rsid w:val="00756AF9"/>
    <w:pPr>
      <w:spacing w:line="360" w:lineRule="exact"/>
      <w:ind w:left="1191"/>
    </w:pPr>
    <w:rPr>
      <w:color w:val="144C5B"/>
    </w:rPr>
  </w:style>
  <w:style w:type="paragraph" w:customStyle="1" w:styleId="Kansiotsikko">
    <w:name w:val="Kansi otsikko"/>
    <w:basedOn w:val="Normaali"/>
    <w:uiPriority w:val="99"/>
    <w:semiHidden/>
    <w:rsid w:val="00636D94"/>
    <w:pPr>
      <w:spacing w:after="240" w:line="228" w:lineRule="auto"/>
      <w:ind w:left="680" w:right="680"/>
    </w:pPr>
    <w:rPr>
      <w:color w:val="144C5B" w:themeColor="text2"/>
      <w:sz w:val="48"/>
    </w:rPr>
  </w:style>
  <w:style w:type="paragraph" w:customStyle="1" w:styleId="Kansialaotsikko">
    <w:name w:val="Kansi alaotsikko"/>
    <w:basedOn w:val="Kansiotsikko"/>
    <w:next w:val="Normaali"/>
    <w:uiPriority w:val="99"/>
    <w:semiHidden/>
    <w:rsid w:val="00887E69"/>
    <w:pPr>
      <w:spacing w:before="360"/>
    </w:pPr>
    <w:rPr>
      <w:sz w:val="28"/>
    </w:rPr>
  </w:style>
  <w:style w:type="paragraph" w:customStyle="1" w:styleId="Alatunnistenimi">
    <w:name w:val="Alatunniste nimi"/>
    <w:basedOn w:val="Alatunniste"/>
    <w:uiPriority w:val="99"/>
    <w:semiHidden/>
    <w:rsid w:val="00B94891"/>
    <w:rPr>
      <w:b/>
      <w:color w:val="144C5B" w:themeColor="text2"/>
    </w:rPr>
  </w:style>
  <w:style w:type="paragraph" w:customStyle="1" w:styleId="Laatija">
    <w:name w:val="Laatija"/>
    <w:basedOn w:val="Normaali"/>
    <w:uiPriority w:val="99"/>
    <w:rsid w:val="005F1419"/>
    <w:pPr>
      <w:spacing w:line="300" w:lineRule="exact"/>
    </w:pPr>
    <w:rPr>
      <w:color w:val="5C5754"/>
      <w:sz w:val="20"/>
    </w:rPr>
  </w:style>
  <w:style w:type="paragraph" w:customStyle="1" w:styleId="Alaotsikko2">
    <w:name w:val="Alaotsikko 2"/>
    <w:basedOn w:val="Alaotsikko"/>
    <w:next w:val="Leipteksti"/>
    <w:uiPriority w:val="14"/>
    <w:qFormat/>
    <w:rsid w:val="00B369EB"/>
    <w:rPr>
      <w:rFonts w:ascii="Segoe UI Semibold" w:hAnsi="Segoe UI Semibold"/>
      <w:b w:val="0"/>
    </w:rPr>
  </w:style>
  <w:style w:type="paragraph" w:customStyle="1" w:styleId="Alaotsikko3">
    <w:name w:val="Alaotsikko 3"/>
    <w:basedOn w:val="Alaotsikko2"/>
    <w:next w:val="Leipteksti"/>
    <w:uiPriority w:val="14"/>
    <w:qFormat/>
    <w:rsid w:val="00AC2105"/>
    <w:rPr>
      <w:color w:val="5C5754"/>
      <w:sz w:val="22"/>
    </w:rPr>
  </w:style>
  <w:style w:type="paragraph" w:styleId="Luettelokappale">
    <w:name w:val="List Paragraph"/>
    <w:basedOn w:val="Normaali"/>
    <w:uiPriority w:val="34"/>
    <w:qFormat/>
    <w:rsid w:val="009618D8"/>
    <w:pPr>
      <w:numPr>
        <w:numId w:val="8"/>
      </w:numPr>
      <w:contextualSpacing/>
    </w:pPr>
  </w:style>
  <w:style w:type="table" w:customStyle="1" w:styleId="TaulukkoRuudukko1">
    <w:name w:val="Taulukko Ruudukko1"/>
    <w:basedOn w:val="Normaalitaulukko"/>
    <w:next w:val="TaulukkoRuudukko"/>
    <w:uiPriority w:val="39"/>
    <w:rsid w:val="009618D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i"/>
    <w:rsid w:val="009618D8"/>
    <w:pPr>
      <w:spacing w:before="100" w:beforeAutospacing="1" w:after="100" w:afterAutospacing="1" w:line="240" w:lineRule="auto"/>
    </w:pPr>
    <w:rPr>
      <w:rFonts w:ascii="Times New Roman" w:hAnsi="Times New Roman" w:cs="Times New Roman"/>
      <w:szCs w:val="24"/>
      <w:lang w:eastAsia="fi-FI"/>
    </w:rPr>
  </w:style>
  <w:style w:type="character" w:customStyle="1" w:styleId="normaltextrun">
    <w:name w:val="normaltextrun"/>
    <w:basedOn w:val="Kappaleenoletusfontti"/>
    <w:rsid w:val="009618D8"/>
  </w:style>
  <w:style w:type="character" w:customStyle="1" w:styleId="eop">
    <w:name w:val="eop"/>
    <w:basedOn w:val="Kappaleenoletusfontti"/>
    <w:rsid w:val="009618D8"/>
  </w:style>
  <w:style w:type="character" w:customStyle="1" w:styleId="spellingerror">
    <w:name w:val="spellingerror"/>
    <w:basedOn w:val="Kappaleenoletusfontti"/>
    <w:rsid w:val="00961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1548783">
      <w:bodyDiv w:val="1"/>
      <w:marLeft w:val="0"/>
      <w:marRight w:val="0"/>
      <w:marTop w:val="0"/>
      <w:marBottom w:val="0"/>
      <w:divBdr>
        <w:top w:val="none" w:sz="0" w:space="0" w:color="auto"/>
        <w:left w:val="none" w:sz="0" w:space="0" w:color="auto"/>
        <w:bottom w:val="none" w:sz="0" w:space="0" w:color="auto"/>
        <w:right w:val="none" w:sz="0" w:space="0" w:color="auto"/>
      </w:divBdr>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Shared\Kymsote%20Templates\Kymenhva_asiakirjamall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1E565BFE6942F6A6D4FE5D6EAE9C34"/>
        <w:category>
          <w:name w:val="Yleiset"/>
          <w:gallery w:val="placeholder"/>
        </w:category>
        <w:types>
          <w:type w:val="bbPlcHdr"/>
        </w:types>
        <w:behaviors>
          <w:behavior w:val="content"/>
        </w:behaviors>
        <w:guid w:val="{2A662655-DBDE-4A07-B301-2C66915D65E4}"/>
      </w:docPartPr>
      <w:docPartBody>
        <w:p w:rsidR="00175412" w:rsidRDefault="005E379E" w:rsidP="005E379E">
          <w:pPr>
            <w:pStyle w:val="3A1E565BFE6942F6A6D4FE5D6EAE9C34"/>
          </w:pPr>
          <w:r w:rsidRPr="00E56BB4">
            <w:rPr>
              <w:rStyle w:val="Paikkamerkkiteksti"/>
            </w:rPr>
            <w:t>Kirjoita tekstiä napsauttamalla tai napauttamalla tätä.</w:t>
          </w:r>
        </w:p>
      </w:docPartBody>
    </w:docPart>
    <w:docPart>
      <w:docPartPr>
        <w:name w:val="5860409317BA4E05A77A45FC76832C93"/>
        <w:category>
          <w:name w:val="Yleiset"/>
          <w:gallery w:val="placeholder"/>
        </w:category>
        <w:types>
          <w:type w:val="bbPlcHdr"/>
        </w:types>
        <w:behaviors>
          <w:behavior w:val="content"/>
        </w:behaviors>
        <w:guid w:val="{A6C02818-1F7C-47D6-8BC0-70942D03BFA5}"/>
      </w:docPartPr>
      <w:docPartBody>
        <w:p w:rsidR="00175412" w:rsidRDefault="005E379E" w:rsidP="005E379E">
          <w:pPr>
            <w:pStyle w:val="5860409317BA4E05A77A45FC76832C93"/>
          </w:pPr>
          <w:r w:rsidRPr="00E56BB4">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9E"/>
    <w:rsid w:val="00175412"/>
    <w:rsid w:val="005E379E"/>
    <w:rsid w:val="008802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5E379E"/>
    <w:rPr>
      <w:color w:val="808080"/>
    </w:rPr>
  </w:style>
  <w:style w:type="paragraph" w:customStyle="1" w:styleId="3A1E565BFE6942F6A6D4FE5D6EAE9C34">
    <w:name w:val="3A1E565BFE6942F6A6D4FE5D6EAE9C34"/>
    <w:rsid w:val="005E379E"/>
  </w:style>
  <w:style w:type="paragraph" w:customStyle="1" w:styleId="4C784A36736F475C8AFF7172F6DEC094">
    <w:name w:val="4C784A36736F475C8AFF7172F6DEC094"/>
    <w:rsid w:val="005E379E"/>
  </w:style>
  <w:style w:type="paragraph" w:customStyle="1" w:styleId="696F4DB0D55E4C1684FAADBBC20118EB">
    <w:name w:val="696F4DB0D55E4C1684FAADBBC20118EB"/>
    <w:rsid w:val="005E379E"/>
  </w:style>
  <w:style w:type="paragraph" w:customStyle="1" w:styleId="062FA56BD635490DB3BE0F61F0A2BD69">
    <w:name w:val="062FA56BD635490DB3BE0F61F0A2BD69"/>
    <w:rsid w:val="005E379E"/>
  </w:style>
  <w:style w:type="paragraph" w:customStyle="1" w:styleId="5D09B24A3F5249C4B84962A08A39407B">
    <w:name w:val="5D09B24A3F5249C4B84962A08A39407B"/>
    <w:rsid w:val="005E379E"/>
  </w:style>
  <w:style w:type="paragraph" w:customStyle="1" w:styleId="5860409317BA4E05A77A45FC76832C93">
    <w:name w:val="5860409317BA4E05A77A45FC76832C93"/>
    <w:rsid w:val="005E3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KymenHVA">
      <a:dk1>
        <a:srgbClr val="1E1E1E"/>
      </a:dk1>
      <a:lt1>
        <a:sysClr val="window" lastClr="FFFFFF"/>
      </a:lt1>
      <a:dk2>
        <a:srgbClr val="144C5B"/>
      </a:dk2>
      <a:lt2>
        <a:srgbClr val="E9E9E9"/>
      </a:lt2>
      <a:accent1>
        <a:srgbClr val="398BA2"/>
      </a:accent1>
      <a:accent2>
        <a:srgbClr val="FAB233"/>
      </a:accent2>
      <a:accent3>
        <a:srgbClr val="28B9CE"/>
      </a:accent3>
      <a:accent4>
        <a:srgbClr val="144C5B"/>
      </a:accent4>
      <a:accent5>
        <a:srgbClr val="FACC7D"/>
      </a:accent5>
      <a:accent6>
        <a:srgbClr val="4BCB72"/>
      </a:accent6>
      <a:hlink>
        <a:srgbClr val="009ED4"/>
      </a:hlink>
      <a:folHlink>
        <a:srgbClr val="7F7874"/>
      </a:folHlink>
    </a:clrScheme>
    <a:fontScheme name="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2024-03-25T00:00:00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03F9DA42B47DCF459B09DAA38583E0A8" ma:contentTypeVersion="4" ma:contentTypeDescription="Luo uusi asiakirja." ma:contentTypeScope="" ma:versionID="3f6f805f2ea52d4eacfc971ec63c00c2">
  <xsd:schema xmlns:xsd="http://www.w3.org/2001/XMLSchema" xmlns:xs="http://www.w3.org/2001/XMLSchema" xmlns:p="http://schemas.microsoft.com/office/2006/metadata/properties" xmlns:ns2="d6db29e5-17b8-4d27-bbab-6e299ade9e13" targetNamespace="http://schemas.microsoft.com/office/2006/metadata/properties" ma:root="true" ma:fieldsID="47ec07aac0f243c454ab611120c091f7" ns2:_="">
    <xsd:import namespace="d6db29e5-17b8-4d27-bbab-6e299ade9e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b29e5-17b8-4d27-bbab-6e299ade9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D7A6A9-C0BA-4915-8450-A69F8E7F915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6db29e5-17b8-4d27-bbab-6e299ade9e13"/>
    <ds:schemaRef ds:uri="http://www.w3.org/XML/1998/namespace"/>
    <ds:schemaRef ds:uri="http://purl.org/dc/dcmitype/"/>
  </ds:schemaRefs>
</ds:datastoreItem>
</file>

<file path=customXml/itemProps3.xml><?xml version="1.0" encoding="utf-8"?>
<ds:datastoreItem xmlns:ds="http://schemas.openxmlformats.org/officeDocument/2006/customXml" ds:itemID="{D304B542-48D6-4EE4-A057-DD5B382D3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b29e5-17b8-4d27-bbab-6e299ade9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B24E42-32E4-4E1F-9810-26A5E98E64C1}">
  <ds:schemaRefs>
    <ds:schemaRef ds:uri="http://schemas.microsoft.com/sharepoint/v3/contenttype/forms"/>
  </ds:schemaRefs>
</ds:datastoreItem>
</file>

<file path=customXml/itemProps5.xml><?xml version="1.0" encoding="utf-8"?>
<ds:datastoreItem xmlns:ds="http://schemas.openxmlformats.org/officeDocument/2006/customXml" ds:itemID="{459C1390-D252-48CD-B448-6B6995C0A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Kymenhva_asiakirjamalli</Template>
  <TotalTime>34</TotalTime>
  <Pages>2</Pages>
  <Words>290</Words>
  <Characters>2354</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Kymenlaakson hyvinvointialue</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Talonpoika Eveliina</dc:creator>
  <cp:lastModifiedBy>Laine Maija</cp:lastModifiedBy>
  <cp:revision>11</cp:revision>
  <dcterms:created xsi:type="dcterms:W3CDTF">2024-03-08T12:45:00Z</dcterms:created>
  <dcterms:modified xsi:type="dcterms:W3CDTF">2024-03-25T11:28:00Z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0x01010003F9DA42B47DCF459B09DAA38583E0A8</vt:lpwstr>
  </property>
</Properties>
</file>