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BF" w:rsidRDefault="00536C78" w:rsidP="00536EBF">
      <w:pPr>
        <w:pStyle w:val="Default"/>
      </w:pPr>
      <w:r w:rsidRPr="00536C78">
        <w:rPr>
          <w:noProof/>
          <w:lang w:eastAsia="fi-FI"/>
        </w:rPr>
        <w:drawing>
          <wp:inline distT="0" distB="0" distL="0" distR="0">
            <wp:extent cx="1057275" cy="60007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inline>
        </w:drawing>
      </w:r>
    </w:p>
    <w:p w:rsidR="00536C78" w:rsidRDefault="00536C78" w:rsidP="00536EBF">
      <w:pPr>
        <w:pStyle w:val="Default"/>
      </w:pPr>
    </w:p>
    <w:p w:rsidR="00536C78" w:rsidRDefault="00536C78" w:rsidP="00536EBF">
      <w:pPr>
        <w:pStyle w:val="Default"/>
      </w:pPr>
    </w:p>
    <w:p w:rsidR="00536C78" w:rsidRDefault="00536C78" w:rsidP="00536EBF">
      <w:pPr>
        <w:pStyle w:val="Default"/>
      </w:pPr>
    </w:p>
    <w:p w:rsidR="00536EBF" w:rsidRDefault="00536EBF" w:rsidP="00536EBF">
      <w:pPr>
        <w:pStyle w:val="Default"/>
        <w:rPr>
          <w:sz w:val="28"/>
          <w:szCs w:val="28"/>
        </w:rPr>
      </w:pPr>
      <w:r>
        <w:t xml:space="preserve"> </w:t>
      </w:r>
      <w:r>
        <w:rPr>
          <w:b/>
          <w:bCs/>
          <w:sz w:val="28"/>
          <w:szCs w:val="28"/>
        </w:rPr>
        <w:t xml:space="preserve">PRO LUKIO RY:N SÄÄNTÖMÄÄRÄINEN YHDISTYSKOKOUS </w:t>
      </w:r>
    </w:p>
    <w:p w:rsidR="000D7483" w:rsidRDefault="000D7483" w:rsidP="000D7483">
      <w:pPr>
        <w:pStyle w:val="Default"/>
        <w:rPr>
          <w:sz w:val="23"/>
          <w:szCs w:val="23"/>
        </w:rPr>
      </w:pPr>
    </w:p>
    <w:p w:rsidR="00536C78" w:rsidRDefault="00536C78" w:rsidP="000D7483">
      <w:pPr>
        <w:pStyle w:val="Default"/>
        <w:rPr>
          <w:sz w:val="23"/>
          <w:szCs w:val="23"/>
        </w:rPr>
      </w:pPr>
    </w:p>
    <w:p w:rsidR="00536EBF" w:rsidRDefault="00536EBF" w:rsidP="000D7483">
      <w:pPr>
        <w:pStyle w:val="Default"/>
        <w:rPr>
          <w:sz w:val="23"/>
          <w:szCs w:val="23"/>
        </w:rPr>
      </w:pPr>
      <w:r>
        <w:rPr>
          <w:sz w:val="23"/>
          <w:szCs w:val="23"/>
        </w:rPr>
        <w:t>Aika</w:t>
      </w:r>
      <w:r w:rsidR="000D7483">
        <w:rPr>
          <w:sz w:val="23"/>
          <w:szCs w:val="23"/>
        </w:rPr>
        <w:t xml:space="preserve"> </w:t>
      </w:r>
      <w:r>
        <w:rPr>
          <w:sz w:val="23"/>
          <w:szCs w:val="23"/>
        </w:rPr>
        <w:t xml:space="preserve"> </w:t>
      </w:r>
      <w:r w:rsidR="0030182A">
        <w:rPr>
          <w:sz w:val="23"/>
          <w:szCs w:val="23"/>
        </w:rPr>
        <w:tab/>
        <w:t>Torstai 25.4.2019 klo 13.00</w:t>
      </w:r>
    </w:p>
    <w:p w:rsidR="00536EBF" w:rsidRDefault="00536EBF" w:rsidP="00536EBF">
      <w:pPr>
        <w:pStyle w:val="Default"/>
        <w:rPr>
          <w:sz w:val="23"/>
          <w:szCs w:val="23"/>
        </w:rPr>
      </w:pPr>
      <w:r>
        <w:rPr>
          <w:sz w:val="23"/>
          <w:szCs w:val="23"/>
        </w:rPr>
        <w:t>Paikka</w:t>
      </w:r>
      <w:r w:rsidR="0030182A">
        <w:rPr>
          <w:sz w:val="23"/>
          <w:szCs w:val="23"/>
        </w:rPr>
        <w:tab/>
        <w:t>Kotkan lyseo, Arcus-talo, Kirkkokatu 15, 48100 Kotka</w:t>
      </w:r>
    </w:p>
    <w:p w:rsidR="000D7483" w:rsidRDefault="000D7483" w:rsidP="00536EBF">
      <w:pPr>
        <w:pStyle w:val="Default"/>
        <w:rPr>
          <w:sz w:val="23"/>
          <w:szCs w:val="23"/>
        </w:rPr>
      </w:pPr>
    </w:p>
    <w:p w:rsidR="000D7483" w:rsidRDefault="000D7483" w:rsidP="00536EBF">
      <w:pPr>
        <w:pStyle w:val="Default"/>
        <w:rPr>
          <w:sz w:val="23"/>
          <w:szCs w:val="23"/>
        </w:rPr>
      </w:pPr>
    </w:p>
    <w:p w:rsidR="00536EBF" w:rsidRDefault="00536EBF" w:rsidP="00536EBF">
      <w:pPr>
        <w:pStyle w:val="Default"/>
        <w:rPr>
          <w:sz w:val="23"/>
          <w:szCs w:val="23"/>
          <w:u w:val="single"/>
        </w:rPr>
      </w:pPr>
      <w:r w:rsidRPr="000D7483">
        <w:rPr>
          <w:sz w:val="23"/>
          <w:szCs w:val="23"/>
          <w:u w:val="single"/>
        </w:rPr>
        <w:t xml:space="preserve">Asiat </w:t>
      </w:r>
    </w:p>
    <w:p w:rsidR="000D7483" w:rsidRDefault="000D7483" w:rsidP="00536EBF">
      <w:pPr>
        <w:pStyle w:val="Default"/>
        <w:rPr>
          <w:sz w:val="23"/>
          <w:szCs w:val="23"/>
          <w:u w:val="single"/>
        </w:rPr>
      </w:pPr>
    </w:p>
    <w:p w:rsidR="000D7483" w:rsidRPr="000D7483" w:rsidRDefault="000D7483" w:rsidP="00536EBF">
      <w:pPr>
        <w:pStyle w:val="Default"/>
        <w:rPr>
          <w:sz w:val="23"/>
          <w:szCs w:val="23"/>
          <w:u w:val="single"/>
        </w:rPr>
      </w:pPr>
    </w:p>
    <w:p w:rsidR="00536EBF" w:rsidRDefault="00536EBF" w:rsidP="000D7483">
      <w:pPr>
        <w:pStyle w:val="Default"/>
        <w:ind w:firstLine="1304"/>
        <w:rPr>
          <w:sz w:val="23"/>
          <w:szCs w:val="23"/>
        </w:rPr>
      </w:pPr>
      <w:r>
        <w:rPr>
          <w:sz w:val="23"/>
          <w:szCs w:val="23"/>
        </w:rPr>
        <w:t xml:space="preserve">1. Kokouksen avaus </w:t>
      </w:r>
    </w:p>
    <w:p w:rsidR="00536EBF" w:rsidRDefault="00536EBF" w:rsidP="00536EBF">
      <w:pPr>
        <w:pStyle w:val="Default"/>
        <w:rPr>
          <w:sz w:val="23"/>
          <w:szCs w:val="23"/>
        </w:rPr>
      </w:pPr>
    </w:p>
    <w:p w:rsidR="00536EBF" w:rsidRDefault="00536EBF" w:rsidP="000D7483">
      <w:pPr>
        <w:pStyle w:val="Default"/>
        <w:ind w:firstLine="1304"/>
        <w:rPr>
          <w:sz w:val="23"/>
          <w:szCs w:val="23"/>
        </w:rPr>
      </w:pPr>
      <w:r>
        <w:rPr>
          <w:sz w:val="23"/>
          <w:szCs w:val="23"/>
        </w:rPr>
        <w:t xml:space="preserve">2. Kokouksen puheenjohtajan valinta </w:t>
      </w:r>
    </w:p>
    <w:p w:rsidR="00536EBF" w:rsidRDefault="00536EBF" w:rsidP="00536EBF">
      <w:pPr>
        <w:pStyle w:val="Default"/>
        <w:rPr>
          <w:sz w:val="23"/>
          <w:szCs w:val="23"/>
        </w:rPr>
      </w:pPr>
    </w:p>
    <w:p w:rsidR="00536EBF" w:rsidRDefault="00536EBF" w:rsidP="000D7483">
      <w:pPr>
        <w:pStyle w:val="Default"/>
        <w:ind w:firstLine="1304"/>
        <w:rPr>
          <w:sz w:val="23"/>
          <w:szCs w:val="23"/>
        </w:rPr>
      </w:pPr>
      <w:r>
        <w:rPr>
          <w:sz w:val="23"/>
          <w:szCs w:val="23"/>
        </w:rPr>
        <w:t xml:space="preserve">Päätös: </w:t>
      </w:r>
    </w:p>
    <w:p w:rsidR="00536C78" w:rsidRDefault="00536C78" w:rsidP="000D7483">
      <w:pPr>
        <w:pStyle w:val="Default"/>
        <w:ind w:firstLine="1304"/>
        <w:rPr>
          <w:sz w:val="23"/>
          <w:szCs w:val="23"/>
        </w:rPr>
      </w:pPr>
    </w:p>
    <w:p w:rsidR="000D7483" w:rsidRDefault="000D7483" w:rsidP="000D7483">
      <w:pPr>
        <w:pStyle w:val="Default"/>
        <w:ind w:firstLine="1304"/>
        <w:rPr>
          <w:sz w:val="23"/>
          <w:szCs w:val="23"/>
        </w:rPr>
      </w:pPr>
    </w:p>
    <w:p w:rsidR="00536EBF" w:rsidRDefault="00536EBF" w:rsidP="000D7483">
      <w:pPr>
        <w:pStyle w:val="Default"/>
        <w:ind w:firstLine="1304"/>
        <w:rPr>
          <w:sz w:val="23"/>
          <w:szCs w:val="23"/>
        </w:rPr>
      </w:pPr>
      <w:r>
        <w:rPr>
          <w:sz w:val="23"/>
          <w:szCs w:val="23"/>
        </w:rPr>
        <w:t xml:space="preserve">3. Kokouksen sihteerin valinta </w:t>
      </w:r>
    </w:p>
    <w:p w:rsidR="00536EBF" w:rsidRDefault="00536EBF" w:rsidP="00536EBF">
      <w:pPr>
        <w:pStyle w:val="Default"/>
        <w:rPr>
          <w:sz w:val="23"/>
          <w:szCs w:val="23"/>
        </w:rPr>
      </w:pPr>
    </w:p>
    <w:p w:rsidR="00536EBF" w:rsidRDefault="00536EBF" w:rsidP="000D7483">
      <w:pPr>
        <w:pStyle w:val="Default"/>
        <w:ind w:firstLine="1304"/>
        <w:rPr>
          <w:sz w:val="23"/>
          <w:szCs w:val="23"/>
        </w:rPr>
      </w:pPr>
      <w:r>
        <w:rPr>
          <w:sz w:val="23"/>
          <w:szCs w:val="23"/>
        </w:rPr>
        <w:t xml:space="preserve">Päätös: </w:t>
      </w:r>
    </w:p>
    <w:p w:rsidR="00536C78" w:rsidRDefault="00536C78" w:rsidP="000D7483">
      <w:pPr>
        <w:pStyle w:val="Default"/>
        <w:ind w:firstLine="1304"/>
        <w:rPr>
          <w:sz w:val="23"/>
          <w:szCs w:val="23"/>
        </w:rPr>
      </w:pPr>
    </w:p>
    <w:p w:rsidR="000D7483" w:rsidRDefault="000D7483" w:rsidP="000D7483">
      <w:pPr>
        <w:pStyle w:val="Default"/>
        <w:ind w:firstLine="1304"/>
        <w:rPr>
          <w:sz w:val="23"/>
          <w:szCs w:val="23"/>
        </w:rPr>
      </w:pPr>
    </w:p>
    <w:p w:rsidR="00536EBF" w:rsidRDefault="00536EBF" w:rsidP="000D7483">
      <w:pPr>
        <w:pStyle w:val="Default"/>
        <w:ind w:firstLine="1304"/>
        <w:rPr>
          <w:sz w:val="23"/>
          <w:szCs w:val="23"/>
        </w:rPr>
      </w:pPr>
      <w:r>
        <w:rPr>
          <w:sz w:val="23"/>
          <w:szCs w:val="23"/>
        </w:rPr>
        <w:t xml:space="preserve">4. Kokouspöytäkirjan tarkastajien valinta </w:t>
      </w:r>
    </w:p>
    <w:p w:rsidR="00536EBF" w:rsidRDefault="00536EBF" w:rsidP="00536EBF">
      <w:pPr>
        <w:pStyle w:val="Default"/>
        <w:rPr>
          <w:sz w:val="23"/>
          <w:szCs w:val="23"/>
        </w:rPr>
      </w:pPr>
    </w:p>
    <w:p w:rsidR="00536EBF" w:rsidRDefault="00536EBF" w:rsidP="000D7483">
      <w:pPr>
        <w:pStyle w:val="Default"/>
        <w:ind w:firstLine="1304"/>
        <w:rPr>
          <w:sz w:val="23"/>
          <w:szCs w:val="23"/>
        </w:rPr>
      </w:pPr>
      <w:r>
        <w:rPr>
          <w:sz w:val="23"/>
          <w:szCs w:val="23"/>
        </w:rPr>
        <w:t xml:space="preserve">Päätös: </w:t>
      </w:r>
    </w:p>
    <w:p w:rsidR="00536C78" w:rsidRDefault="00536C78" w:rsidP="000D7483">
      <w:pPr>
        <w:pStyle w:val="Default"/>
        <w:ind w:firstLine="1304"/>
        <w:rPr>
          <w:sz w:val="23"/>
          <w:szCs w:val="23"/>
        </w:rPr>
      </w:pPr>
    </w:p>
    <w:p w:rsidR="000D7483" w:rsidRDefault="000D7483" w:rsidP="000D7483">
      <w:pPr>
        <w:pStyle w:val="Default"/>
        <w:ind w:firstLine="1304"/>
        <w:rPr>
          <w:sz w:val="23"/>
          <w:szCs w:val="23"/>
        </w:rPr>
      </w:pPr>
    </w:p>
    <w:p w:rsidR="00536EBF" w:rsidRDefault="00536EBF" w:rsidP="000D7483">
      <w:pPr>
        <w:pStyle w:val="Default"/>
        <w:ind w:firstLine="1304"/>
        <w:rPr>
          <w:sz w:val="23"/>
          <w:szCs w:val="23"/>
        </w:rPr>
      </w:pPr>
      <w:r>
        <w:rPr>
          <w:sz w:val="23"/>
          <w:szCs w:val="23"/>
        </w:rPr>
        <w:t xml:space="preserve">5. Kokouksen ääntenlaskijoiden valinta </w:t>
      </w:r>
    </w:p>
    <w:p w:rsidR="00536EBF" w:rsidRDefault="00536EBF" w:rsidP="00536EBF">
      <w:pPr>
        <w:pStyle w:val="Default"/>
        <w:rPr>
          <w:sz w:val="23"/>
          <w:szCs w:val="23"/>
        </w:rPr>
      </w:pPr>
    </w:p>
    <w:p w:rsidR="00536EBF" w:rsidRDefault="00536EBF" w:rsidP="000D7483">
      <w:pPr>
        <w:pStyle w:val="Default"/>
        <w:ind w:firstLine="1304"/>
        <w:rPr>
          <w:sz w:val="23"/>
          <w:szCs w:val="23"/>
        </w:rPr>
      </w:pPr>
      <w:r>
        <w:rPr>
          <w:sz w:val="23"/>
          <w:szCs w:val="23"/>
        </w:rPr>
        <w:t xml:space="preserve">Päätös: </w:t>
      </w:r>
    </w:p>
    <w:p w:rsidR="00536C78" w:rsidRDefault="00536C78" w:rsidP="000D7483">
      <w:pPr>
        <w:pStyle w:val="Default"/>
        <w:ind w:firstLine="1304"/>
        <w:rPr>
          <w:sz w:val="23"/>
          <w:szCs w:val="23"/>
        </w:rPr>
      </w:pPr>
    </w:p>
    <w:p w:rsidR="000D7483" w:rsidRDefault="000D7483" w:rsidP="000D7483">
      <w:pPr>
        <w:pStyle w:val="Default"/>
        <w:ind w:firstLine="1304"/>
        <w:rPr>
          <w:sz w:val="23"/>
          <w:szCs w:val="23"/>
        </w:rPr>
      </w:pPr>
    </w:p>
    <w:p w:rsidR="00536EBF" w:rsidRDefault="00536EBF" w:rsidP="000D7483">
      <w:pPr>
        <w:pStyle w:val="Default"/>
        <w:ind w:firstLine="1304"/>
        <w:rPr>
          <w:sz w:val="23"/>
          <w:szCs w:val="23"/>
        </w:rPr>
      </w:pPr>
      <w:r>
        <w:rPr>
          <w:sz w:val="23"/>
          <w:szCs w:val="23"/>
        </w:rPr>
        <w:t xml:space="preserve">6. Äänioikeutettujen toteaminen </w:t>
      </w:r>
    </w:p>
    <w:p w:rsidR="00536EBF" w:rsidRDefault="00536EBF" w:rsidP="00536EBF">
      <w:pPr>
        <w:pStyle w:val="Default"/>
        <w:rPr>
          <w:sz w:val="23"/>
          <w:szCs w:val="23"/>
        </w:rPr>
      </w:pPr>
    </w:p>
    <w:p w:rsidR="00536EBF" w:rsidRDefault="00536EBF" w:rsidP="000D7483">
      <w:pPr>
        <w:pStyle w:val="Default"/>
        <w:ind w:left="1304"/>
        <w:rPr>
          <w:sz w:val="23"/>
          <w:szCs w:val="23"/>
        </w:rPr>
      </w:pPr>
      <w:r>
        <w:rPr>
          <w:i/>
          <w:iCs/>
          <w:sz w:val="23"/>
          <w:szCs w:val="23"/>
        </w:rPr>
        <w:t xml:space="preserve">”Yhdistyskokouksessa äänioikeutettuja ovat yhdistyksen varsinaiset jäsenet. Äänestyksissä kullakin varsinaisella jäsenellä on yksi ääni. Hallituksen jäsenillä, kannatus- ja kunniajäsenillä sekä tilintarkastajilla on yhdistyskokouksissa läsnäolo- ja puheoikeus. Edellä mainittujen lisäksi yhdistyskokous voi sallia myös muiden henkilöiden läsnäolon kokouksessa.” </w:t>
      </w:r>
      <w:r>
        <w:rPr>
          <w:sz w:val="23"/>
          <w:szCs w:val="23"/>
        </w:rPr>
        <w:t xml:space="preserve">(9 §) </w:t>
      </w:r>
    </w:p>
    <w:p w:rsidR="000D7483" w:rsidRDefault="000D7483" w:rsidP="000D7483">
      <w:pPr>
        <w:pStyle w:val="Default"/>
        <w:ind w:firstLine="1304"/>
        <w:rPr>
          <w:sz w:val="23"/>
          <w:szCs w:val="23"/>
        </w:rPr>
      </w:pPr>
    </w:p>
    <w:p w:rsidR="00536EBF" w:rsidRDefault="00536EBF" w:rsidP="000D7483">
      <w:pPr>
        <w:pStyle w:val="Default"/>
        <w:ind w:firstLine="1304"/>
        <w:rPr>
          <w:sz w:val="23"/>
          <w:szCs w:val="23"/>
        </w:rPr>
      </w:pPr>
      <w:r>
        <w:rPr>
          <w:sz w:val="23"/>
          <w:szCs w:val="23"/>
        </w:rPr>
        <w:t xml:space="preserve">Ehdotus: </w:t>
      </w:r>
    </w:p>
    <w:p w:rsidR="000D7483" w:rsidRDefault="000D7483" w:rsidP="00536EBF">
      <w:pPr>
        <w:pStyle w:val="Default"/>
        <w:rPr>
          <w:sz w:val="23"/>
          <w:szCs w:val="23"/>
        </w:rPr>
      </w:pPr>
    </w:p>
    <w:p w:rsidR="00536EBF" w:rsidRDefault="00536EBF" w:rsidP="000D7483">
      <w:pPr>
        <w:pStyle w:val="Default"/>
        <w:ind w:firstLine="1304"/>
        <w:rPr>
          <w:sz w:val="23"/>
          <w:szCs w:val="23"/>
        </w:rPr>
      </w:pPr>
      <w:r>
        <w:rPr>
          <w:sz w:val="23"/>
          <w:szCs w:val="23"/>
        </w:rPr>
        <w:t xml:space="preserve">1) Todetaan, että luettelo kokousosallistujista on liitteenä 1. </w:t>
      </w:r>
    </w:p>
    <w:p w:rsidR="00541386" w:rsidRDefault="00541386"/>
    <w:p w:rsidR="00536EBF" w:rsidRDefault="00536EBF" w:rsidP="00536EBF">
      <w:pPr>
        <w:pStyle w:val="Default"/>
      </w:pPr>
    </w:p>
    <w:p w:rsidR="00536EBF" w:rsidRDefault="00536EBF" w:rsidP="000D7483">
      <w:pPr>
        <w:pStyle w:val="Default"/>
        <w:ind w:firstLine="1304"/>
        <w:rPr>
          <w:sz w:val="23"/>
          <w:szCs w:val="23"/>
        </w:rPr>
      </w:pPr>
      <w:r>
        <w:rPr>
          <w:sz w:val="23"/>
          <w:szCs w:val="23"/>
        </w:rPr>
        <w:t xml:space="preserve">2) Todetaan kokouksessa läsnä olevien äänioikeutettujen määrä. </w:t>
      </w:r>
    </w:p>
    <w:p w:rsidR="000D7483" w:rsidRDefault="000D7483" w:rsidP="00536EBF">
      <w:pPr>
        <w:pStyle w:val="Default"/>
        <w:rPr>
          <w:sz w:val="23"/>
          <w:szCs w:val="23"/>
        </w:rPr>
      </w:pPr>
    </w:p>
    <w:p w:rsidR="000D7483" w:rsidRDefault="000D7483" w:rsidP="00536EBF">
      <w:pPr>
        <w:pStyle w:val="Default"/>
        <w:rPr>
          <w:sz w:val="23"/>
          <w:szCs w:val="23"/>
        </w:rPr>
      </w:pPr>
    </w:p>
    <w:p w:rsidR="00536EBF" w:rsidRDefault="00536EBF" w:rsidP="000D7483">
      <w:pPr>
        <w:pStyle w:val="Default"/>
        <w:ind w:firstLine="1304"/>
        <w:rPr>
          <w:sz w:val="23"/>
          <w:szCs w:val="23"/>
        </w:rPr>
      </w:pPr>
      <w:r>
        <w:rPr>
          <w:sz w:val="23"/>
          <w:szCs w:val="23"/>
        </w:rPr>
        <w:t xml:space="preserve">Päätös: </w:t>
      </w:r>
    </w:p>
    <w:p w:rsidR="000D7483" w:rsidRDefault="000D7483" w:rsidP="00536EBF">
      <w:pPr>
        <w:pStyle w:val="Default"/>
        <w:rPr>
          <w:sz w:val="23"/>
          <w:szCs w:val="23"/>
        </w:rPr>
      </w:pPr>
    </w:p>
    <w:p w:rsidR="000D7483" w:rsidRDefault="000D7483" w:rsidP="00536EBF">
      <w:pPr>
        <w:pStyle w:val="Default"/>
        <w:rPr>
          <w:sz w:val="23"/>
          <w:szCs w:val="23"/>
        </w:rPr>
      </w:pPr>
    </w:p>
    <w:p w:rsidR="00536EBF" w:rsidRDefault="00536EBF" w:rsidP="000D7483">
      <w:pPr>
        <w:pStyle w:val="Default"/>
        <w:ind w:firstLine="1304"/>
        <w:rPr>
          <w:sz w:val="23"/>
          <w:szCs w:val="23"/>
        </w:rPr>
      </w:pPr>
      <w:r w:rsidRPr="0030182A">
        <w:rPr>
          <w:sz w:val="23"/>
          <w:szCs w:val="23"/>
        </w:rPr>
        <w:t>7. Kokouksen päätösvaltaisuuden toteaminen</w:t>
      </w:r>
      <w:r>
        <w:rPr>
          <w:sz w:val="23"/>
          <w:szCs w:val="23"/>
        </w:rPr>
        <w:t xml:space="preserve"> </w:t>
      </w:r>
    </w:p>
    <w:p w:rsidR="00536EBF" w:rsidRDefault="00536EBF" w:rsidP="00536EBF">
      <w:pPr>
        <w:pStyle w:val="Default"/>
        <w:rPr>
          <w:sz w:val="23"/>
          <w:szCs w:val="23"/>
        </w:rPr>
      </w:pPr>
    </w:p>
    <w:p w:rsidR="00536EBF" w:rsidRDefault="00536EBF" w:rsidP="000D7483">
      <w:pPr>
        <w:pStyle w:val="Default"/>
        <w:ind w:left="1304"/>
        <w:rPr>
          <w:sz w:val="23"/>
          <w:szCs w:val="23"/>
        </w:rPr>
      </w:pPr>
      <w:r>
        <w:rPr>
          <w:i/>
          <w:iCs/>
          <w:sz w:val="23"/>
          <w:szCs w:val="23"/>
        </w:rPr>
        <w:t xml:space="preserve">”Yhdistyskokoukset kutsuu koolle hallitus. Kutsu yhdistyskokoukseen on lähetettävä kirjeitse tai sähköpostilla vähintään </w:t>
      </w:r>
      <w:r w:rsidR="000D7483">
        <w:rPr>
          <w:i/>
          <w:iCs/>
          <w:sz w:val="23"/>
          <w:szCs w:val="23"/>
        </w:rPr>
        <w:t>14</w:t>
      </w:r>
      <w:r>
        <w:rPr>
          <w:i/>
          <w:iCs/>
          <w:sz w:val="23"/>
          <w:szCs w:val="23"/>
        </w:rPr>
        <w:t xml:space="preserve"> päivää ennen kokousta jäsenen yhdistykselle toimittamaan osoitteeseen. Hallituksen on toimitettava yhdistyskokouksen esityslista liitteineen viimeistään </w:t>
      </w:r>
      <w:r w:rsidR="000D7483">
        <w:rPr>
          <w:i/>
          <w:iCs/>
          <w:sz w:val="23"/>
          <w:szCs w:val="23"/>
        </w:rPr>
        <w:t>7</w:t>
      </w:r>
      <w:r>
        <w:rPr>
          <w:i/>
          <w:iCs/>
          <w:sz w:val="23"/>
          <w:szCs w:val="23"/>
        </w:rPr>
        <w:t xml:space="preserve"> vuorokautta ennen kokousta.” </w:t>
      </w:r>
      <w:r>
        <w:rPr>
          <w:sz w:val="23"/>
          <w:szCs w:val="23"/>
        </w:rPr>
        <w:t xml:space="preserve">(8 §) </w:t>
      </w:r>
    </w:p>
    <w:p w:rsidR="000D7483" w:rsidRDefault="000D7483" w:rsidP="000D7483">
      <w:pPr>
        <w:pStyle w:val="Default"/>
        <w:ind w:left="1304"/>
        <w:rPr>
          <w:sz w:val="23"/>
          <w:szCs w:val="23"/>
        </w:rPr>
      </w:pPr>
    </w:p>
    <w:p w:rsidR="00536EBF" w:rsidRPr="0030182A" w:rsidRDefault="00536EBF" w:rsidP="000D7483">
      <w:pPr>
        <w:pStyle w:val="Default"/>
        <w:ind w:firstLine="1304"/>
        <w:rPr>
          <w:sz w:val="23"/>
          <w:szCs w:val="23"/>
        </w:rPr>
      </w:pPr>
      <w:r w:rsidRPr="0030182A">
        <w:rPr>
          <w:sz w:val="23"/>
          <w:szCs w:val="23"/>
        </w:rPr>
        <w:t xml:space="preserve">Kutsu yhdistyskokoukseen on lähetetty sähköpostilla jäsenille </w:t>
      </w:r>
      <w:r w:rsidR="0030182A" w:rsidRPr="0030182A">
        <w:rPr>
          <w:sz w:val="23"/>
          <w:szCs w:val="23"/>
        </w:rPr>
        <w:t>4</w:t>
      </w:r>
      <w:r w:rsidR="000D7483" w:rsidRPr="0030182A">
        <w:rPr>
          <w:sz w:val="23"/>
          <w:szCs w:val="23"/>
        </w:rPr>
        <w:t>.4</w:t>
      </w:r>
      <w:r w:rsidRPr="0030182A">
        <w:rPr>
          <w:sz w:val="23"/>
          <w:szCs w:val="23"/>
        </w:rPr>
        <w:t>.201</w:t>
      </w:r>
      <w:r w:rsidR="0030182A" w:rsidRPr="0030182A">
        <w:rPr>
          <w:sz w:val="23"/>
          <w:szCs w:val="23"/>
        </w:rPr>
        <w:t>9</w:t>
      </w:r>
      <w:r w:rsidRPr="0030182A">
        <w:rPr>
          <w:sz w:val="23"/>
          <w:szCs w:val="23"/>
        </w:rPr>
        <w:t xml:space="preserve">. </w:t>
      </w:r>
    </w:p>
    <w:p w:rsidR="000D7483" w:rsidRPr="0030182A" w:rsidRDefault="000D7483" w:rsidP="00536EBF">
      <w:pPr>
        <w:pStyle w:val="Default"/>
        <w:rPr>
          <w:sz w:val="23"/>
          <w:szCs w:val="23"/>
        </w:rPr>
      </w:pPr>
    </w:p>
    <w:p w:rsidR="00536EBF" w:rsidRDefault="00536EBF" w:rsidP="000D7483">
      <w:pPr>
        <w:pStyle w:val="Default"/>
        <w:ind w:left="1304"/>
        <w:rPr>
          <w:sz w:val="23"/>
          <w:szCs w:val="23"/>
        </w:rPr>
      </w:pPr>
      <w:r w:rsidRPr="0030182A">
        <w:rPr>
          <w:sz w:val="23"/>
          <w:szCs w:val="23"/>
        </w:rPr>
        <w:t xml:space="preserve">Linkki kotisivuilla olevaan esityslistaan liitteineen on lähetetty sähköpostilla jäsenille </w:t>
      </w:r>
      <w:r w:rsidR="0030182A">
        <w:rPr>
          <w:sz w:val="23"/>
          <w:szCs w:val="23"/>
        </w:rPr>
        <w:t>16</w:t>
      </w:r>
      <w:r w:rsidR="000D7483" w:rsidRPr="0030182A">
        <w:rPr>
          <w:sz w:val="23"/>
          <w:szCs w:val="23"/>
        </w:rPr>
        <w:t>.4</w:t>
      </w:r>
      <w:r w:rsidRPr="0030182A">
        <w:rPr>
          <w:sz w:val="23"/>
          <w:szCs w:val="23"/>
        </w:rPr>
        <w:t>.201</w:t>
      </w:r>
      <w:r w:rsidR="0030182A">
        <w:rPr>
          <w:sz w:val="23"/>
          <w:szCs w:val="23"/>
        </w:rPr>
        <w:t>9</w:t>
      </w:r>
      <w:r w:rsidRPr="0030182A">
        <w:rPr>
          <w:sz w:val="23"/>
          <w:szCs w:val="23"/>
        </w:rPr>
        <w:t>.</w:t>
      </w:r>
      <w:r>
        <w:rPr>
          <w:sz w:val="23"/>
          <w:szCs w:val="23"/>
        </w:rPr>
        <w:t xml:space="preserve"> </w:t>
      </w:r>
    </w:p>
    <w:p w:rsidR="000D7483" w:rsidRDefault="000D7483" w:rsidP="00536EBF">
      <w:pPr>
        <w:pStyle w:val="Default"/>
        <w:rPr>
          <w:sz w:val="23"/>
          <w:szCs w:val="23"/>
        </w:rPr>
      </w:pPr>
    </w:p>
    <w:p w:rsidR="00536EBF" w:rsidRDefault="00536EBF" w:rsidP="000D7483">
      <w:pPr>
        <w:pStyle w:val="Default"/>
        <w:ind w:firstLine="1304"/>
        <w:rPr>
          <w:sz w:val="23"/>
          <w:szCs w:val="23"/>
        </w:rPr>
      </w:pPr>
      <w:r>
        <w:rPr>
          <w:sz w:val="23"/>
          <w:szCs w:val="23"/>
        </w:rPr>
        <w:t xml:space="preserve">Ehdotus: </w:t>
      </w:r>
    </w:p>
    <w:p w:rsidR="00536C78" w:rsidRDefault="00536C78" w:rsidP="000D7483">
      <w:pPr>
        <w:pStyle w:val="Default"/>
        <w:ind w:firstLine="1304"/>
        <w:rPr>
          <w:sz w:val="23"/>
          <w:szCs w:val="23"/>
        </w:rPr>
      </w:pPr>
    </w:p>
    <w:p w:rsidR="00536EBF" w:rsidRDefault="00536EBF" w:rsidP="000D7483">
      <w:pPr>
        <w:pStyle w:val="Default"/>
        <w:ind w:firstLine="1304"/>
        <w:rPr>
          <w:sz w:val="23"/>
          <w:szCs w:val="23"/>
        </w:rPr>
      </w:pPr>
      <w:r>
        <w:rPr>
          <w:sz w:val="23"/>
          <w:szCs w:val="23"/>
        </w:rPr>
        <w:t xml:space="preserve">Todetaan kokous päätösvaltaiseksi. </w:t>
      </w:r>
    </w:p>
    <w:p w:rsidR="000D7483" w:rsidRDefault="000D7483" w:rsidP="000D7483">
      <w:pPr>
        <w:pStyle w:val="Default"/>
        <w:ind w:firstLine="1304"/>
        <w:rPr>
          <w:sz w:val="23"/>
          <w:szCs w:val="23"/>
        </w:rPr>
      </w:pPr>
    </w:p>
    <w:p w:rsidR="00536EBF" w:rsidRDefault="00536EBF" w:rsidP="000D7483">
      <w:pPr>
        <w:pStyle w:val="Default"/>
        <w:ind w:firstLine="1304"/>
        <w:rPr>
          <w:sz w:val="23"/>
          <w:szCs w:val="23"/>
        </w:rPr>
      </w:pPr>
      <w:r>
        <w:rPr>
          <w:sz w:val="23"/>
          <w:szCs w:val="23"/>
        </w:rPr>
        <w:t xml:space="preserve">Päätös: </w:t>
      </w:r>
    </w:p>
    <w:p w:rsidR="000D7483" w:rsidRDefault="000D7483" w:rsidP="00536EBF">
      <w:pPr>
        <w:pStyle w:val="Default"/>
        <w:rPr>
          <w:sz w:val="23"/>
          <w:szCs w:val="23"/>
        </w:rPr>
      </w:pPr>
    </w:p>
    <w:p w:rsidR="000D7483" w:rsidRDefault="000D7483" w:rsidP="00536EBF">
      <w:pPr>
        <w:pStyle w:val="Default"/>
        <w:rPr>
          <w:sz w:val="23"/>
          <w:szCs w:val="23"/>
        </w:rPr>
      </w:pPr>
    </w:p>
    <w:p w:rsidR="00536EBF" w:rsidRDefault="00536EBF" w:rsidP="000D7483">
      <w:pPr>
        <w:pStyle w:val="Default"/>
        <w:ind w:firstLine="1304"/>
        <w:rPr>
          <w:sz w:val="23"/>
          <w:szCs w:val="23"/>
        </w:rPr>
      </w:pPr>
      <w:r>
        <w:rPr>
          <w:sz w:val="23"/>
          <w:szCs w:val="23"/>
        </w:rPr>
        <w:t xml:space="preserve">8. Kokouksen työjärjestyksen vahvistaminen </w:t>
      </w:r>
    </w:p>
    <w:p w:rsidR="00536EBF" w:rsidRDefault="00536EBF" w:rsidP="00536EBF">
      <w:pPr>
        <w:pStyle w:val="Default"/>
        <w:rPr>
          <w:sz w:val="23"/>
          <w:szCs w:val="23"/>
        </w:rPr>
      </w:pPr>
    </w:p>
    <w:p w:rsidR="00536EBF" w:rsidRDefault="00536EBF" w:rsidP="00526A76">
      <w:pPr>
        <w:pStyle w:val="Default"/>
        <w:ind w:firstLine="1304"/>
        <w:rPr>
          <w:sz w:val="23"/>
          <w:szCs w:val="23"/>
        </w:rPr>
      </w:pPr>
      <w:r>
        <w:rPr>
          <w:sz w:val="23"/>
          <w:szCs w:val="23"/>
        </w:rPr>
        <w:t xml:space="preserve">Ehdotus: </w:t>
      </w: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t xml:space="preserve">Vahvistetaan ennakkoon lähetetty esityslista kokouksen työjärjestykseksi. </w:t>
      </w:r>
    </w:p>
    <w:p w:rsidR="00526A76" w:rsidRDefault="00526A76" w:rsidP="00536EBF">
      <w:pPr>
        <w:pStyle w:val="Default"/>
        <w:rPr>
          <w:sz w:val="23"/>
          <w:szCs w:val="23"/>
        </w:rPr>
      </w:pPr>
    </w:p>
    <w:p w:rsidR="00536EBF" w:rsidRDefault="00536EBF" w:rsidP="00526A76">
      <w:pPr>
        <w:pStyle w:val="Default"/>
        <w:ind w:firstLine="1304"/>
        <w:rPr>
          <w:sz w:val="23"/>
          <w:szCs w:val="23"/>
        </w:rPr>
      </w:pPr>
      <w:r>
        <w:rPr>
          <w:sz w:val="23"/>
          <w:szCs w:val="23"/>
        </w:rPr>
        <w:t xml:space="preserve">Päätös: </w:t>
      </w:r>
    </w:p>
    <w:p w:rsidR="00536C78" w:rsidRDefault="00536C78" w:rsidP="00526A76">
      <w:pPr>
        <w:pStyle w:val="Default"/>
        <w:ind w:firstLine="1304"/>
        <w:rPr>
          <w:sz w:val="23"/>
          <w:szCs w:val="23"/>
        </w:rPr>
      </w:pPr>
    </w:p>
    <w:p w:rsidR="00526A76" w:rsidRDefault="00526A76" w:rsidP="00536EBF">
      <w:pPr>
        <w:pStyle w:val="Default"/>
        <w:rPr>
          <w:sz w:val="23"/>
          <w:szCs w:val="23"/>
        </w:rPr>
      </w:pPr>
    </w:p>
    <w:p w:rsidR="00536EBF" w:rsidRDefault="00536EBF" w:rsidP="00526A76">
      <w:pPr>
        <w:pStyle w:val="Default"/>
        <w:ind w:firstLine="1304"/>
        <w:rPr>
          <w:sz w:val="23"/>
          <w:szCs w:val="23"/>
        </w:rPr>
      </w:pPr>
      <w:r>
        <w:rPr>
          <w:sz w:val="23"/>
          <w:szCs w:val="23"/>
        </w:rPr>
        <w:t>9. Yhdistyksen toimintakertomuksen hyväksyminen vuodelta 201</w:t>
      </w:r>
      <w:r w:rsidR="005B2A60">
        <w:rPr>
          <w:sz w:val="23"/>
          <w:szCs w:val="23"/>
        </w:rPr>
        <w:t>8</w:t>
      </w:r>
    </w:p>
    <w:p w:rsidR="00536EBF" w:rsidRDefault="00536EBF" w:rsidP="00536EBF">
      <w:pPr>
        <w:pStyle w:val="Default"/>
        <w:rPr>
          <w:sz w:val="23"/>
          <w:szCs w:val="23"/>
        </w:rPr>
      </w:pPr>
    </w:p>
    <w:p w:rsidR="00536EBF" w:rsidRDefault="00536EBF" w:rsidP="00526A76">
      <w:pPr>
        <w:pStyle w:val="Default"/>
        <w:ind w:firstLine="1304"/>
        <w:rPr>
          <w:sz w:val="23"/>
          <w:szCs w:val="23"/>
        </w:rPr>
      </w:pPr>
      <w:r>
        <w:rPr>
          <w:sz w:val="23"/>
          <w:szCs w:val="23"/>
        </w:rPr>
        <w:t xml:space="preserve">Ehdotus: </w:t>
      </w: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t>Hyväksytään yhdistyksen toimintakertomus vuodelta 201</w:t>
      </w:r>
      <w:r w:rsidR="005B2A60">
        <w:rPr>
          <w:sz w:val="23"/>
          <w:szCs w:val="23"/>
        </w:rPr>
        <w:t>8</w:t>
      </w:r>
      <w:r>
        <w:rPr>
          <w:sz w:val="23"/>
          <w:szCs w:val="23"/>
        </w:rPr>
        <w:t xml:space="preserve"> (liite 2). </w:t>
      </w:r>
    </w:p>
    <w:p w:rsidR="00526A76" w:rsidRDefault="00526A76" w:rsidP="00536EBF">
      <w:pPr>
        <w:pStyle w:val="Default"/>
        <w:rPr>
          <w:sz w:val="23"/>
          <w:szCs w:val="23"/>
        </w:rPr>
      </w:pP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t xml:space="preserve">Päätös: </w:t>
      </w:r>
    </w:p>
    <w:p w:rsidR="00526A76" w:rsidRDefault="00526A76" w:rsidP="00536EBF">
      <w:pPr>
        <w:pStyle w:val="Default"/>
        <w:rPr>
          <w:sz w:val="23"/>
          <w:szCs w:val="23"/>
        </w:rPr>
      </w:pP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t>10. Tilinpäätöksen vahvistaminen vuodelta 201</w:t>
      </w:r>
      <w:r w:rsidR="0030182A">
        <w:rPr>
          <w:sz w:val="23"/>
          <w:szCs w:val="23"/>
        </w:rPr>
        <w:t>8</w:t>
      </w:r>
      <w:r>
        <w:rPr>
          <w:sz w:val="23"/>
          <w:szCs w:val="23"/>
        </w:rPr>
        <w:t xml:space="preserve"> </w:t>
      </w:r>
    </w:p>
    <w:p w:rsidR="00536EBF" w:rsidRDefault="00536EBF" w:rsidP="00536EBF">
      <w:pPr>
        <w:pStyle w:val="Default"/>
        <w:rPr>
          <w:sz w:val="23"/>
          <w:szCs w:val="23"/>
        </w:rPr>
      </w:pPr>
    </w:p>
    <w:p w:rsidR="00536EBF" w:rsidRDefault="00536EBF" w:rsidP="00526A76">
      <w:pPr>
        <w:pStyle w:val="Default"/>
        <w:ind w:firstLine="1304"/>
        <w:rPr>
          <w:sz w:val="23"/>
          <w:szCs w:val="23"/>
        </w:rPr>
      </w:pPr>
      <w:r>
        <w:rPr>
          <w:sz w:val="23"/>
          <w:szCs w:val="23"/>
        </w:rPr>
        <w:t xml:space="preserve">Ehdotus: </w:t>
      </w:r>
    </w:p>
    <w:p w:rsidR="00526A76" w:rsidRDefault="00526A76" w:rsidP="00536EBF">
      <w:pPr>
        <w:pStyle w:val="Default"/>
        <w:rPr>
          <w:sz w:val="23"/>
          <w:szCs w:val="23"/>
        </w:rPr>
      </w:pPr>
    </w:p>
    <w:p w:rsidR="00536EBF" w:rsidRDefault="00536EBF" w:rsidP="00526A76">
      <w:pPr>
        <w:pStyle w:val="Default"/>
        <w:ind w:firstLine="1304"/>
        <w:rPr>
          <w:sz w:val="23"/>
          <w:szCs w:val="23"/>
        </w:rPr>
      </w:pPr>
      <w:r>
        <w:rPr>
          <w:sz w:val="23"/>
          <w:szCs w:val="23"/>
        </w:rPr>
        <w:t>Vahvistetaan yhdistyksen tilinpäätös vuodelta 201</w:t>
      </w:r>
      <w:r w:rsidR="0030182A">
        <w:rPr>
          <w:sz w:val="23"/>
          <w:szCs w:val="23"/>
        </w:rPr>
        <w:t>8</w:t>
      </w:r>
      <w:r>
        <w:rPr>
          <w:sz w:val="23"/>
          <w:szCs w:val="23"/>
        </w:rPr>
        <w:t xml:space="preserve"> (tuloslaskelma liitteenä 3 ja tase l</w:t>
      </w:r>
      <w:r w:rsidR="00526A76">
        <w:rPr>
          <w:sz w:val="23"/>
          <w:szCs w:val="23"/>
        </w:rPr>
        <w:tab/>
        <w:t>l</w:t>
      </w:r>
      <w:r>
        <w:rPr>
          <w:sz w:val="23"/>
          <w:szCs w:val="23"/>
        </w:rPr>
        <w:t xml:space="preserve">iitteenä 4). </w:t>
      </w:r>
    </w:p>
    <w:p w:rsidR="00526A76" w:rsidRDefault="00526A76" w:rsidP="00536EBF">
      <w:pPr>
        <w:pStyle w:val="Default"/>
        <w:rPr>
          <w:sz w:val="23"/>
          <w:szCs w:val="23"/>
        </w:rPr>
      </w:pP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t xml:space="preserve">Päätös: </w:t>
      </w:r>
    </w:p>
    <w:p w:rsidR="00526A76" w:rsidRDefault="00526A76" w:rsidP="00536EBF">
      <w:pPr>
        <w:pStyle w:val="Default"/>
        <w:rPr>
          <w:sz w:val="23"/>
          <w:szCs w:val="23"/>
        </w:rPr>
      </w:pPr>
    </w:p>
    <w:p w:rsidR="00526A76" w:rsidRDefault="00526A76" w:rsidP="00536EBF">
      <w:pPr>
        <w:pStyle w:val="Default"/>
        <w:rPr>
          <w:sz w:val="23"/>
          <w:szCs w:val="23"/>
        </w:rPr>
      </w:pP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lastRenderedPageBreak/>
        <w:t xml:space="preserve">11. Vastuuvapauden myöntäminen hallitukselle </w:t>
      </w:r>
    </w:p>
    <w:p w:rsidR="00536EBF" w:rsidRDefault="00536EBF"/>
    <w:p w:rsidR="00536EBF" w:rsidRDefault="00536EBF" w:rsidP="00526A76">
      <w:pPr>
        <w:pStyle w:val="Default"/>
        <w:ind w:firstLine="1304"/>
        <w:rPr>
          <w:sz w:val="23"/>
          <w:szCs w:val="23"/>
        </w:rPr>
      </w:pPr>
      <w:r>
        <w:rPr>
          <w:sz w:val="23"/>
          <w:szCs w:val="23"/>
        </w:rPr>
        <w:t xml:space="preserve">Ehdotus: </w:t>
      </w:r>
    </w:p>
    <w:p w:rsidR="00526A76" w:rsidRDefault="00526A76" w:rsidP="00536EBF">
      <w:pPr>
        <w:pStyle w:val="Default"/>
        <w:spacing w:after="10"/>
        <w:rPr>
          <w:sz w:val="23"/>
          <w:szCs w:val="23"/>
        </w:rPr>
      </w:pPr>
    </w:p>
    <w:p w:rsidR="00536EBF" w:rsidRDefault="00536EBF" w:rsidP="00526A76">
      <w:pPr>
        <w:pStyle w:val="Default"/>
        <w:spacing w:after="10"/>
        <w:ind w:firstLine="1304"/>
        <w:rPr>
          <w:sz w:val="23"/>
          <w:szCs w:val="23"/>
        </w:rPr>
      </w:pPr>
      <w:r>
        <w:rPr>
          <w:sz w:val="23"/>
          <w:szCs w:val="23"/>
        </w:rPr>
        <w:t xml:space="preserve">1) Kuullaan toiminnantarkastajien lausunto (liite 5). </w:t>
      </w:r>
    </w:p>
    <w:p w:rsidR="00536EBF" w:rsidRDefault="00536EBF" w:rsidP="00526A76">
      <w:pPr>
        <w:pStyle w:val="Default"/>
        <w:ind w:firstLine="1304"/>
        <w:rPr>
          <w:sz w:val="23"/>
          <w:szCs w:val="23"/>
        </w:rPr>
      </w:pPr>
      <w:r>
        <w:rPr>
          <w:sz w:val="23"/>
          <w:szCs w:val="23"/>
        </w:rPr>
        <w:t xml:space="preserve">2) Päätetään vastuuvapauden myöntämisestä hallitukselle. </w:t>
      </w:r>
    </w:p>
    <w:p w:rsidR="00536EBF" w:rsidRDefault="00536EBF" w:rsidP="00536EBF">
      <w:pPr>
        <w:pStyle w:val="Default"/>
        <w:rPr>
          <w:sz w:val="23"/>
          <w:szCs w:val="23"/>
        </w:rPr>
      </w:pPr>
    </w:p>
    <w:p w:rsidR="00536EBF" w:rsidRDefault="00536EBF" w:rsidP="00526A76">
      <w:pPr>
        <w:pStyle w:val="Default"/>
        <w:ind w:firstLine="1304"/>
        <w:rPr>
          <w:sz w:val="23"/>
          <w:szCs w:val="23"/>
        </w:rPr>
      </w:pPr>
      <w:r>
        <w:rPr>
          <w:sz w:val="23"/>
          <w:szCs w:val="23"/>
        </w:rPr>
        <w:t xml:space="preserve">Päätös: </w:t>
      </w:r>
    </w:p>
    <w:p w:rsidR="00526A76" w:rsidRDefault="00526A76" w:rsidP="00526A76">
      <w:pPr>
        <w:pStyle w:val="Default"/>
        <w:ind w:firstLine="1304"/>
        <w:rPr>
          <w:sz w:val="23"/>
          <w:szCs w:val="23"/>
        </w:rPr>
      </w:pP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t>12. Toimintasuunnitelma ja talousarvio vuodelle 201</w:t>
      </w:r>
      <w:r w:rsidR="0030182A">
        <w:rPr>
          <w:sz w:val="23"/>
          <w:szCs w:val="23"/>
        </w:rPr>
        <w:t>9</w:t>
      </w:r>
    </w:p>
    <w:p w:rsidR="00536EBF" w:rsidRDefault="00536EBF" w:rsidP="00536EBF">
      <w:pPr>
        <w:pStyle w:val="Default"/>
        <w:rPr>
          <w:sz w:val="23"/>
          <w:szCs w:val="23"/>
        </w:rPr>
      </w:pPr>
    </w:p>
    <w:p w:rsidR="00536EBF" w:rsidRDefault="00536EBF" w:rsidP="00526A76">
      <w:pPr>
        <w:pStyle w:val="Default"/>
        <w:ind w:firstLine="1304"/>
        <w:rPr>
          <w:sz w:val="23"/>
          <w:szCs w:val="23"/>
        </w:rPr>
      </w:pPr>
      <w:r>
        <w:rPr>
          <w:sz w:val="23"/>
          <w:szCs w:val="23"/>
        </w:rPr>
        <w:t xml:space="preserve">Ehdotus: </w:t>
      </w:r>
    </w:p>
    <w:p w:rsidR="00526A76" w:rsidRDefault="00526A76"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t xml:space="preserve">Hyväksytään </w:t>
      </w:r>
    </w:p>
    <w:p w:rsidR="00526A76" w:rsidRDefault="00526A76" w:rsidP="00526A76">
      <w:pPr>
        <w:pStyle w:val="Default"/>
        <w:ind w:firstLine="1304"/>
        <w:rPr>
          <w:sz w:val="23"/>
          <w:szCs w:val="23"/>
        </w:rPr>
      </w:pPr>
    </w:p>
    <w:p w:rsidR="00536EBF" w:rsidRDefault="00536EBF" w:rsidP="00526A76">
      <w:pPr>
        <w:pStyle w:val="Default"/>
        <w:spacing w:after="10"/>
        <w:ind w:firstLine="1304"/>
        <w:rPr>
          <w:sz w:val="23"/>
          <w:szCs w:val="23"/>
        </w:rPr>
      </w:pPr>
      <w:r>
        <w:rPr>
          <w:sz w:val="23"/>
          <w:szCs w:val="23"/>
        </w:rPr>
        <w:t>1) toimintasuunnitelma vuodelle 201</w:t>
      </w:r>
      <w:r w:rsidR="005B2A60">
        <w:rPr>
          <w:sz w:val="23"/>
          <w:szCs w:val="23"/>
        </w:rPr>
        <w:t>9</w:t>
      </w:r>
      <w:r>
        <w:rPr>
          <w:sz w:val="23"/>
          <w:szCs w:val="23"/>
        </w:rPr>
        <w:t xml:space="preserve"> (liite 6) ja </w:t>
      </w:r>
    </w:p>
    <w:p w:rsidR="00536EBF" w:rsidRDefault="00526A76" w:rsidP="00536EBF">
      <w:pPr>
        <w:pStyle w:val="Default"/>
        <w:rPr>
          <w:sz w:val="23"/>
          <w:szCs w:val="23"/>
        </w:rPr>
      </w:pPr>
      <w:r>
        <w:rPr>
          <w:sz w:val="23"/>
          <w:szCs w:val="23"/>
        </w:rPr>
        <w:tab/>
        <w:t>2</w:t>
      </w:r>
      <w:r w:rsidR="00536EBF">
        <w:rPr>
          <w:sz w:val="23"/>
          <w:szCs w:val="23"/>
        </w:rPr>
        <w:t>) talousarvio vuodelle 201</w:t>
      </w:r>
      <w:r w:rsidR="005B2A60">
        <w:rPr>
          <w:sz w:val="23"/>
          <w:szCs w:val="23"/>
        </w:rPr>
        <w:t>9</w:t>
      </w:r>
      <w:bookmarkStart w:id="0" w:name="_GoBack"/>
      <w:bookmarkEnd w:id="0"/>
      <w:r w:rsidR="00536EBF">
        <w:rPr>
          <w:sz w:val="23"/>
          <w:szCs w:val="23"/>
        </w:rPr>
        <w:t xml:space="preserve"> (liite 7). </w:t>
      </w:r>
    </w:p>
    <w:p w:rsidR="00536EBF" w:rsidRDefault="00536EBF" w:rsidP="00536EBF">
      <w:pPr>
        <w:pStyle w:val="Default"/>
        <w:rPr>
          <w:sz w:val="23"/>
          <w:szCs w:val="23"/>
        </w:rPr>
      </w:pP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t xml:space="preserve">Päätös: </w:t>
      </w:r>
    </w:p>
    <w:p w:rsidR="00526A76" w:rsidRDefault="00526A76" w:rsidP="00536EBF">
      <w:pPr>
        <w:pStyle w:val="Default"/>
        <w:rPr>
          <w:sz w:val="23"/>
          <w:szCs w:val="23"/>
        </w:rPr>
      </w:pP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sidRPr="0030182A">
        <w:rPr>
          <w:sz w:val="23"/>
          <w:szCs w:val="23"/>
        </w:rPr>
        <w:t xml:space="preserve">13. </w:t>
      </w:r>
      <w:r w:rsidR="0030182A" w:rsidRPr="0030182A">
        <w:rPr>
          <w:sz w:val="23"/>
          <w:szCs w:val="23"/>
        </w:rPr>
        <w:t>Jäsenmaksun suuruus vuodelle 2020</w:t>
      </w:r>
    </w:p>
    <w:p w:rsidR="00536EBF" w:rsidRDefault="00536EBF" w:rsidP="00536EBF">
      <w:pPr>
        <w:pStyle w:val="Default"/>
        <w:rPr>
          <w:sz w:val="23"/>
          <w:szCs w:val="23"/>
        </w:rPr>
      </w:pPr>
    </w:p>
    <w:p w:rsidR="00536EBF" w:rsidRDefault="00536EBF" w:rsidP="00526A76">
      <w:pPr>
        <w:pStyle w:val="Default"/>
        <w:ind w:left="1304"/>
        <w:rPr>
          <w:sz w:val="23"/>
          <w:szCs w:val="23"/>
        </w:rPr>
      </w:pPr>
      <w:r>
        <w:rPr>
          <w:sz w:val="23"/>
          <w:szCs w:val="23"/>
        </w:rPr>
        <w:t>Kevään 201</w:t>
      </w:r>
      <w:r w:rsidR="0030182A">
        <w:rPr>
          <w:sz w:val="23"/>
          <w:szCs w:val="23"/>
        </w:rPr>
        <w:t>8</w:t>
      </w:r>
      <w:r>
        <w:rPr>
          <w:sz w:val="23"/>
          <w:szCs w:val="23"/>
        </w:rPr>
        <w:t xml:space="preserve"> yhdistyskokouksessa päätetty jäsenmaksu vuonna 201</w:t>
      </w:r>
      <w:r w:rsidR="0030182A">
        <w:rPr>
          <w:sz w:val="23"/>
          <w:szCs w:val="23"/>
        </w:rPr>
        <w:t>9</w:t>
      </w:r>
      <w:r>
        <w:rPr>
          <w:sz w:val="23"/>
          <w:szCs w:val="23"/>
        </w:rPr>
        <w:t xml:space="preserve"> 20 euroa, josta poiketen opiskelijoiden ja eläkeläisten jäsenmaksu on ollut 10 euroa ja järjestöjäsenten 100 euroa. </w:t>
      </w:r>
    </w:p>
    <w:p w:rsidR="00536EBF" w:rsidRDefault="00536EBF" w:rsidP="00526A76">
      <w:pPr>
        <w:pStyle w:val="Default"/>
        <w:ind w:left="1304"/>
        <w:rPr>
          <w:sz w:val="23"/>
          <w:szCs w:val="23"/>
        </w:rPr>
      </w:pPr>
      <w:r>
        <w:rPr>
          <w:sz w:val="23"/>
          <w:szCs w:val="23"/>
        </w:rPr>
        <w:t>Yhdistyskokouksen ajankohdasta johtuen hallitus esittää, että y</w:t>
      </w:r>
      <w:r w:rsidR="0030182A">
        <w:rPr>
          <w:sz w:val="23"/>
          <w:szCs w:val="23"/>
        </w:rPr>
        <w:t>hdistyskokous päättää vuoden 2020</w:t>
      </w:r>
      <w:r>
        <w:rPr>
          <w:sz w:val="23"/>
          <w:szCs w:val="23"/>
        </w:rPr>
        <w:t xml:space="preserve"> jäsenmaksun suuruuden. Näin jäsenmaksut voidaan jälleen kerätä jo heti alkuvuodesta. </w:t>
      </w:r>
    </w:p>
    <w:p w:rsidR="00536C78" w:rsidRDefault="00536C78" w:rsidP="00526A76">
      <w:pPr>
        <w:pStyle w:val="Default"/>
        <w:ind w:left="1304"/>
        <w:rPr>
          <w:sz w:val="23"/>
          <w:szCs w:val="23"/>
        </w:rPr>
      </w:pPr>
    </w:p>
    <w:p w:rsidR="00536EBF" w:rsidRDefault="00536EBF" w:rsidP="00526A76">
      <w:pPr>
        <w:pStyle w:val="Default"/>
        <w:ind w:firstLine="1304"/>
        <w:rPr>
          <w:sz w:val="23"/>
          <w:szCs w:val="23"/>
        </w:rPr>
      </w:pPr>
      <w:r>
        <w:rPr>
          <w:sz w:val="23"/>
          <w:szCs w:val="23"/>
        </w:rPr>
        <w:t xml:space="preserve">Ehdotus: </w:t>
      </w:r>
    </w:p>
    <w:p w:rsidR="00536C78" w:rsidRDefault="00536C78" w:rsidP="00526A76">
      <w:pPr>
        <w:pStyle w:val="Default"/>
        <w:ind w:firstLine="1304"/>
        <w:rPr>
          <w:sz w:val="23"/>
          <w:szCs w:val="23"/>
        </w:rPr>
      </w:pPr>
    </w:p>
    <w:p w:rsidR="00536EBF" w:rsidRDefault="0030182A" w:rsidP="00526A76">
      <w:pPr>
        <w:pStyle w:val="Default"/>
        <w:ind w:left="1304"/>
        <w:rPr>
          <w:sz w:val="23"/>
          <w:szCs w:val="23"/>
        </w:rPr>
      </w:pPr>
      <w:r>
        <w:rPr>
          <w:sz w:val="23"/>
          <w:szCs w:val="23"/>
        </w:rPr>
        <w:t>Päätetään vuoden 2020</w:t>
      </w:r>
      <w:r w:rsidR="00536EBF">
        <w:rPr>
          <w:sz w:val="23"/>
          <w:szCs w:val="23"/>
        </w:rPr>
        <w:t xml:space="preserve"> jäsenmaksun suuruudeksi 20 euroa, josta poiketen opiskelijoiden ja eläkeläisten jäsenmaksuksi 10 euroa ja järjestöjäsenten jäsenmaksuksi 100 euroa. </w:t>
      </w: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t xml:space="preserve">Päätös: </w:t>
      </w:r>
    </w:p>
    <w:p w:rsidR="00526A76" w:rsidRDefault="00526A76" w:rsidP="00526A76">
      <w:pPr>
        <w:pStyle w:val="Default"/>
        <w:ind w:firstLine="1304"/>
        <w:rPr>
          <w:sz w:val="23"/>
          <w:szCs w:val="23"/>
        </w:rPr>
      </w:pP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t>14. Puheenjohtajien ja muiden hallituksen jäsenten palkkiot vuodelle 201</w:t>
      </w:r>
      <w:r w:rsidR="0030182A">
        <w:rPr>
          <w:sz w:val="23"/>
          <w:szCs w:val="23"/>
        </w:rPr>
        <w:t>9</w:t>
      </w:r>
    </w:p>
    <w:p w:rsidR="00536EBF" w:rsidRDefault="00536EBF" w:rsidP="00536EBF">
      <w:pPr>
        <w:pStyle w:val="Default"/>
        <w:rPr>
          <w:sz w:val="23"/>
          <w:szCs w:val="23"/>
        </w:rPr>
      </w:pPr>
    </w:p>
    <w:p w:rsidR="00536EBF" w:rsidRDefault="00536EBF" w:rsidP="00526A76">
      <w:pPr>
        <w:pStyle w:val="Default"/>
        <w:ind w:firstLine="1304"/>
        <w:rPr>
          <w:sz w:val="23"/>
          <w:szCs w:val="23"/>
        </w:rPr>
      </w:pPr>
      <w:r>
        <w:rPr>
          <w:sz w:val="23"/>
          <w:szCs w:val="23"/>
        </w:rPr>
        <w:t xml:space="preserve">Ehdotus: </w:t>
      </w:r>
    </w:p>
    <w:p w:rsidR="00526A76" w:rsidRDefault="00526A76" w:rsidP="00526A76">
      <w:pPr>
        <w:pStyle w:val="Default"/>
        <w:ind w:firstLine="1304"/>
        <w:rPr>
          <w:sz w:val="23"/>
          <w:szCs w:val="23"/>
        </w:rPr>
      </w:pPr>
    </w:p>
    <w:p w:rsidR="00536EBF" w:rsidRDefault="00536EBF" w:rsidP="00526A76">
      <w:pPr>
        <w:pStyle w:val="Default"/>
        <w:ind w:left="1304"/>
        <w:rPr>
          <w:sz w:val="23"/>
          <w:szCs w:val="23"/>
        </w:rPr>
      </w:pPr>
      <w:r>
        <w:rPr>
          <w:sz w:val="23"/>
          <w:szCs w:val="23"/>
        </w:rPr>
        <w:t xml:space="preserve">Puheenjohtajille ja hallituksen jäsenille ei makseta varsinaisia kokouspalkkioita, mutta heille korvataan kokousmatkoista sekä Pro Lukion edustuksista aiheutuneet kulut esitetyn matkalaskun ja tositteiden perusteella. Matkustamisessa tulee suosia edullisinta vaihtoehtoa. </w:t>
      </w:r>
    </w:p>
    <w:p w:rsidR="00526A76" w:rsidRDefault="00526A76" w:rsidP="00526A76">
      <w:pPr>
        <w:pStyle w:val="Default"/>
        <w:ind w:firstLine="1304"/>
        <w:rPr>
          <w:sz w:val="23"/>
          <w:szCs w:val="23"/>
        </w:rPr>
      </w:pPr>
    </w:p>
    <w:p w:rsidR="00536C78" w:rsidRDefault="00536C78" w:rsidP="00526A76">
      <w:pPr>
        <w:pStyle w:val="Default"/>
        <w:ind w:firstLine="1304"/>
        <w:rPr>
          <w:sz w:val="23"/>
          <w:szCs w:val="23"/>
        </w:rPr>
      </w:pPr>
    </w:p>
    <w:p w:rsidR="00536EBF" w:rsidRDefault="00536EBF" w:rsidP="00526A76">
      <w:pPr>
        <w:pStyle w:val="Default"/>
        <w:ind w:firstLine="1304"/>
        <w:rPr>
          <w:sz w:val="23"/>
          <w:szCs w:val="23"/>
        </w:rPr>
      </w:pPr>
      <w:r>
        <w:rPr>
          <w:sz w:val="23"/>
          <w:szCs w:val="23"/>
        </w:rPr>
        <w:t xml:space="preserve">Päätös: </w:t>
      </w:r>
    </w:p>
    <w:p w:rsidR="00526A76" w:rsidRDefault="00526A76" w:rsidP="00526A76">
      <w:pPr>
        <w:pStyle w:val="Default"/>
        <w:ind w:firstLine="1304"/>
        <w:rPr>
          <w:sz w:val="23"/>
          <w:szCs w:val="23"/>
        </w:rPr>
      </w:pPr>
    </w:p>
    <w:p w:rsidR="00536C78" w:rsidRDefault="00536C78" w:rsidP="00526A76">
      <w:pPr>
        <w:pStyle w:val="Default"/>
        <w:ind w:firstLine="1304"/>
        <w:rPr>
          <w:sz w:val="23"/>
          <w:szCs w:val="23"/>
        </w:rPr>
      </w:pPr>
    </w:p>
    <w:p w:rsidR="00536C78" w:rsidRDefault="00536C78" w:rsidP="00526A76">
      <w:pPr>
        <w:pStyle w:val="Default"/>
        <w:ind w:firstLine="1304"/>
        <w:rPr>
          <w:sz w:val="23"/>
          <w:szCs w:val="23"/>
        </w:rPr>
      </w:pPr>
    </w:p>
    <w:p w:rsidR="002B7929" w:rsidRPr="00807ACE" w:rsidRDefault="002B7929" w:rsidP="002B7929">
      <w:pPr>
        <w:pStyle w:val="Default"/>
        <w:pageBreakBefore/>
        <w:ind w:firstLine="1304"/>
        <w:rPr>
          <w:i/>
          <w:iCs/>
          <w:sz w:val="23"/>
          <w:szCs w:val="23"/>
        </w:rPr>
      </w:pPr>
      <w:r w:rsidRPr="00807ACE">
        <w:rPr>
          <w:sz w:val="23"/>
          <w:szCs w:val="23"/>
        </w:rPr>
        <w:lastRenderedPageBreak/>
        <w:t>15. Hallituksen jäsenten valinta erovuoroisten tilalle</w:t>
      </w:r>
    </w:p>
    <w:p w:rsidR="002B7929" w:rsidRPr="00807ACE" w:rsidRDefault="002B7929" w:rsidP="002B7929">
      <w:pPr>
        <w:rPr>
          <w:sz w:val="23"/>
          <w:szCs w:val="23"/>
        </w:rPr>
      </w:pPr>
    </w:p>
    <w:p w:rsidR="002B7929" w:rsidRPr="00807ACE" w:rsidRDefault="002B7929" w:rsidP="002B7929">
      <w:pPr>
        <w:ind w:left="1304" w:firstLine="1"/>
        <w:rPr>
          <w:rFonts w:ascii="Cambria" w:hAnsi="Cambria"/>
          <w:i/>
          <w:sz w:val="23"/>
          <w:szCs w:val="23"/>
        </w:rPr>
      </w:pPr>
      <w:r w:rsidRPr="00807ACE">
        <w:rPr>
          <w:rFonts w:ascii="Cambria" w:hAnsi="Cambria"/>
          <w:i/>
          <w:sz w:val="23"/>
          <w:szCs w:val="23"/>
        </w:rPr>
        <w:t>”Hallitukseen kuuluu varsinaisen yhdistyskokouksen valitsemana puheenjohtaja ja kahdeksan muuta varsinaista jäsentä. Puheenjohtajan, hallituksen keskuudestaan valitseman varapuheenjohtajan ja hallituksen jäsenten toimikausi alkaa sen yhdistyskokouksen päätyttyä, jossa valinta on suoritettu, ja kestää kaksi vuotta. Hallituksen jäsenistä on vuosittain erovuorossa neljä. Erovuoroiset jäsenet voidaan valita uudelleen yhdistyskokouksen niin päättäessä. Yhdistyksen toimintaa käynnistettäessä erovuorojärjestys valitaan arvalla siten, että neljän jäsenen ensimmäisen toimikauden pituudeksi tulee kolme vuotta. Hallituksen jäsenen erotessa kesken toimikauden yhdistyskokous valitsee hänen tilalleen uuden jäsenen jäljellä olevaksi kaudeksi. Hallituksen jäsenten valinnassa otetaan huomioon tasapainoisesti valtakunnallinen ja alueellinen edustavuus</w:t>
      </w:r>
      <w:r w:rsidR="00807ACE" w:rsidRPr="00807ACE">
        <w:rPr>
          <w:rFonts w:ascii="Cambria" w:hAnsi="Cambria"/>
          <w:i/>
          <w:sz w:val="23"/>
          <w:szCs w:val="23"/>
        </w:rPr>
        <w:t xml:space="preserve"> sekä jäsenyhteisöjen omistuspohjien erilaisuus. Hallituksen jäsen on tehtävässään velvollinen tasapuolisesti edistämään koko jäsenkunnan parasta. Hallitus voi asettaa keskuudestaan työvaliokunnan. Suomen lukiolaisten liiton edustajalla on läsnäolo- ja puheoikeus hallituksen kokouksissa.” (11§)</w:t>
      </w:r>
    </w:p>
    <w:p w:rsidR="002B7929" w:rsidRPr="00807ACE" w:rsidRDefault="002B7929" w:rsidP="002B7929">
      <w:pPr>
        <w:tabs>
          <w:tab w:val="left" w:pos="5715"/>
        </w:tabs>
        <w:rPr>
          <w:sz w:val="23"/>
          <w:szCs w:val="23"/>
        </w:rPr>
      </w:pPr>
    </w:p>
    <w:p w:rsidR="002B7929" w:rsidRPr="00807ACE" w:rsidRDefault="002B7929" w:rsidP="002B7929">
      <w:pPr>
        <w:pStyle w:val="Default"/>
        <w:ind w:left="1304"/>
        <w:rPr>
          <w:sz w:val="23"/>
          <w:szCs w:val="23"/>
        </w:rPr>
      </w:pPr>
      <w:r w:rsidRPr="00807ACE">
        <w:rPr>
          <w:sz w:val="23"/>
          <w:szCs w:val="23"/>
        </w:rPr>
        <w:t xml:space="preserve">Hallituksen </w:t>
      </w:r>
      <w:r w:rsidR="0030182A">
        <w:rPr>
          <w:sz w:val="23"/>
          <w:szCs w:val="23"/>
        </w:rPr>
        <w:t>jäsenistä erovuorossa ovat Mette Godenhjelm, Aki Holopainen, Liisa Leinonen ja Jukka O. Mattila.</w:t>
      </w:r>
      <w:r w:rsidRPr="00807ACE">
        <w:rPr>
          <w:sz w:val="23"/>
          <w:szCs w:val="23"/>
        </w:rPr>
        <w:t xml:space="preserve"> Hallituksen jäsenistä </w:t>
      </w:r>
      <w:r w:rsidR="0030182A">
        <w:rPr>
          <w:sz w:val="23"/>
          <w:szCs w:val="23"/>
        </w:rPr>
        <w:t>Marja Honkaheimo, Satu Nokelainen</w:t>
      </w:r>
      <w:r w:rsidRPr="00807ACE">
        <w:rPr>
          <w:sz w:val="23"/>
          <w:szCs w:val="23"/>
        </w:rPr>
        <w:t>,</w:t>
      </w:r>
      <w:r w:rsidR="0030182A">
        <w:rPr>
          <w:sz w:val="23"/>
          <w:szCs w:val="23"/>
        </w:rPr>
        <w:t xml:space="preserve"> Hannu Rantala ja Ensio Vatanen </w:t>
      </w:r>
      <w:r w:rsidRPr="00807ACE">
        <w:rPr>
          <w:sz w:val="23"/>
          <w:szCs w:val="23"/>
        </w:rPr>
        <w:t xml:space="preserve">jatkavat. </w:t>
      </w:r>
    </w:p>
    <w:p w:rsidR="002B7929" w:rsidRPr="00807ACE" w:rsidRDefault="002B7929" w:rsidP="002B7929">
      <w:pPr>
        <w:pStyle w:val="Default"/>
        <w:rPr>
          <w:sz w:val="23"/>
          <w:szCs w:val="23"/>
        </w:rPr>
      </w:pPr>
    </w:p>
    <w:p w:rsidR="002B7929" w:rsidRPr="00807ACE" w:rsidRDefault="002B7929" w:rsidP="002B7929">
      <w:pPr>
        <w:pStyle w:val="Default"/>
        <w:ind w:firstLine="1304"/>
        <w:rPr>
          <w:sz w:val="23"/>
          <w:szCs w:val="23"/>
        </w:rPr>
      </w:pPr>
      <w:r w:rsidRPr="00807ACE">
        <w:rPr>
          <w:sz w:val="23"/>
          <w:szCs w:val="23"/>
        </w:rPr>
        <w:t xml:space="preserve">Ehdotus: </w:t>
      </w:r>
    </w:p>
    <w:p w:rsidR="002B7929" w:rsidRPr="00807ACE" w:rsidRDefault="002B7929" w:rsidP="002B7929">
      <w:pPr>
        <w:pStyle w:val="Default"/>
        <w:ind w:firstLine="1304"/>
        <w:rPr>
          <w:sz w:val="23"/>
          <w:szCs w:val="23"/>
        </w:rPr>
      </w:pPr>
    </w:p>
    <w:p w:rsidR="002B7929" w:rsidRPr="00807ACE" w:rsidRDefault="002B7929" w:rsidP="002B7929">
      <w:pPr>
        <w:pStyle w:val="Default"/>
        <w:ind w:firstLine="1304"/>
        <w:rPr>
          <w:sz w:val="23"/>
          <w:szCs w:val="23"/>
        </w:rPr>
      </w:pPr>
      <w:r w:rsidRPr="00807ACE">
        <w:rPr>
          <w:sz w:val="23"/>
          <w:szCs w:val="23"/>
        </w:rPr>
        <w:t xml:space="preserve">Valitaan hallituksen jäsenet erovuoroisten tilalle kahden vuoden toimikaudeksi. </w:t>
      </w:r>
    </w:p>
    <w:p w:rsidR="002B7929" w:rsidRPr="00807ACE" w:rsidRDefault="002B7929" w:rsidP="002B7929">
      <w:pPr>
        <w:pStyle w:val="Default"/>
        <w:rPr>
          <w:sz w:val="23"/>
          <w:szCs w:val="23"/>
        </w:rPr>
      </w:pPr>
    </w:p>
    <w:p w:rsidR="002B7929" w:rsidRPr="00807ACE" w:rsidRDefault="002B7929" w:rsidP="002B7929">
      <w:pPr>
        <w:pStyle w:val="Default"/>
        <w:ind w:firstLine="1304"/>
        <w:rPr>
          <w:sz w:val="23"/>
          <w:szCs w:val="23"/>
        </w:rPr>
      </w:pPr>
      <w:r w:rsidRPr="00807ACE">
        <w:rPr>
          <w:sz w:val="23"/>
          <w:szCs w:val="23"/>
        </w:rPr>
        <w:t xml:space="preserve">Päätös: </w:t>
      </w:r>
    </w:p>
    <w:p w:rsidR="00807ACE" w:rsidRPr="00807ACE" w:rsidRDefault="00807ACE" w:rsidP="002B7929">
      <w:pPr>
        <w:pStyle w:val="Default"/>
        <w:ind w:firstLine="1304"/>
        <w:rPr>
          <w:sz w:val="23"/>
          <w:szCs w:val="23"/>
        </w:rPr>
      </w:pPr>
    </w:p>
    <w:p w:rsidR="002B7929" w:rsidRPr="00807ACE" w:rsidRDefault="002B7929" w:rsidP="002B7929">
      <w:pPr>
        <w:pStyle w:val="Default"/>
        <w:rPr>
          <w:sz w:val="23"/>
          <w:szCs w:val="23"/>
        </w:rPr>
      </w:pPr>
    </w:p>
    <w:p w:rsidR="00050457" w:rsidRDefault="002B7929" w:rsidP="002B7929">
      <w:pPr>
        <w:pStyle w:val="Default"/>
        <w:ind w:firstLine="1304"/>
        <w:rPr>
          <w:sz w:val="23"/>
          <w:szCs w:val="23"/>
        </w:rPr>
      </w:pPr>
      <w:r w:rsidRPr="0030182A">
        <w:rPr>
          <w:sz w:val="23"/>
          <w:szCs w:val="23"/>
        </w:rPr>
        <w:t xml:space="preserve">16. </w:t>
      </w:r>
      <w:r w:rsidR="00050457" w:rsidRPr="0030182A">
        <w:rPr>
          <w:sz w:val="23"/>
          <w:szCs w:val="23"/>
        </w:rPr>
        <w:t xml:space="preserve"> Puheenjohtajan valinta</w:t>
      </w:r>
    </w:p>
    <w:p w:rsidR="00050457" w:rsidRDefault="00050457" w:rsidP="002B7929">
      <w:pPr>
        <w:pStyle w:val="Default"/>
        <w:ind w:firstLine="1304"/>
        <w:rPr>
          <w:sz w:val="23"/>
          <w:szCs w:val="23"/>
        </w:rPr>
      </w:pPr>
    </w:p>
    <w:p w:rsidR="00050457" w:rsidRPr="00050457" w:rsidRDefault="00050457" w:rsidP="00050457">
      <w:pPr>
        <w:pStyle w:val="Default"/>
        <w:ind w:left="1304"/>
        <w:rPr>
          <w:sz w:val="23"/>
          <w:szCs w:val="23"/>
        </w:rPr>
      </w:pPr>
      <w:r w:rsidRPr="00050457">
        <w:rPr>
          <w:sz w:val="23"/>
          <w:szCs w:val="23"/>
        </w:rPr>
        <w:t>Pro Lukio ry:n puhe</w:t>
      </w:r>
      <w:r w:rsidR="00AB40C2">
        <w:rPr>
          <w:sz w:val="23"/>
          <w:szCs w:val="23"/>
        </w:rPr>
        <w:t>enjohtaja Jussi Sutinen valittiin puheenjohtajaksi yhdistyskokouksessa 2018 kaudeksi 2018-2020 eli puheenjohtajaa ei valita yhdistyskokouksessa 2019</w:t>
      </w:r>
    </w:p>
    <w:p w:rsidR="00050457" w:rsidRPr="00050457" w:rsidRDefault="00050457" w:rsidP="002B7929">
      <w:pPr>
        <w:pStyle w:val="Default"/>
        <w:ind w:firstLine="1304"/>
        <w:rPr>
          <w:sz w:val="23"/>
          <w:szCs w:val="23"/>
        </w:rPr>
      </w:pPr>
    </w:p>
    <w:p w:rsidR="00050457" w:rsidRPr="00050457" w:rsidRDefault="00050457" w:rsidP="002B7929">
      <w:pPr>
        <w:pStyle w:val="Default"/>
        <w:ind w:firstLine="1304"/>
        <w:rPr>
          <w:sz w:val="23"/>
          <w:szCs w:val="23"/>
        </w:rPr>
      </w:pPr>
    </w:p>
    <w:p w:rsidR="002B7929" w:rsidRPr="00807ACE" w:rsidRDefault="00050457" w:rsidP="002B7929">
      <w:pPr>
        <w:pStyle w:val="Default"/>
        <w:ind w:firstLine="1304"/>
        <w:rPr>
          <w:sz w:val="23"/>
          <w:szCs w:val="23"/>
        </w:rPr>
      </w:pPr>
      <w:r w:rsidRPr="00AB40C2">
        <w:rPr>
          <w:sz w:val="23"/>
          <w:szCs w:val="23"/>
        </w:rPr>
        <w:t xml:space="preserve">17. </w:t>
      </w:r>
      <w:r w:rsidR="002B7929" w:rsidRPr="00AB40C2">
        <w:rPr>
          <w:sz w:val="23"/>
          <w:szCs w:val="23"/>
        </w:rPr>
        <w:t>Toiminnantarkastajien valinta</w:t>
      </w:r>
      <w:r w:rsidR="002B7929" w:rsidRPr="00807ACE">
        <w:rPr>
          <w:sz w:val="23"/>
          <w:szCs w:val="23"/>
        </w:rPr>
        <w:t xml:space="preserve"> </w:t>
      </w:r>
    </w:p>
    <w:p w:rsidR="002B7929" w:rsidRPr="00807ACE" w:rsidRDefault="002B7929" w:rsidP="002B7929">
      <w:pPr>
        <w:pStyle w:val="Default"/>
        <w:rPr>
          <w:sz w:val="23"/>
          <w:szCs w:val="23"/>
        </w:rPr>
      </w:pPr>
    </w:p>
    <w:p w:rsidR="002B7929" w:rsidRPr="00807ACE" w:rsidRDefault="00AB40C2" w:rsidP="002B7929">
      <w:pPr>
        <w:pStyle w:val="Default"/>
        <w:ind w:left="1304"/>
        <w:rPr>
          <w:sz w:val="23"/>
          <w:szCs w:val="23"/>
        </w:rPr>
      </w:pPr>
      <w:r>
        <w:rPr>
          <w:sz w:val="23"/>
          <w:szCs w:val="23"/>
        </w:rPr>
        <w:t>Vuonna 2018</w:t>
      </w:r>
      <w:r w:rsidR="002B7929" w:rsidRPr="001D4044">
        <w:rPr>
          <w:sz w:val="23"/>
          <w:szCs w:val="23"/>
        </w:rPr>
        <w:t xml:space="preserve"> yhdistyksen toiminnantarkastajina ovat toimineet Jyrki Ijäs ja Ritva-Sini Merilampi. Heidän henkilökohtaisina varahenkilöinään ovat olleet Liisa Tenhunen-Ruotsalainen ja Hannu Suoniemi.</w:t>
      </w:r>
      <w:r w:rsidR="002B7929" w:rsidRPr="00807ACE">
        <w:rPr>
          <w:sz w:val="23"/>
          <w:szCs w:val="23"/>
        </w:rPr>
        <w:t xml:space="preserve"> </w:t>
      </w:r>
    </w:p>
    <w:p w:rsidR="002B7929" w:rsidRPr="00807ACE" w:rsidRDefault="002B7929" w:rsidP="002B7929">
      <w:pPr>
        <w:pStyle w:val="Default"/>
        <w:ind w:left="1304"/>
        <w:rPr>
          <w:sz w:val="23"/>
          <w:szCs w:val="23"/>
        </w:rPr>
      </w:pPr>
    </w:p>
    <w:p w:rsidR="002B7929" w:rsidRPr="00807ACE" w:rsidRDefault="002B7929" w:rsidP="002B7929">
      <w:pPr>
        <w:pStyle w:val="Default"/>
        <w:ind w:left="1304"/>
        <w:rPr>
          <w:sz w:val="23"/>
          <w:szCs w:val="23"/>
        </w:rPr>
      </w:pPr>
      <w:r w:rsidRPr="00807ACE">
        <w:rPr>
          <w:sz w:val="23"/>
          <w:szCs w:val="23"/>
        </w:rPr>
        <w:t xml:space="preserve">Ehdotus: </w:t>
      </w:r>
    </w:p>
    <w:p w:rsidR="002B7929" w:rsidRPr="00807ACE" w:rsidRDefault="002B7929" w:rsidP="002B7929">
      <w:pPr>
        <w:pStyle w:val="Default"/>
        <w:ind w:left="1304"/>
        <w:rPr>
          <w:sz w:val="23"/>
          <w:szCs w:val="23"/>
        </w:rPr>
      </w:pPr>
    </w:p>
    <w:p w:rsidR="002B7929" w:rsidRPr="00807ACE" w:rsidRDefault="002B7929" w:rsidP="002B7929">
      <w:pPr>
        <w:pStyle w:val="Default"/>
        <w:ind w:left="1304"/>
        <w:rPr>
          <w:sz w:val="23"/>
          <w:szCs w:val="23"/>
        </w:rPr>
      </w:pPr>
      <w:r w:rsidRPr="00807ACE">
        <w:rPr>
          <w:sz w:val="23"/>
          <w:szCs w:val="23"/>
        </w:rPr>
        <w:t>Valitaan kaksi toiminnantarkastajaa ja heille henkilökohtaiset varah</w:t>
      </w:r>
      <w:r w:rsidR="00AB40C2">
        <w:rPr>
          <w:sz w:val="23"/>
          <w:szCs w:val="23"/>
        </w:rPr>
        <w:t>enkilöt tarkastamaan vuoden 2019</w:t>
      </w:r>
      <w:r w:rsidRPr="00807ACE">
        <w:rPr>
          <w:sz w:val="23"/>
          <w:szCs w:val="23"/>
        </w:rPr>
        <w:t xml:space="preserve"> tilejä ja hallintoa. </w:t>
      </w:r>
    </w:p>
    <w:p w:rsidR="002B7929" w:rsidRPr="00807ACE" w:rsidRDefault="002B7929" w:rsidP="002B7929">
      <w:pPr>
        <w:pStyle w:val="Default"/>
        <w:rPr>
          <w:sz w:val="23"/>
          <w:szCs w:val="23"/>
        </w:rPr>
      </w:pPr>
    </w:p>
    <w:p w:rsidR="002B7929" w:rsidRPr="00807ACE" w:rsidRDefault="002B7929" w:rsidP="002B7929">
      <w:pPr>
        <w:pStyle w:val="Default"/>
        <w:ind w:firstLine="1304"/>
        <w:rPr>
          <w:sz w:val="23"/>
          <w:szCs w:val="23"/>
        </w:rPr>
      </w:pPr>
      <w:r w:rsidRPr="00807ACE">
        <w:rPr>
          <w:sz w:val="23"/>
          <w:szCs w:val="23"/>
        </w:rPr>
        <w:t xml:space="preserve">Päätös: </w:t>
      </w:r>
    </w:p>
    <w:p w:rsidR="002B7929" w:rsidRPr="00807ACE" w:rsidRDefault="002B7929" w:rsidP="002B7929">
      <w:pPr>
        <w:pStyle w:val="Default"/>
        <w:rPr>
          <w:sz w:val="23"/>
          <w:szCs w:val="23"/>
        </w:rPr>
      </w:pPr>
      <w:r w:rsidRPr="00807ACE">
        <w:rPr>
          <w:sz w:val="23"/>
          <w:szCs w:val="23"/>
        </w:rPr>
        <w:tab/>
      </w:r>
    </w:p>
    <w:p w:rsidR="00807ACE" w:rsidRPr="00807ACE" w:rsidRDefault="00807ACE" w:rsidP="002B7929">
      <w:pPr>
        <w:pStyle w:val="Default"/>
        <w:rPr>
          <w:sz w:val="23"/>
          <w:szCs w:val="23"/>
        </w:rPr>
      </w:pPr>
    </w:p>
    <w:p w:rsidR="00807ACE" w:rsidRPr="00807ACE" w:rsidRDefault="00807ACE" w:rsidP="002B7929">
      <w:pPr>
        <w:pStyle w:val="Default"/>
        <w:rPr>
          <w:sz w:val="23"/>
          <w:szCs w:val="23"/>
        </w:rPr>
      </w:pPr>
    </w:p>
    <w:p w:rsidR="00807ACE" w:rsidRPr="00807ACE" w:rsidRDefault="00807ACE" w:rsidP="002B7929">
      <w:pPr>
        <w:pStyle w:val="Default"/>
        <w:rPr>
          <w:sz w:val="23"/>
          <w:szCs w:val="23"/>
        </w:rPr>
      </w:pPr>
    </w:p>
    <w:p w:rsidR="002B7929" w:rsidRPr="00807ACE" w:rsidRDefault="002B7929" w:rsidP="002B7929">
      <w:pPr>
        <w:pStyle w:val="Default"/>
        <w:ind w:firstLine="1304"/>
        <w:rPr>
          <w:sz w:val="23"/>
          <w:szCs w:val="23"/>
        </w:rPr>
      </w:pPr>
      <w:r w:rsidRPr="00807ACE">
        <w:rPr>
          <w:sz w:val="23"/>
          <w:szCs w:val="23"/>
        </w:rPr>
        <w:t>1</w:t>
      </w:r>
      <w:r w:rsidR="002F70DD">
        <w:rPr>
          <w:sz w:val="23"/>
          <w:szCs w:val="23"/>
        </w:rPr>
        <w:t>8</w:t>
      </w:r>
      <w:r w:rsidRPr="00807ACE">
        <w:rPr>
          <w:sz w:val="23"/>
          <w:szCs w:val="23"/>
        </w:rPr>
        <w:t xml:space="preserve">. Muut kokouksessa esille tulevat asiat </w:t>
      </w:r>
    </w:p>
    <w:p w:rsidR="002B7929" w:rsidRPr="00807ACE" w:rsidRDefault="002B7929" w:rsidP="002B7929">
      <w:pPr>
        <w:pStyle w:val="Default"/>
        <w:rPr>
          <w:sz w:val="23"/>
          <w:szCs w:val="23"/>
        </w:rPr>
      </w:pPr>
    </w:p>
    <w:p w:rsidR="002B7929" w:rsidRPr="00807ACE" w:rsidRDefault="002B7929" w:rsidP="002B7929">
      <w:pPr>
        <w:pStyle w:val="Default"/>
        <w:ind w:firstLine="1304"/>
        <w:rPr>
          <w:sz w:val="23"/>
          <w:szCs w:val="23"/>
        </w:rPr>
      </w:pPr>
      <w:r w:rsidRPr="00807ACE">
        <w:rPr>
          <w:sz w:val="23"/>
          <w:szCs w:val="23"/>
        </w:rPr>
        <w:lastRenderedPageBreak/>
        <w:t xml:space="preserve">Päätös: </w:t>
      </w:r>
    </w:p>
    <w:p w:rsidR="00807ACE" w:rsidRPr="00807ACE" w:rsidRDefault="00807ACE" w:rsidP="002B7929">
      <w:pPr>
        <w:pStyle w:val="Default"/>
        <w:ind w:firstLine="1304"/>
        <w:rPr>
          <w:sz w:val="23"/>
          <w:szCs w:val="23"/>
        </w:rPr>
      </w:pPr>
    </w:p>
    <w:p w:rsidR="002B7929" w:rsidRPr="00807ACE" w:rsidRDefault="002B7929" w:rsidP="002B7929">
      <w:pPr>
        <w:pStyle w:val="Default"/>
        <w:rPr>
          <w:sz w:val="23"/>
          <w:szCs w:val="23"/>
        </w:rPr>
      </w:pPr>
    </w:p>
    <w:p w:rsidR="002B7929" w:rsidRPr="00807ACE" w:rsidRDefault="002B7929" w:rsidP="002B7929">
      <w:pPr>
        <w:pStyle w:val="Default"/>
        <w:ind w:firstLine="1304"/>
        <w:rPr>
          <w:sz w:val="23"/>
          <w:szCs w:val="23"/>
        </w:rPr>
      </w:pPr>
      <w:r w:rsidRPr="00807ACE">
        <w:rPr>
          <w:sz w:val="23"/>
          <w:szCs w:val="23"/>
        </w:rPr>
        <w:t>1</w:t>
      </w:r>
      <w:r w:rsidR="002F70DD">
        <w:rPr>
          <w:sz w:val="23"/>
          <w:szCs w:val="23"/>
        </w:rPr>
        <w:t>9</w:t>
      </w:r>
      <w:r w:rsidRPr="00807ACE">
        <w:rPr>
          <w:sz w:val="23"/>
          <w:szCs w:val="23"/>
        </w:rPr>
        <w:t>. Kokouksen päättäminen</w:t>
      </w:r>
    </w:p>
    <w:p w:rsidR="002B7929" w:rsidRPr="00807ACE" w:rsidRDefault="002B7929" w:rsidP="002B7929">
      <w:pPr>
        <w:rPr>
          <w:sz w:val="23"/>
          <w:szCs w:val="23"/>
        </w:rPr>
      </w:pPr>
    </w:p>
    <w:p w:rsidR="002B7929" w:rsidRPr="002B7929" w:rsidRDefault="002B7929" w:rsidP="002B7929">
      <w:pPr>
        <w:tabs>
          <w:tab w:val="left" w:pos="5715"/>
        </w:tabs>
      </w:pPr>
      <w:r w:rsidRPr="00807ACE">
        <w:rPr>
          <w:sz w:val="23"/>
          <w:szCs w:val="23"/>
        </w:rPr>
        <w:tab/>
      </w:r>
    </w:p>
    <w:p w:rsidR="00536EBF" w:rsidRDefault="00807ACE" w:rsidP="00807ACE">
      <w:pPr>
        <w:pStyle w:val="Default"/>
        <w:pageBreakBefore/>
        <w:rPr>
          <w:sz w:val="23"/>
          <w:szCs w:val="23"/>
        </w:rPr>
      </w:pPr>
      <w:r>
        <w:rPr>
          <w:sz w:val="23"/>
          <w:szCs w:val="23"/>
        </w:rPr>
        <w:lastRenderedPageBreak/>
        <w:t xml:space="preserve"> </w:t>
      </w:r>
    </w:p>
    <w:p w:rsidR="00536C78" w:rsidRDefault="00536C78" w:rsidP="00536EBF">
      <w:pPr>
        <w:pStyle w:val="Default"/>
        <w:rPr>
          <w:sz w:val="23"/>
          <w:szCs w:val="23"/>
        </w:rPr>
      </w:pPr>
    </w:p>
    <w:p w:rsidR="00536C78" w:rsidRDefault="00536C78" w:rsidP="00536EBF">
      <w:pPr>
        <w:pStyle w:val="Default"/>
        <w:rPr>
          <w:sz w:val="23"/>
          <w:szCs w:val="23"/>
        </w:rPr>
      </w:pPr>
    </w:p>
    <w:p w:rsidR="00536C78" w:rsidRDefault="00536C78" w:rsidP="00536C78">
      <w:pPr>
        <w:pStyle w:val="Default"/>
        <w:rPr>
          <w:sz w:val="23"/>
          <w:szCs w:val="23"/>
        </w:rPr>
      </w:pPr>
    </w:p>
    <w:p w:rsidR="00536C78" w:rsidRDefault="00536C78" w:rsidP="00536EBF">
      <w:pPr>
        <w:pStyle w:val="Default"/>
        <w:rPr>
          <w:sz w:val="23"/>
          <w:szCs w:val="23"/>
        </w:rPr>
      </w:pPr>
    </w:p>
    <w:p w:rsidR="00536C78" w:rsidRDefault="00536C78" w:rsidP="00536C78">
      <w:pPr>
        <w:pStyle w:val="Default"/>
        <w:pageBreakBefore/>
        <w:rPr>
          <w:sz w:val="23"/>
          <w:szCs w:val="23"/>
        </w:rPr>
      </w:pPr>
    </w:p>
    <w:sectPr w:rsidR="00536C78" w:rsidSect="002B081A">
      <w:pgSz w:w="11899" w:h="17340"/>
      <w:pgMar w:top="1916" w:right="828" w:bottom="722" w:left="622"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37" w:rsidRDefault="00160E37" w:rsidP="00536C78">
      <w:pPr>
        <w:spacing w:after="0" w:line="240" w:lineRule="auto"/>
      </w:pPr>
      <w:r>
        <w:separator/>
      </w:r>
    </w:p>
  </w:endnote>
  <w:endnote w:type="continuationSeparator" w:id="0">
    <w:p w:rsidR="00160E37" w:rsidRDefault="00160E37" w:rsidP="0053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37" w:rsidRDefault="00160E37" w:rsidP="00536C78">
      <w:pPr>
        <w:spacing w:after="0" w:line="240" w:lineRule="auto"/>
      </w:pPr>
      <w:r>
        <w:separator/>
      </w:r>
    </w:p>
  </w:footnote>
  <w:footnote w:type="continuationSeparator" w:id="0">
    <w:p w:rsidR="00160E37" w:rsidRDefault="00160E37" w:rsidP="00536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BF"/>
    <w:rsid w:val="00050457"/>
    <w:rsid w:val="000D7483"/>
    <w:rsid w:val="00160E37"/>
    <w:rsid w:val="001D4044"/>
    <w:rsid w:val="002B7929"/>
    <w:rsid w:val="002F70DD"/>
    <w:rsid w:val="0030182A"/>
    <w:rsid w:val="00382194"/>
    <w:rsid w:val="004D523C"/>
    <w:rsid w:val="00526A76"/>
    <w:rsid w:val="00536C78"/>
    <w:rsid w:val="00536EBF"/>
    <w:rsid w:val="00541386"/>
    <w:rsid w:val="005B2A60"/>
    <w:rsid w:val="00807ACE"/>
    <w:rsid w:val="00A95E61"/>
    <w:rsid w:val="00AB40C2"/>
    <w:rsid w:val="00B66D6F"/>
    <w:rsid w:val="00E105D8"/>
    <w:rsid w:val="00F241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016A3-8880-4996-BBAB-2915F00E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36EBF"/>
    <w:pPr>
      <w:autoSpaceDE w:val="0"/>
      <w:autoSpaceDN w:val="0"/>
      <w:adjustRightInd w:val="0"/>
      <w:spacing w:after="0" w:line="240" w:lineRule="auto"/>
    </w:pPr>
    <w:rPr>
      <w:rFonts w:ascii="Cambria" w:hAnsi="Cambria" w:cs="Cambria"/>
      <w:color w:val="000000"/>
      <w:sz w:val="24"/>
      <w:szCs w:val="24"/>
    </w:rPr>
  </w:style>
  <w:style w:type="paragraph" w:styleId="Yltunniste">
    <w:name w:val="header"/>
    <w:basedOn w:val="Normaali"/>
    <w:link w:val="YltunnisteChar"/>
    <w:uiPriority w:val="99"/>
    <w:unhideWhenUsed/>
    <w:rsid w:val="00536C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36C78"/>
  </w:style>
  <w:style w:type="paragraph" w:styleId="Alatunniste">
    <w:name w:val="footer"/>
    <w:basedOn w:val="Normaali"/>
    <w:link w:val="AlatunnisteChar"/>
    <w:uiPriority w:val="99"/>
    <w:unhideWhenUsed/>
    <w:rsid w:val="00536C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3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608</Words>
  <Characters>4930</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Hilden-Pohjola</dc:creator>
  <cp:keywords/>
  <dc:description/>
  <cp:lastModifiedBy>Jussi Sutinen</cp:lastModifiedBy>
  <cp:revision>2</cp:revision>
  <dcterms:created xsi:type="dcterms:W3CDTF">2019-04-24T18:51:00Z</dcterms:created>
  <dcterms:modified xsi:type="dcterms:W3CDTF">2019-04-24T18:51:00Z</dcterms:modified>
</cp:coreProperties>
</file>