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96" w:rsidRPr="00C223EC" w:rsidRDefault="00AE3C96" w:rsidP="00AE3C96">
      <w:pPr>
        <w:pStyle w:val="Otsikko3"/>
        <w:rPr>
          <w:rFonts w:asciiTheme="minorHAnsi" w:hAnsiTheme="minorHAnsi"/>
          <w:sz w:val="30"/>
          <w:szCs w:val="30"/>
        </w:rPr>
      </w:pPr>
      <w:r w:rsidRPr="00C223EC">
        <w:rPr>
          <w:rFonts w:asciiTheme="minorHAnsi" w:hAnsiTheme="minorHAnsi"/>
          <w:sz w:val="30"/>
          <w:szCs w:val="30"/>
        </w:rPr>
        <w:t>Nimi</w:t>
      </w:r>
      <w:r w:rsidR="00752D7D" w:rsidRPr="00C223EC">
        <w:rPr>
          <w:rFonts w:asciiTheme="minorHAnsi" w:hAnsiTheme="minorHAnsi"/>
          <w:sz w:val="30"/>
          <w:szCs w:val="30"/>
        </w:rPr>
        <w:t xml:space="preserve">: _________________________________ </w:t>
      </w:r>
      <w:r w:rsidR="00752D7D" w:rsidRPr="00C223EC">
        <w:rPr>
          <w:rFonts w:asciiTheme="minorHAnsi" w:hAnsiTheme="minorHAnsi"/>
          <w:sz w:val="30"/>
          <w:szCs w:val="30"/>
        </w:rPr>
        <w:tab/>
        <w:t xml:space="preserve">         </w:t>
      </w:r>
      <w:r w:rsidR="0010771D" w:rsidRPr="00C223EC">
        <w:rPr>
          <w:rFonts w:asciiTheme="minorHAnsi" w:hAnsiTheme="minorHAnsi"/>
          <w:sz w:val="30"/>
          <w:szCs w:val="30"/>
        </w:rPr>
        <w:t xml:space="preserve"> Pisteet: _____ / 30</w:t>
      </w:r>
    </w:p>
    <w:p w:rsidR="00AE3C96" w:rsidRPr="00C223EC" w:rsidRDefault="00AE3C96" w:rsidP="00AE3C96">
      <w:pPr>
        <w:rPr>
          <w:rFonts w:asciiTheme="minorHAnsi" w:hAnsiTheme="minorHAnsi" w:cs="Arial"/>
        </w:rPr>
      </w:pPr>
    </w:p>
    <w:p w:rsidR="00C53C3A" w:rsidRPr="00C223EC" w:rsidRDefault="00C53C3A" w:rsidP="00AE3C96">
      <w:pPr>
        <w:rPr>
          <w:rFonts w:asciiTheme="minorHAnsi" w:hAnsiTheme="minorHAnsi" w:cs="Arial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 xml:space="preserve">1. Miksi vesi </w:t>
      </w:r>
      <w:r w:rsidRPr="00C223EC">
        <w:rPr>
          <w:rFonts w:asciiTheme="minorHAnsi" w:hAnsiTheme="minorHAnsi"/>
          <w:b/>
        </w:rPr>
        <w:t>ei ole</w:t>
      </w:r>
      <w:r w:rsidRPr="00C223EC">
        <w:rPr>
          <w:rFonts w:asciiTheme="minorHAnsi" w:hAnsiTheme="minorHAnsi"/>
        </w:rPr>
        <w:t xml:space="preserve"> alkuaine? _______________________________________</w:t>
      </w:r>
      <w:r w:rsidRPr="00C223EC">
        <w:rPr>
          <w:rFonts w:asciiTheme="minorHAnsi" w:hAnsiTheme="minorHAnsi"/>
        </w:rPr>
        <w:tab/>
        <w:t>___ / 1 p</w:t>
      </w:r>
      <w:r w:rsidR="00C53C3A" w:rsidRPr="00C223EC">
        <w:rPr>
          <w:rFonts w:asciiTheme="minorHAnsi" w:hAnsiTheme="minorHAnsi"/>
        </w:rPr>
        <w:t>.</w:t>
      </w:r>
    </w:p>
    <w:p w:rsidR="00C53C3A" w:rsidRPr="00C223EC" w:rsidRDefault="00C53C3A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 xml:space="preserve">    </w:t>
      </w: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 xml:space="preserve">2. Mitä </w:t>
      </w:r>
      <w:r w:rsidRPr="00C223EC">
        <w:rPr>
          <w:rFonts w:asciiTheme="minorHAnsi" w:hAnsiTheme="minorHAnsi"/>
          <w:b/>
        </w:rPr>
        <w:t>malmissa</w:t>
      </w:r>
      <w:r w:rsidRPr="00C223EC">
        <w:rPr>
          <w:rFonts w:asciiTheme="minorHAnsi" w:hAnsiTheme="minorHAnsi"/>
        </w:rPr>
        <w:t xml:space="preserve"> on ja kuinka </w:t>
      </w:r>
      <w:proofErr w:type="gramStart"/>
      <w:r w:rsidRPr="00C223EC">
        <w:rPr>
          <w:rFonts w:asciiTheme="minorHAnsi" w:hAnsiTheme="minorHAnsi"/>
        </w:rPr>
        <w:t>paljon?  _</w:t>
      </w:r>
      <w:proofErr w:type="gramEnd"/>
      <w:r w:rsidRPr="00C223EC">
        <w:rPr>
          <w:rFonts w:asciiTheme="minorHAnsi" w:hAnsiTheme="minorHAnsi"/>
        </w:rPr>
        <w:t>______________________________</w:t>
      </w:r>
      <w:r w:rsidR="00C53C3A" w:rsidRPr="00C223EC">
        <w:rPr>
          <w:rFonts w:asciiTheme="minorHAnsi" w:hAnsiTheme="minorHAnsi"/>
        </w:rPr>
        <w:t>__________</w:t>
      </w: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>_______________________________________________________________</w:t>
      </w:r>
      <w:r w:rsidR="00C53C3A" w:rsidRPr="00C223EC">
        <w:rPr>
          <w:rFonts w:asciiTheme="minorHAnsi" w:hAnsiTheme="minorHAnsi"/>
        </w:rPr>
        <w:t>__________</w:t>
      </w: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>_______________________________________________________________</w:t>
      </w:r>
      <w:r w:rsidRPr="00C223EC">
        <w:rPr>
          <w:rFonts w:asciiTheme="minorHAnsi" w:hAnsiTheme="minorHAnsi"/>
        </w:rPr>
        <w:tab/>
        <w:t>___ / 2 p</w:t>
      </w:r>
      <w:r w:rsidR="00C53C3A" w:rsidRPr="00C223EC">
        <w:rPr>
          <w:rFonts w:asciiTheme="minorHAnsi" w:hAnsiTheme="minorHAnsi"/>
        </w:rPr>
        <w:t>.</w:t>
      </w:r>
    </w:p>
    <w:p w:rsidR="00C53C3A" w:rsidRPr="00C223EC" w:rsidRDefault="00C53C3A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 xml:space="preserve">3. Minkä alkuaineen </w:t>
      </w:r>
      <w:r w:rsidRPr="00C223EC">
        <w:rPr>
          <w:rFonts w:asciiTheme="minorHAnsi" w:hAnsiTheme="minorHAnsi"/>
          <w:b/>
        </w:rPr>
        <w:t>kemiallisia merkkejä</w:t>
      </w:r>
      <w:r w:rsidRPr="00C223EC">
        <w:rPr>
          <w:rFonts w:asciiTheme="minorHAnsi" w:hAnsiTheme="minorHAnsi"/>
        </w:rPr>
        <w:t xml:space="preserve"> nämä ovat?</w:t>
      </w:r>
    </w:p>
    <w:p w:rsidR="0010771D" w:rsidRPr="00C223EC" w:rsidRDefault="0010771D" w:rsidP="0010771D">
      <w:pPr>
        <w:rPr>
          <w:rFonts w:asciiTheme="minorHAnsi" w:hAnsiTheme="minorHAnsi"/>
          <w:b/>
        </w:rPr>
      </w:pPr>
    </w:p>
    <w:p w:rsidR="0010771D" w:rsidRPr="00C223EC" w:rsidRDefault="0010771D" w:rsidP="0010771D">
      <w:pPr>
        <w:rPr>
          <w:rFonts w:asciiTheme="minorHAnsi" w:hAnsiTheme="minorHAnsi"/>
          <w:b/>
          <w:lang w:val="en-US"/>
        </w:rPr>
      </w:pPr>
      <w:r w:rsidRPr="00C223EC">
        <w:rPr>
          <w:rFonts w:asciiTheme="minorHAnsi" w:hAnsiTheme="minorHAnsi"/>
          <w:b/>
          <w:lang w:val="en-US"/>
        </w:rPr>
        <w:t>H ________________</w:t>
      </w:r>
      <w:r w:rsidRPr="00C223EC">
        <w:rPr>
          <w:rFonts w:asciiTheme="minorHAnsi" w:hAnsiTheme="minorHAnsi"/>
          <w:b/>
          <w:lang w:val="en-US"/>
        </w:rPr>
        <w:tab/>
        <w:t>C _________________</w:t>
      </w:r>
      <w:r w:rsidRPr="00C223EC">
        <w:rPr>
          <w:rFonts w:asciiTheme="minorHAnsi" w:hAnsiTheme="minorHAnsi"/>
          <w:b/>
          <w:lang w:val="en-US"/>
        </w:rPr>
        <w:tab/>
        <w:t>Cu _________________</w:t>
      </w:r>
      <w:r w:rsidRPr="00C223EC">
        <w:rPr>
          <w:rFonts w:asciiTheme="minorHAnsi" w:hAnsiTheme="minorHAnsi"/>
          <w:b/>
          <w:lang w:val="en-US"/>
        </w:rPr>
        <w:tab/>
      </w:r>
    </w:p>
    <w:p w:rsidR="0010771D" w:rsidRPr="00C223EC" w:rsidRDefault="0010771D" w:rsidP="0010771D">
      <w:pPr>
        <w:rPr>
          <w:rFonts w:asciiTheme="minorHAnsi" w:hAnsiTheme="minorHAnsi"/>
          <w:b/>
          <w:lang w:val="en-US"/>
        </w:rPr>
      </w:pPr>
    </w:p>
    <w:p w:rsidR="0010771D" w:rsidRPr="00C223EC" w:rsidRDefault="0010771D" w:rsidP="0010771D">
      <w:pPr>
        <w:rPr>
          <w:rFonts w:asciiTheme="minorHAnsi" w:hAnsiTheme="minorHAnsi"/>
          <w:lang w:val="en-US"/>
        </w:rPr>
      </w:pPr>
      <w:proofErr w:type="gramStart"/>
      <w:r w:rsidRPr="00C223EC">
        <w:rPr>
          <w:rFonts w:asciiTheme="minorHAnsi" w:hAnsiTheme="minorHAnsi"/>
          <w:b/>
          <w:lang w:val="en-US"/>
        </w:rPr>
        <w:t xml:space="preserve">Na _______________ </w:t>
      </w:r>
      <w:r w:rsidRPr="00C223EC">
        <w:rPr>
          <w:rFonts w:asciiTheme="minorHAnsi" w:hAnsiTheme="minorHAnsi"/>
          <w:b/>
          <w:lang w:val="en-US"/>
        </w:rPr>
        <w:tab/>
        <w:t>S __________________</w:t>
      </w:r>
      <w:r w:rsidRPr="00C223EC">
        <w:rPr>
          <w:rFonts w:asciiTheme="minorHAnsi" w:hAnsiTheme="minorHAnsi"/>
          <w:b/>
          <w:lang w:val="en-US"/>
        </w:rPr>
        <w:tab/>
        <w:t>Fe _________________</w:t>
      </w:r>
      <w:r w:rsidRPr="00C223EC">
        <w:rPr>
          <w:rFonts w:asciiTheme="minorHAnsi" w:hAnsiTheme="minorHAnsi"/>
          <w:lang w:val="en-US"/>
        </w:rPr>
        <w:tab/>
        <w:t xml:space="preserve"> ___ / 3 p</w:t>
      </w:r>
      <w:r w:rsidR="00C53C3A" w:rsidRPr="00C223EC">
        <w:rPr>
          <w:rFonts w:asciiTheme="minorHAnsi" w:hAnsiTheme="minorHAnsi"/>
          <w:lang w:val="en-US"/>
        </w:rPr>
        <w:t>.</w:t>
      </w:r>
      <w:proofErr w:type="gramEnd"/>
    </w:p>
    <w:p w:rsidR="00C53C3A" w:rsidRPr="00C223EC" w:rsidRDefault="00C53C3A" w:rsidP="0010771D">
      <w:pPr>
        <w:rPr>
          <w:rFonts w:asciiTheme="minorHAnsi" w:hAnsiTheme="minorHAnsi"/>
          <w:lang w:val="en-US"/>
        </w:rPr>
      </w:pPr>
    </w:p>
    <w:p w:rsidR="0010771D" w:rsidRPr="00C223EC" w:rsidRDefault="0010771D" w:rsidP="0010771D">
      <w:pPr>
        <w:rPr>
          <w:rFonts w:asciiTheme="minorHAnsi" w:hAnsiTheme="minorHAnsi"/>
          <w:lang w:val="en-US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 xml:space="preserve">4. Kirjoita yksi </w:t>
      </w:r>
      <w:r w:rsidRPr="00C223EC">
        <w:rPr>
          <w:rFonts w:asciiTheme="minorHAnsi" w:hAnsiTheme="minorHAnsi"/>
          <w:b/>
        </w:rPr>
        <w:t>mineraaliperäinen</w:t>
      </w:r>
      <w:r w:rsidRPr="00C223EC">
        <w:rPr>
          <w:rFonts w:asciiTheme="minorHAnsi" w:hAnsiTheme="minorHAnsi"/>
        </w:rPr>
        <w:t xml:space="preserve"> maa-aines:</w:t>
      </w:r>
      <w:r w:rsidRPr="00C223EC">
        <w:rPr>
          <w:rFonts w:asciiTheme="minorHAnsi" w:hAnsiTheme="minorHAnsi"/>
        </w:rPr>
        <w:tab/>
        <w:t>_____________________</w:t>
      </w:r>
      <w:r w:rsidRPr="00C223EC">
        <w:rPr>
          <w:rFonts w:asciiTheme="minorHAnsi" w:hAnsiTheme="minorHAnsi"/>
        </w:rPr>
        <w:tab/>
        <w:t xml:space="preserve"> ___ / 1 p</w:t>
      </w:r>
      <w:r w:rsidR="00C53C3A" w:rsidRPr="00C223EC">
        <w:rPr>
          <w:rFonts w:asciiTheme="minorHAnsi" w:hAnsiTheme="minorHAnsi"/>
        </w:rPr>
        <w:t>.</w:t>
      </w:r>
    </w:p>
    <w:p w:rsidR="00C53C3A" w:rsidRPr="00C223EC" w:rsidRDefault="00C53C3A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 xml:space="preserve">5. Kirjoita yksi </w:t>
      </w:r>
      <w:r w:rsidRPr="00C223EC">
        <w:rPr>
          <w:rFonts w:asciiTheme="minorHAnsi" w:hAnsiTheme="minorHAnsi"/>
          <w:b/>
        </w:rPr>
        <w:t>eliöistä muodostunut</w:t>
      </w:r>
      <w:r w:rsidRPr="00C223EC">
        <w:rPr>
          <w:rFonts w:asciiTheme="minorHAnsi" w:hAnsiTheme="minorHAnsi"/>
        </w:rPr>
        <w:t xml:space="preserve"> maa-aines:</w:t>
      </w:r>
      <w:r w:rsidRPr="00C223EC">
        <w:rPr>
          <w:rFonts w:asciiTheme="minorHAnsi" w:hAnsiTheme="minorHAnsi"/>
        </w:rPr>
        <w:tab/>
        <w:t>_____________________</w:t>
      </w:r>
      <w:r w:rsidRPr="00C223EC">
        <w:rPr>
          <w:rFonts w:asciiTheme="minorHAnsi" w:hAnsiTheme="minorHAnsi"/>
        </w:rPr>
        <w:tab/>
        <w:t xml:space="preserve"> ___ / 1 p</w:t>
      </w:r>
      <w:r w:rsidR="00C53C3A" w:rsidRPr="00C223EC">
        <w:rPr>
          <w:rFonts w:asciiTheme="minorHAnsi" w:hAnsiTheme="minorHAnsi"/>
        </w:rPr>
        <w:t>.</w:t>
      </w:r>
    </w:p>
    <w:p w:rsidR="00C53C3A" w:rsidRPr="00C223EC" w:rsidRDefault="00C53C3A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 xml:space="preserve">6. Mitä mineraaleja </w:t>
      </w:r>
      <w:r w:rsidRPr="00C223EC">
        <w:rPr>
          <w:rFonts w:asciiTheme="minorHAnsi" w:hAnsiTheme="minorHAnsi"/>
          <w:b/>
        </w:rPr>
        <w:t>graniitissa</w:t>
      </w:r>
      <w:r w:rsidRPr="00C223EC">
        <w:rPr>
          <w:rFonts w:asciiTheme="minorHAnsi" w:hAnsiTheme="minorHAnsi"/>
        </w:rPr>
        <w:t xml:space="preserve"> on? Kirjoita niistä yksi: ____________________</w:t>
      </w:r>
      <w:r w:rsidRPr="00C223EC">
        <w:rPr>
          <w:rFonts w:asciiTheme="minorHAnsi" w:hAnsiTheme="minorHAnsi"/>
        </w:rPr>
        <w:tab/>
        <w:t xml:space="preserve"> ___ / 1 p</w:t>
      </w:r>
      <w:r w:rsidR="00C53C3A" w:rsidRPr="00C223EC">
        <w:rPr>
          <w:rFonts w:asciiTheme="minorHAnsi" w:hAnsiTheme="minorHAnsi"/>
        </w:rPr>
        <w:t>.</w:t>
      </w:r>
    </w:p>
    <w:p w:rsidR="00C53C3A" w:rsidRPr="00C223EC" w:rsidRDefault="00C53C3A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>7.</w:t>
      </w:r>
      <w:r w:rsidRPr="00C223EC">
        <w:rPr>
          <w:rFonts w:asciiTheme="minorHAnsi" w:hAnsiTheme="minorHAnsi"/>
          <w:b/>
        </w:rPr>
        <w:t xml:space="preserve"> Kirjoita</w:t>
      </w:r>
      <w:r w:rsidRPr="00C223EC">
        <w:rPr>
          <w:rFonts w:asciiTheme="minorHAnsi" w:hAnsiTheme="minorHAnsi"/>
        </w:rPr>
        <w:t xml:space="preserve"> seuraavien sanojen </w:t>
      </w:r>
      <w:r w:rsidRPr="00C223EC">
        <w:rPr>
          <w:rFonts w:asciiTheme="minorHAnsi" w:hAnsiTheme="minorHAnsi"/>
          <w:b/>
        </w:rPr>
        <w:t>kirjain</w:t>
      </w:r>
      <w:r w:rsidRPr="00C223EC">
        <w:rPr>
          <w:rFonts w:asciiTheme="minorHAnsi" w:hAnsiTheme="minorHAnsi"/>
        </w:rPr>
        <w:t xml:space="preserve"> (A – Q) aukkoihin. 7 kirjainta jää yli:</w:t>
      </w: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 xml:space="preserve">A hiiltä – B kivihiiltä – C raakaöljystä – D metallista – E kuiduista – F mineraaleja – G malmeja – H hartsia – I kvartsia – J ihmisten – K merieläinten – L nikotiini – M alumiini – N pronssi – </w:t>
      </w: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>O helppoa – P vaikeaa – Q hiekkaa</w:t>
      </w:r>
    </w:p>
    <w:p w:rsidR="00AE3C96" w:rsidRPr="00C223EC" w:rsidRDefault="00AE3C96" w:rsidP="00AE3C96">
      <w:pPr>
        <w:rPr>
          <w:rFonts w:asciiTheme="minorHAnsi" w:hAnsiTheme="minorHAnsi" w:cs="Arial"/>
        </w:rPr>
      </w:pPr>
    </w:p>
    <w:p w:rsidR="004552FD" w:rsidRPr="00C223EC" w:rsidRDefault="00C53C3A" w:rsidP="004552FD">
      <w:pPr>
        <w:rPr>
          <w:rFonts w:asciiTheme="minorHAnsi" w:hAnsiTheme="minorHAnsi" w:cs="Arial"/>
        </w:rPr>
      </w:pPr>
      <w:r w:rsidRPr="00C223EC">
        <w:rPr>
          <w:rFonts w:asciiTheme="minorHAnsi" w:hAnsiTheme="minorHAnsi" w:cs="Arial"/>
        </w:rPr>
        <w:t>a</w:t>
      </w:r>
      <w:r w:rsidR="004552FD" w:rsidRPr="00C223EC">
        <w:rPr>
          <w:rFonts w:asciiTheme="minorHAnsi" w:hAnsiTheme="minorHAnsi" w:cs="Arial"/>
        </w:rPr>
        <w:t xml:space="preserve">. Tupakoinnin lopettaminen on </w:t>
      </w:r>
      <w:proofErr w:type="gramStart"/>
      <w:r w:rsidR="004552FD" w:rsidRPr="00C223EC">
        <w:rPr>
          <w:rFonts w:asciiTheme="minorHAnsi" w:hAnsiTheme="minorHAnsi" w:cs="Arial"/>
        </w:rPr>
        <w:t xml:space="preserve">yleensä </w:t>
      </w:r>
      <w:r w:rsidR="004552FD"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552FD" w:rsidRPr="00C223EC">
        <w:rPr>
          <w:rFonts w:asciiTheme="minorHAnsi" w:hAnsiTheme="minorHAns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49.5pt;height:18pt" o:ole="">
            <v:imagedata r:id="rId7" o:title=""/>
          </v:shape>
          <w:control r:id="rId8" w:name="DefaultOcxName1" w:shapeid="_x0000_i1047"/>
        </w:object>
      </w:r>
      <w:r w:rsidR="004552FD" w:rsidRPr="00C223EC">
        <w:rPr>
          <w:rFonts w:asciiTheme="minorHAnsi" w:hAnsiTheme="minorHAnsi" w:cs="Arial"/>
        </w:rPr>
        <w:t>.</w:t>
      </w:r>
    </w:p>
    <w:p w:rsidR="004552FD" w:rsidRPr="00C223EC" w:rsidRDefault="00C53C3A" w:rsidP="004552FD">
      <w:pPr>
        <w:rPr>
          <w:rFonts w:asciiTheme="minorHAnsi" w:hAnsiTheme="minorHAnsi" w:cs="Arial"/>
        </w:rPr>
      </w:pPr>
      <w:r w:rsidRPr="00C223EC">
        <w:rPr>
          <w:rFonts w:asciiTheme="minorHAnsi" w:hAnsiTheme="minorHAnsi" w:cs="Arial"/>
        </w:rPr>
        <w:t>b</w:t>
      </w:r>
      <w:r w:rsidR="004552FD" w:rsidRPr="00C223EC">
        <w:rPr>
          <w:rFonts w:asciiTheme="minorHAnsi" w:hAnsiTheme="minorHAnsi" w:cs="Arial"/>
        </w:rPr>
        <w:t>. Maaperästä saadaan kivennäisiä eli</w:t>
      </w:r>
      <w:r w:rsidR="004552FD"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552FD" w:rsidRPr="00C223EC">
        <w:rPr>
          <w:rFonts w:asciiTheme="minorHAnsi" w:hAnsiTheme="minorHAnsi"/>
        </w:rPr>
        <w:object w:dxaOrig="1440" w:dyaOrig="1440">
          <v:shape id="_x0000_i1050" type="#_x0000_t75" style="width:49.5pt;height:18pt" o:ole="">
            <v:imagedata r:id="rId7" o:title=""/>
          </v:shape>
          <w:control r:id="rId9" w:name="DefaultOcxName11" w:shapeid="_x0000_i1050"/>
        </w:object>
      </w:r>
      <w:r w:rsidR="004552FD" w:rsidRPr="00C223EC">
        <w:rPr>
          <w:rFonts w:asciiTheme="minorHAnsi" w:hAnsiTheme="minorHAnsi" w:cs="Arial"/>
        </w:rPr>
        <w:t>.</w:t>
      </w:r>
    </w:p>
    <w:p w:rsidR="004552FD" w:rsidRPr="00C223EC" w:rsidRDefault="00C53C3A" w:rsidP="004552FD">
      <w:pPr>
        <w:rPr>
          <w:rFonts w:asciiTheme="minorHAnsi" w:hAnsiTheme="minorHAnsi" w:cs="Arial"/>
        </w:rPr>
      </w:pPr>
      <w:r w:rsidRPr="00C223EC">
        <w:rPr>
          <w:rFonts w:asciiTheme="minorHAnsi" w:hAnsiTheme="minorHAnsi" w:cs="Arial"/>
        </w:rPr>
        <w:t>c</w:t>
      </w:r>
      <w:r w:rsidR="004552FD" w:rsidRPr="00C223EC">
        <w:rPr>
          <w:rFonts w:asciiTheme="minorHAnsi" w:hAnsiTheme="minorHAnsi" w:cs="Arial"/>
        </w:rPr>
        <w:t>. Tavallisia seosmetalleja ovat messinki ja</w:t>
      </w:r>
      <w:r w:rsidR="004552FD"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552FD" w:rsidRPr="00C223EC">
        <w:rPr>
          <w:rFonts w:asciiTheme="minorHAnsi" w:hAnsiTheme="minorHAnsi"/>
        </w:rPr>
        <w:object w:dxaOrig="1440" w:dyaOrig="1440">
          <v:shape id="_x0000_i1053" type="#_x0000_t75" style="width:49.5pt;height:18pt" o:ole="">
            <v:imagedata r:id="rId7" o:title=""/>
          </v:shape>
          <w:control r:id="rId10" w:name="DefaultOcxName12" w:shapeid="_x0000_i1053"/>
        </w:object>
      </w:r>
      <w:r w:rsidR="004552FD" w:rsidRPr="00C223EC">
        <w:rPr>
          <w:rFonts w:asciiTheme="minorHAnsi" w:hAnsiTheme="minorHAnsi" w:cs="Arial"/>
        </w:rPr>
        <w:t>.</w:t>
      </w:r>
    </w:p>
    <w:p w:rsidR="004552FD" w:rsidRPr="00C223EC" w:rsidRDefault="00C53C3A" w:rsidP="004552FD">
      <w:pPr>
        <w:rPr>
          <w:rFonts w:asciiTheme="minorHAnsi" w:hAnsiTheme="minorHAnsi" w:cs="Arial"/>
        </w:rPr>
      </w:pPr>
      <w:r w:rsidRPr="00C223EC">
        <w:rPr>
          <w:rFonts w:asciiTheme="minorHAnsi" w:hAnsiTheme="minorHAnsi" w:cs="Arial"/>
        </w:rPr>
        <w:t>d</w:t>
      </w:r>
      <w:r w:rsidR="004552FD" w:rsidRPr="00C223EC">
        <w:rPr>
          <w:rFonts w:asciiTheme="minorHAnsi" w:hAnsiTheme="minorHAnsi" w:cs="Arial"/>
        </w:rPr>
        <w:t>. SiO2 tarkoittaa</w:t>
      </w:r>
      <w:r w:rsidR="004552FD"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552FD" w:rsidRPr="00C223EC">
        <w:rPr>
          <w:rFonts w:asciiTheme="minorHAnsi" w:hAnsiTheme="minorHAnsi"/>
        </w:rPr>
        <w:object w:dxaOrig="1440" w:dyaOrig="1440">
          <v:shape id="_x0000_i1056" type="#_x0000_t75" style="width:49.5pt;height:18pt" o:ole="">
            <v:imagedata r:id="rId7" o:title=""/>
          </v:shape>
          <w:control r:id="rId11" w:name="DefaultOcxName13" w:shapeid="_x0000_i1056"/>
        </w:object>
      </w:r>
      <w:r w:rsidR="004552FD" w:rsidRPr="00C223EC">
        <w:rPr>
          <w:rFonts w:asciiTheme="minorHAnsi" w:hAnsiTheme="minorHAnsi" w:cs="Arial"/>
        </w:rPr>
        <w:t>.</w:t>
      </w:r>
    </w:p>
    <w:p w:rsidR="004552FD" w:rsidRPr="00C223EC" w:rsidRDefault="00C53C3A" w:rsidP="004552FD">
      <w:pPr>
        <w:rPr>
          <w:rFonts w:asciiTheme="minorHAnsi" w:hAnsiTheme="minorHAnsi" w:cs="Arial"/>
        </w:rPr>
      </w:pPr>
      <w:proofErr w:type="gramStart"/>
      <w:r w:rsidRPr="00C223EC">
        <w:rPr>
          <w:rFonts w:asciiTheme="minorHAnsi" w:hAnsiTheme="minorHAnsi" w:cs="Arial"/>
        </w:rPr>
        <w:t>e</w:t>
      </w:r>
      <w:r w:rsidR="004552FD" w:rsidRPr="00C223EC">
        <w:rPr>
          <w:rFonts w:asciiTheme="minorHAnsi" w:hAnsiTheme="minorHAnsi" w:cs="Arial"/>
        </w:rPr>
        <w:t xml:space="preserve">. </w:t>
      </w:r>
      <w:r w:rsidR="004552FD"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552FD" w:rsidRPr="00C223EC">
        <w:rPr>
          <w:rFonts w:asciiTheme="minorHAnsi" w:hAnsiTheme="minorHAnsi"/>
        </w:rPr>
        <w:object w:dxaOrig="1440" w:dyaOrig="1440">
          <v:shape id="_x0000_i1059" type="#_x0000_t75" style="width:49.5pt;height:18pt" o:ole="">
            <v:imagedata r:id="rId7" o:title=""/>
          </v:shape>
          <w:control r:id="rId12" w:name="DefaultOcxName14" w:shapeid="_x0000_i1059"/>
        </w:object>
      </w:r>
      <w:r w:rsidR="004552FD" w:rsidRPr="00C223EC">
        <w:rPr>
          <w:rFonts w:asciiTheme="minorHAnsi" w:hAnsiTheme="minorHAnsi" w:cs="Arial"/>
        </w:rPr>
        <w:t xml:space="preserve">  käytetään voimaloissa tuottamaan sähköä ja lämpöä.</w:t>
      </w:r>
    </w:p>
    <w:p w:rsidR="004552FD" w:rsidRPr="00C223EC" w:rsidRDefault="00C53C3A" w:rsidP="004552FD">
      <w:pPr>
        <w:rPr>
          <w:rFonts w:asciiTheme="minorHAnsi" w:hAnsiTheme="minorHAnsi" w:cs="Arial"/>
        </w:rPr>
      </w:pPr>
      <w:r w:rsidRPr="00C223EC">
        <w:rPr>
          <w:rFonts w:asciiTheme="minorHAnsi" w:hAnsiTheme="minorHAnsi" w:cs="Arial"/>
        </w:rPr>
        <w:lastRenderedPageBreak/>
        <w:t>f</w:t>
      </w:r>
      <w:r w:rsidR="004552FD" w:rsidRPr="00C223EC">
        <w:rPr>
          <w:rFonts w:asciiTheme="minorHAnsi" w:hAnsiTheme="minorHAnsi" w:cs="Arial"/>
        </w:rPr>
        <w:t>. Muovit tehdään nykyisin yleensä</w:t>
      </w:r>
      <w:r w:rsidR="004552FD"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552FD" w:rsidRPr="00C223EC">
        <w:rPr>
          <w:rFonts w:asciiTheme="minorHAnsi" w:hAnsiTheme="minorHAnsi"/>
        </w:rPr>
        <w:object w:dxaOrig="1440" w:dyaOrig="1440">
          <v:shape id="_x0000_i1062" type="#_x0000_t75" style="width:49.5pt;height:18pt" o:ole="">
            <v:imagedata r:id="rId7" o:title=""/>
          </v:shape>
          <w:control r:id="rId13" w:name="DefaultOcxName15" w:shapeid="_x0000_i1062"/>
        </w:object>
      </w:r>
      <w:r w:rsidR="004552FD" w:rsidRPr="00C223EC">
        <w:rPr>
          <w:rFonts w:asciiTheme="minorHAnsi" w:hAnsiTheme="minorHAnsi" w:cs="Arial"/>
        </w:rPr>
        <w:t>.</w:t>
      </w:r>
    </w:p>
    <w:p w:rsidR="004552FD" w:rsidRPr="00C223EC" w:rsidRDefault="00C53C3A" w:rsidP="004552FD">
      <w:pPr>
        <w:rPr>
          <w:rFonts w:asciiTheme="minorHAnsi" w:hAnsiTheme="minorHAnsi" w:cs="Arial"/>
        </w:rPr>
      </w:pPr>
      <w:r w:rsidRPr="00C223EC">
        <w:rPr>
          <w:rFonts w:asciiTheme="minorHAnsi" w:hAnsiTheme="minorHAnsi" w:cs="Arial"/>
        </w:rPr>
        <w:t>g</w:t>
      </w:r>
      <w:r w:rsidR="004552FD" w:rsidRPr="00C223EC">
        <w:rPr>
          <w:rFonts w:asciiTheme="minorHAnsi" w:hAnsiTheme="minorHAnsi" w:cs="Arial"/>
        </w:rPr>
        <w:t xml:space="preserve">. Paperi </w:t>
      </w:r>
      <w:proofErr w:type="gramStart"/>
      <w:r w:rsidR="004552FD" w:rsidRPr="00C223EC">
        <w:rPr>
          <w:rFonts w:asciiTheme="minorHAnsi" w:hAnsiTheme="minorHAnsi" w:cs="Arial"/>
        </w:rPr>
        <w:t xml:space="preserve">tehdään </w:t>
      </w:r>
      <w:r w:rsidR="004552FD"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552FD" w:rsidRPr="00C223EC">
        <w:rPr>
          <w:rFonts w:asciiTheme="minorHAnsi" w:hAnsiTheme="minorHAnsi"/>
        </w:rPr>
        <w:object w:dxaOrig="1440" w:dyaOrig="1440">
          <v:shape id="_x0000_i1065" type="#_x0000_t75" style="width:49.5pt;height:18pt" o:ole="">
            <v:imagedata r:id="rId7" o:title=""/>
          </v:shape>
          <w:control r:id="rId14" w:name="DefaultOcxName18" w:shapeid="_x0000_i1065"/>
        </w:object>
      </w:r>
      <w:r w:rsidR="004552FD" w:rsidRPr="00C223EC">
        <w:rPr>
          <w:rFonts w:asciiTheme="minorHAnsi" w:hAnsiTheme="minorHAnsi" w:cs="Arial"/>
        </w:rPr>
        <w:t>, yleensä ne saadaan puusta.</w:t>
      </w:r>
    </w:p>
    <w:p w:rsidR="004552FD" w:rsidRPr="00C223EC" w:rsidRDefault="00C53C3A" w:rsidP="004552FD">
      <w:pPr>
        <w:rPr>
          <w:rFonts w:asciiTheme="minorHAnsi" w:hAnsiTheme="minorHAnsi" w:cs="Arial"/>
        </w:rPr>
      </w:pPr>
      <w:r w:rsidRPr="00C223EC">
        <w:rPr>
          <w:rFonts w:asciiTheme="minorHAnsi" w:hAnsiTheme="minorHAnsi" w:cs="Arial"/>
        </w:rPr>
        <w:t>h</w:t>
      </w:r>
      <w:r w:rsidR="004552FD" w:rsidRPr="00C223EC">
        <w:rPr>
          <w:rFonts w:asciiTheme="minorHAnsi" w:hAnsiTheme="minorHAnsi" w:cs="Arial"/>
        </w:rPr>
        <w:t xml:space="preserve">. Lasi on </w:t>
      </w:r>
      <w:proofErr w:type="gramStart"/>
      <w:r w:rsidR="004552FD" w:rsidRPr="00C223EC">
        <w:rPr>
          <w:rFonts w:asciiTheme="minorHAnsi" w:hAnsiTheme="minorHAnsi" w:cs="Arial"/>
        </w:rPr>
        <w:t xml:space="preserve">sulatettua </w:t>
      </w:r>
      <w:r w:rsidR="004552FD"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552FD" w:rsidRPr="00C223EC">
        <w:rPr>
          <w:rFonts w:asciiTheme="minorHAnsi" w:hAnsiTheme="minorHAnsi"/>
        </w:rPr>
        <w:object w:dxaOrig="1440" w:dyaOrig="1440">
          <v:shape id="_x0000_i1068" type="#_x0000_t75" style="width:49.5pt;height:18pt" o:ole="">
            <v:imagedata r:id="rId7" o:title=""/>
          </v:shape>
          <w:control r:id="rId15" w:name="DefaultOcxName19" w:shapeid="_x0000_i1068"/>
        </w:object>
      </w:r>
      <w:r w:rsidR="004552FD" w:rsidRPr="00C223EC">
        <w:rPr>
          <w:rFonts w:asciiTheme="minorHAnsi" w:hAnsiTheme="minorHAnsi" w:cs="Arial"/>
        </w:rPr>
        <w:t xml:space="preserve">, jossa on paljon kvartsia. </w:t>
      </w:r>
    </w:p>
    <w:p w:rsidR="004552FD" w:rsidRPr="00C223EC" w:rsidRDefault="00C53C3A" w:rsidP="004552FD">
      <w:pPr>
        <w:rPr>
          <w:rFonts w:asciiTheme="minorHAnsi" w:hAnsiTheme="minorHAnsi" w:cs="Arial"/>
        </w:rPr>
      </w:pPr>
      <w:r w:rsidRPr="00C223EC">
        <w:rPr>
          <w:rFonts w:asciiTheme="minorHAnsi" w:hAnsiTheme="minorHAnsi" w:cs="Arial"/>
        </w:rPr>
        <w:t>i</w:t>
      </w:r>
      <w:r w:rsidR="004552FD" w:rsidRPr="00C223EC">
        <w:rPr>
          <w:rFonts w:asciiTheme="minorHAnsi" w:hAnsiTheme="minorHAnsi" w:cs="Arial"/>
        </w:rPr>
        <w:t xml:space="preserve">. Kalkkikivi on peräisin </w:t>
      </w:r>
      <w:proofErr w:type="gramStart"/>
      <w:r w:rsidR="004552FD" w:rsidRPr="00C223EC">
        <w:rPr>
          <w:rFonts w:asciiTheme="minorHAnsi" w:hAnsiTheme="minorHAnsi" w:cs="Arial"/>
        </w:rPr>
        <w:t xml:space="preserve">muinaisten </w:t>
      </w:r>
      <w:r w:rsidR="004552FD"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552FD" w:rsidRPr="00C223EC">
        <w:rPr>
          <w:rFonts w:asciiTheme="minorHAnsi" w:hAnsiTheme="minorHAnsi"/>
        </w:rPr>
        <w:object w:dxaOrig="1440" w:dyaOrig="1440">
          <v:shape id="_x0000_i1071" type="#_x0000_t75" style="width:49.5pt;height:18pt" o:ole="">
            <v:imagedata r:id="rId7" o:title=""/>
          </v:shape>
          <w:control r:id="rId16" w:name="DefaultOcxName111" w:shapeid="_x0000_i1071"/>
        </w:object>
      </w:r>
      <w:r w:rsidR="004552FD" w:rsidRPr="00C223EC">
        <w:rPr>
          <w:rFonts w:asciiTheme="minorHAnsi" w:hAnsiTheme="minorHAnsi" w:cs="Arial"/>
        </w:rPr>
        <w:t xml:space="preserve">  kovista osista.</w:t>
      </w:r>
    </w:p>
    <w:p w:rsidR="0010771D" w:rsidRPr="00C223EC" w:rsidRDefault="00C53C3A" w:rsidP="004552FD">
      <w:pPr>
        <w:rPr>
          <w:rFonts w:asciiTheme="minorHAnsi" w:hAnsiTheme="minorHAnsi" w:cs="Arial"/>
        </w:rPr>
      </w:pPr>
      <w:r w:rsidRPr="00C223EC">
        <w:rPr>
          <w:rFonts w:asciiTheme="minorHAnsi" w:hAnsiTheme="minorHAnsi" w:cs="Arial"/>
        </w:rPr>
        <w:t>j</w:t>
      </w:r>
      <w:r w:rsidR="004552FD" w:rsidRPr="00C223EC">
        <w:rPr>
          <w:rFonts w:asciiTheme="minorHAnsi" w:hAnsiTheme="minorHAnsi" w:cs="Arial"/>
        </w:rPr>
        <w:t xml:space="preserve">. Tupakan vaikuttava aine </w:t>
      </w:r>
      <w:proofErr w:type="gramStart"/>
      <w:r w:rsidR="004552FD" w:rsidRPr="00C223EC">
        <w:rPr>
          <w:rFonts w:asciiTheme="minorHAnsi" w:hAnsiTheme="minorHAnsi" w:cs="Arial"/>
        </w:rPr>
        <w:t xml:space="preserve">on </w:t>
      </w:r>
      <w:r w:rsidR="004552FD"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  <w:r w:rsidR="004552FD" w:rsidRPr="00C223EC">
        <w:rPr>
          <w:rFonts w:asciiTheme="minorHAnsi" w:hAnsiTheme="minorHAnsi"/>
        </w:rPr>
        <w:object w:dxaOrig="1440" w:dyaOrig="1440">
          <v:shape id="_x0000_i1074" type="#_x0000_t75" style="width:49.5pt;height:18pt" o:ole="">
            <v:imagedata r:id="rId7" o:title=""/>
          </v:shape>
          <w:control r:id="rId17" w:name="DefaultOcxName110" w:shapeid="_x0000_i1074"/>
        </w:object>
      </w:r>
      <w:r w:rsidR="004552FD" w:rsidRPr="00C223EC">
        <w:rPr>
          <w:rFonts w:asciiTheme="minorHAnsi" w:hAnsiTheme="minorHAnsi" w:cs="Arial"/>
        </w:rPr>
        <w:t>.</w:t>
      </w:r>
      <w:r w:rsidR="004552FD" w:rsidRPr="00C223EC">
        <w:rPr>
          <w:rFonts w:asciiTheme="minorHAnsi" w:hAnsiTheme="minorHAnsi" w:cs="Arial"/>
        </w:rPr>
        <w:tab/>
      </w:r>
      <w:r w:rsidR="004552FD" w:rsidRPr="00C223EC">
        <w:rPr>
          <w:rFonts w:asciiTheme="minorHAnsi" w:hAnsiTheme="minorHAnsi" w:cs="Arial"/>
        </w:rPr>
        <w:tab/>
      </w:r>
      <w:r w:rsidR="004552FD" w:rsidRPr="00C223EC">
        <w:rPr>
          <w:rFonts w:asciiTheme="minorHAnsi" w:hAnsiTheme="minorHAnsi" w:cs="Arial"/>
        </w:rPr>
        <w:tab/>
        <w:t>___ / 5 p</w:t>
      </w:r>
      <w:r w:rsidRPr="00C223EC">
        <w:rPr>
          <w:rFonts w:asciiTheme="minorHAnsi" w:hAnsiTheme="minorHAnsi" w:cs="Arial"/>
        </w:rPr>
        <w:t>.</w:t>
      </w:r>
    </w:p>
    <w:p w:rsidR="00C53C3A" w:rsidRPr="00C223EC" w:rsidRDefault="00C53C3A" w:rsidP="004552FD">
      <w:pPr>
        <w:rPr>
          <w:rFonts w:asciiTheme="minorHAnsi" w:hAnsiTheme="minorHAnsi" w:cs="Arial"/>
        </w:rPr>
      </w:pPr>
    </w:p>
    <w:p w:rsidR="0010771D" w:rsidRPr="00C223EC" w:rsidRDefault="0010771D" w:rsidP="00AE3C96">
      <w:pPr>
        <w:rPr>
          <w:rFonts w:asciiTheme="minorHAnsi" w:hAnsiTheme="minorHAnsi" w:cs="Arial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 xml:space="preserve">8. Miksi muovia </w:t>
      </w:r>
      <w:r w:rsidRPr="00C223EC">
        <w:rPr>
          <w:rFonts w:asciiTheme="minorHAnsi" w:hAnsiTheme="minorHAnsi"/>
          <w:b/>
        </w:rPr>
        <w:t>ei saa</w:t>
      </w:r>
      <w:r w:rsidRPr="00C223EC">
        <w:rPr>
          <w:rFonts w:asciiTheme="minorHAnsi" w:hAnsiTheme="minorHAnsi"/>
        </w:rPr>
        <w:t xml:space="preserve"> jättää luontoon? _____</w:t>
      </w:r>
      <w:r w:rsidR="00C53C3A" w:rsidRPr="00C223EC">
        <w:rPr>
          <w:rFonts w:asciiTheme="minorHAnsi" w:hAnsiTheme="minorHAnsi"/>
        </w:rPr>
        <w:t>___________________________________</w:t>
      </w: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>________________________________________________________________</w:t>
      </w:r>
      <w:r w:rsidRPr="00C223EC">
        <w:rPr>
          <w:rFonts w:asciiTheme="minorHAnsi" w:hAnsiTheme="minorHAnsi"/>
        </w:rPr>
        <w:tab/>
        <w:t>___ / 2 p</w:t>
      </w:r>
      <w:r w:rsidR="00C53C3A" w:rsidRPr="00C223EC">
        <w:rPr>
          <w:rFonts w:asciiTheme="minorHAnsi" w:hAnsiTheme="minorHAnsi"/>
        </w:rPr>
        <w:t>.</w:t>
      </w:r>
    </w:p>
    <w:p w:rsidR="00C53C3A" w:rsidRPr="00C223EC" w:rsidRDefault="00C53C3A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 xml:space="preserve">9. Mitä nämä </w:t>
      </w:r>
      <w:r w:rsidRPr="00C223EC">
        <w:rPr>
          <w:rFonts w:asciiTheme="minorHAnsi" w:hAnsiTheme="minorHAnsi"/>
          <w:b/>
        </w:rPr>
        <w:t>happamuusarvot</w:t>
      </w:r>
      <w:r w:rsidRPr="00C223EC">
        <w:rPr>
          <w:rFonts w:asciiTheme="minorHAnsi" w:hAnsiTheme="minorHAnsi"/>
        </w:rPr>
        <w:t xml:space="preserve"> (pH) tarkoittavat?</w:t>
      </w: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>2 ______________________________</w:t>
      </w:r>
      <w:r w:rsidRPr="00C223EC">
        <w:rPr>
          <w:rFonts w:asciiTheme="minorHAnsi" w:hAnsiTheme="minorHAnsi"/>
        </w:rPr>
        <w:tab/>
      </w:r>
      <w:r w:rsidRPr="00C223EC">
        <w:rPr>
          <w:rFonts w:asciiTheme="minorHAnsi" w:hAnsiTheme="minorHAnsi"/>
        </w:rPr>
        <w:tab/>
        <w:t>7 _________________________</w:t>
      </w:r>
      <w:r w:rsidRPr="00C223EC">
        <w:rPr>
          <w:rFonts w:asciiTheme="minorHAnsi" w:hAnsiTheme="minorHAnsi"/>
        </w:rPr>
        <w:tab/>
      </w: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>13 _____________________________</w:t>
      </w:r>
      <w:r w:rsidRPr="00C223EC">
        <w:rPr>
          <w:rFonts w:asciiTheme="minorHAnsi" w:hAnsiTheme="minorHAnsi"/>
        </w:rPr>
        <w:tab/>
      </w:r>
      <w:r w:rsidRPr="00C223EC">
        <w:rPr>
          <w:rFonts w:asciiTheme="minorHAnsi" w:hAnsiTheme="minorHAnsi"/>
        </w:rPr>
        <w:tab/>
      </w:r>
      <w:r w:rsidRPr="00C223EC">
        <w:rPr>
          <w:rFonts w:asciiTheme="minorHAnsi" w:hAnsiTheme="minorHAnsi"/>
        </w:rPr>
        <w:tab/>
      </w:r>
      <w:r w:rsidRPr="00C223EC">
        <w:rPr>
          <w:rFonts w:asciiTheme="minorHAnsi" w:hAnsiTheme="minorHAnsi"/>
        </w:rPr>
        <w:tab/>
        <w:t>___ / 3 p</w:t>
      </w:r>
      <w:r w:rsidR="00C53C3A" w:rsidRPr="00C223EC">
        <w:rPr>
          <w:rFonts w:asciiTheme="minorHAnsi" w:hAnsiTheme="minorHAnsi"/>
        </w:rPr>
        <w:t>.</w:t>
      </w:r>
    </w:p>
    <w:p w:rsidR="00C53C3A" w:rsidRPr="00C223EC" w:rsidRDefault="00C53C3A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 xml:space="preserve">10. Mikä aivoille ja maksalle </w:t>
      </w:r>
      <w:r w:rsidRPr="00C223EC">
        <w:rPr>
          <w:rFonts w:asciiTheme="minorHAnsi" w:hAnsiTheme="minorHAnsi"/>
          <w:b/>
        </w:rPr>
        <w:t>haitallinen</w:t>
      </w:r>
      <w:r w:rsidRPr="00C223EC">
        <w:rPr>
          <w:rFonts w:asciiTheme="minorHAnsi" w:hAnsiTheme="minorHAnsi"/>
        </w:rPr>
        <w:t xml:space="preserve"> aine on alkoholissa? ___________________</w:t>
      </w:r>
      <w:r w:rsidR="00C53C3A" w:rsidRPr="00C223EC">
        <w:rPr>
          <w:rFonts w:asciiTheme="minorHAnsi" w:hAnsiTheme="minorHAnsi"/>
        </w:rPr>
        <w:t>____</w:t>
      </w: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>_______________________________________________________________</w:t>
      </w:r>
      <w:r w:rsidRPr="00C223EC">
        <w:rPr>
          <w:rFonts w:asciiTheme="minorHAnsi" w:hAnsiTheme="minorHAnsi"/>
        </w:rPr>
        <w:tab/>
        <w:t>___ / 1 p</w:t>
      </w:r>
      <w:r w:rsidR="00C53C3A" w:rsidRPr="00C223EC">
        <w:rPr>
          <w:rFonts w:asciiTheme="minorHAnsi" w:hAnsiTheme="minorHAnsi"/>
        </w:rPr>
        <w:t>.</w:t>
      </w:r>
    </w:p>
    <w:p w:rsidR="00C53C3A" w:rsidRPr="00C223EC" w:rsidRDefault="00C53C3A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10771D" w:rsidRPr="00C223EC" w:rsidRDefault="0010771D" w:rsidP="00C53C3A">
      <w:pPr>
        <w:spacing w:line="480" w:lineRule="auto"/>
        <w:rPr>
          <w:rFonts w:asciiTheme="minorHAnsi" w:hAnsiTheme="minorHAnsi" w:cs="Arial"/>
          <w:b/>
          <w:color w:val="000000"/>
          <w:shd w:val="clear" w:color="auto" w:fill="FFFFFF"/>
        </w:rPr>
      </w:pPr>
      <w:r w:rsidRPr="00C223EC">
        <w:rPr>
          <w:rFonts w:asciiTheme="minorHAnsi" w:hAnsiTheme="minorHAnsi" w:cs="Arial"/>
          <w:color w:val="000000"/>
          <w:shd w:val="clear" w:color="auto" w:fill="FFFFFF"/>
        </w:rPr>
        <w:t xml:space="preserve">11. Mistä </w:t>
      </w:r>
      <w:r w:rsidRPr="00C223EC">
        <w:rPr>
          <w:rFonts w:asciiTheme="minorHAnsi" w:hAnsiTheme="minorHAnsi" w:cs="Arial"/>
          <w:b/>
          <w:color w:val="000000"/>
          <w:shd w:val="clear" w:color="auto" w:fill="FFFFFF"/>
        </w:rPr>
        <w:t>öljyä</w:t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 xml:space="preserve"> nykyään yleisimmin </w:t>
      </w:r>
      <w:r w:rsidRPr="00C223EC">
        <w:rPr>
          <w:rFonts w:asciiTheme="minorHAnsi" w:hAnsiTheme="minorHAnsi" w:cs="Arial"/>
          <w:b/>
          <w:color w:val="000000"/>
          <w:shd w:val="clear" w:color="auto" w:fill="FFFFFF"/>
        </w:rPr>
        <w:t>porataan</w:t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>?</w:t>
      </w:r>
    </w:p>
    <w:p w:rsidR="0010771D" w:rsidRPr="00C223EC" w:rsidRDefault="0010771D" w:rsidP="0010771D">
      <w:pPr>
        <w:rPr>
          <w:rFonts w:asciiTheme="minorHAnsi" w:hAnsiTheme="minorHAnsi" w:cs="Arial"/>
          <w:color w:val="000000"/>
          <w:shd w:val="clear" w:color="auto" w:fill="FFFFFF"/>
        </w:rPr>
      </w:pPr>
      <w:r w:rsidRPr="00C223EC">
        <w:rPr>
          <w:rFonts w:asciiTheme="minorHAnsi" w:hAnsiTheme="minorHAnsi" w:cs="Arial"/>
          <w:color w:val="000000"/>
          <w:shd w:val="clear" w:color="auto" w:fill="FFFFFF"/>
        </w:rPr>
        <w:t>_________________________________________________________</w:t>
      </w:r>
      <w:r w:rsidRPr="00C223EC">
        <w:rPr>
          <w:rFonts w:asciiTheme="minorHAnsi" w:hAnsiTheme="minorHAnsi"/>
        </w:rPr>
        <w:tab/>
        <w:t>___ / 1 p</w:t>
      </w:r>
    </w:p>
    <w:p w:rsidR="0010771D" w:rsidRPr="00C223EC" w:rsidRDefault="0010771D" w:rsidP="0010771D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10771D" w:rsidRPr="00C223EC" w:rsidRDefault="0010771D" w:rsidP="0010771D">
      <w:pPr>
        <w:rPr>
          <w:rFonts w:asciiTheme="minorHAnsi" w:hAnsiTheme="minorHAnsi" w:cs="Arial"/>
          <w:color w:val="000000"/>
          <w:shd w:val="clear" w:color="auto" w:fill="FFFFFF"/>
        </w:rPr>
      </w:pPr>
      <w:r w:rsidRPr="00C223EC">
        <w:rPr>
          <w:rFonts w:asciiTheme="minorHAnsi" w:hAnsiTheme="minorHAnsi" w:cs="Arial"/>
          <w:color w:val="000000"/>
          <w:shd w:val="clear" w:color="auto" w:fill="FFFFFF"/>
        </w:rPr>
        <w:t xml:space="preserve">Ovatko nämä väitteet </w:t>
      </w:r>
      <w:r w:rsidRPr="00C223EC">
        <w:rPr>
          <w:rFonts w:asciiTheme="minorHAnsi" w:hAnsiTheme="minorHAnsi" w:cs="Arial"/>
          <w:b/>
          <w:color w:val="000000"/>
          <w:shd w:val="clear" w:color="auto" w:fill="FFFFFF"/>
        </w:rPr>
        <w:t>oikein vai väärin</w:t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>? Laita väitteen eteen X, kumpi se mielestäsi on.</w:t>
      </w:r>
    </w:p>
    <w:p w:rsidR="00C53C3A" w:rsidRPr="00C223EC" w:rsidRDefault="00C53C3A" w:rsidP="0010771D">
      <w:pPr>
        <w:rPr>
          <w:rFonts w:asciiTheme="minorHAnsi" w:hAnsiTheme="minorHAnsi" w:cs="Arial"/>
          <w:color w:val="000000"/>
          <w:shd w:val="clear" w:color="auto" w:fill="FFFFFF"/>
        </w:rPr>
      </w:pPr>
    </w:p>
    <w:p w:rsidR="00C53C3A" w:rsidRPr="00C223EC" w:rsidRDefault="004552FD" w:rsidP="0010771D">
      <w:pPr>
        <w:rPr>
          <w:rFonts w:asciiTheme="minorHAnsi" w:hAnsiTheme="minorHAnsi" w:cs="Arial"/>
          <w:color w:val="000000"/>
          <w:shd w:val="clear" w:color="auto" w:fill="FFFFFF"/>
        </w:rPr>
      </w:pPr>
      <w:r w:rsidRPr="00C223EC">
        <w:rPr>
          <w:rFonts w:asciiTheme="minorHAnsi" w:hAnsiTheme="minorHAnsi" w:cs="Arial"/>
          <w:color w:val="000000"/>
          <w:shd w:val="clear" w:color="auto" w:fill="FFFFFF"/>
        </w:rPr>
        <w:t xml:space="preserve">12. Alkoholi imeytyy verenkiertoon. </w:t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ab/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ab/>
        <w:t>13. Krapula on hieno olo.</w:t>
      </w:r>
      <w:r w:rsidRPr="00C223EC">
        <w:rPr>
          <w:rFonts w:asciiTheme="minorHAnsi" w:hAnsiTheme="minorHAnsi" w:cs="Arial"/>
          <w:color w:val="000000"/>
        </w:rPr>
        <w:br/>
      </w:r>
      <w:r w:rsidR="00C53C3A" w:rsidRPr="00C223E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>väärin</w:t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ab/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ab/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ab/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ab/>
      </w:r>
      <w:r w:rsidR="00C53C3A" w:rsidRPr="00C223E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>väärin</w:t>
      </w:r>
      <w:r w:rsidRPr="00C223EC">
        <w:rPr>
          <w:rFonts w:asciiTheme="minorHAnsi" w:hAnsiTheme="minorHAnsi" w:cs="Arial"/>
          <w:color w:val="000000"/>
        </w:rPr>
        <w:br/>
      </w:r>
      <w:r w:rsidR="00C53C3A" w:rsidRPr="00C223E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>oikein</w:t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ab/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ab/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ab/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ab/>
      </w:r>
      <w:r w:rsidR="00C53C3A" w:rsidRPr="00C223E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>oikein</w:t>
      </w:r>
    </w:p>
    <w:p w:rsidR="0010771D" w:rsidRDefault="004552FD" w:rsidP="0010771D">
      <w:pPr>
        <w:rPr>
          <w:rFonts w:asciiTheme="minorHAnsi" w:hAnsiTheme="minorHAnsi" w:cs="Arial"/>
          <w:color w:val="000000"/>
          <w:shd w:val="clear" w:color="auto" w:fill="FFFFFF"/>
        </w:rPr>
      </w:pPr>
      <w:r w:rsidRPr="00C223EC">
        <w:rPr>
          <w:rFonts w:asciiTheme="minorHAnsi" w:hAnsiTheme="minorHAnsi" w:cs="Arial"/>
          <w:color w:val="000000"/>
        </w:rPr>
        <w:br/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>14. Tupakoitsijat saavat keuhkosyövän useammin kuin tupakoimattomat.</w:t>
      </w:r>
      <w:r w:rsidRPr="00C223EC">
        <w:rPr>
          <w:rFonts w:asciiTheme="minorHAnsi" w:hAnsiTheme="minorHAnsi" w:cs="Arial"/>
          <w:color w:val="000000"/>
        </w:rPr>
        <w:br/>
      </w:r>
      <w:r w:rsidR="00C53C3A" w:rsidRPr="00C223EC">
        <w:rPr>
          <w:rStyle w:val="apple-converted-space"/>
          <w:rFonts w:asciiTheme="minorHAnsi" w:hAnsiTheme="minorHAnsi"/>
          <w:sz w:val="44"/>
          <w:szCs w:val="44"/>
        </w:rPr>
        <w:t xml:space="preserve">□ </w:t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>väärin</w:t>
      </w:r>
      <w:r w:rsidRPr="00C223EC">
        <w:rPr>
          <w:rFonts w:asciiTheme="minorHAnsi" w:hAnsiTheme="minorHAnsi" w:cs="Arial"/>
          <w:color w:val="000000"/>
        </w:rPr>
        <w:br/>
      </w:r>
      <w:r w:rsidR="00C53C3A" w:rsidRPr="00C223EC">
        <w:rPr>
          <w:rStyle w:val="apple-converted-space"/>
          <w:rFonts w:asciiTheme="minorHAnsi" w:hAnsiTheme="minorHAnsi"/>
          <w:sz w:val="44"/>
          <w:szCs w:val="44"/>
        </w:rPr>
        <w:t>□</w:t>
      </w:r>
      <w:r w:rsidR="00C223EC" w:rsidRPr="00C223EC">
        <w:rPr>
          <w:rStyle w:val="apple-converted-space"/>
          <w:rFonts w:asciiTheme="minorHAnsi" w:hAnsiTheme="minorHAnsi"/>
          <w:sz w:val="44"/>
          <w:szCs w:val="44"/>
        </w:rPr>
        <w:t xml:space="preserve"> </w:t>
      </w:r>
      <w:r w:rsidR="00C223EC" w:rsidRPr="00C223EC">
        <w:rPr>
          <w:rStyle w:val="apple-converted-space"/>
          <w:rFonts w:asciiTheme="minorHAnsi" w:hAnsiTheme="minorHAnsi"/>
        </w:rPr>
        <w:t>o</w:t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>ikein</w:t>
      </w:r>
      <w:r w:rsidRPr="00C223EC">
        <w:rPr>
          <w:rFonts w:asciiTheme="minorHAnsi" w:hAnsiTheme="minorHAnsi" w:cs="Arial"/>
          <w:color w:val="000000"/>
          <w:shd w:val="clear" w:color="auto" w:fill="FFFFFF"/>
        </w:rPr>
        <w:tab/>
      </w:r>
    </w:p>
    <w:p w:rsidR="00C223EC" w:rsidRPr="00C223EC" w:rsidRDefault="00C223EC" w:rsidP="0010771D">
      <w:pPr>
        <w:rPr>
          <w:rFonts w:asciiTheme="minorHAnsi" w:hAnsiTheme="minorHAnsi" w:cs="Arial"/>
        </w:rPr>
      </w:pPr>
      <w:bookmarkStart w:id="0" w:name="_GoBack"/>
      <w:bookmarkEnd w:id="0"/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lastRenderedPageBreak/>
        <w:t xml:space="preserve">15. Alkoholi heikentää arviointikykyä. Mitä </w:t>
      </w:r>
      <w:r w:rsidRPr="00C223EC">
        <w:rPr>
          <w:rFonts w:asciiTheme="minorHAnsi" w:hAnsiTheme="minorHAnsi"/>
          <w:b/>
        </w:rPr>
        <w:t>humalassa</w:t>
      </w:r>
      <w:r w:rsidRPr="00C223EC">
        <w:rPr>
          <w:rFonts w:asciiTheme="minorHAnsi" w:hAnsiTheme="minorHAnsi"/>
        </w:rPr>
        <w:t xml:space="preserve"> voi tapahtua? </w:t>
      </w:r>
      <w:r w:rsidR="00C53C3A" w:rsidRPr="00C223EC">
        <w:rPr>
          <w:rFonts w:asciiTheme="minorHAnsi" w:hAnsiTheme="minorHAnsi"/>
        </w:rPr>
        <w:t>________________________</w:t>
      </w:r>
    </w:p>
    <w:p w:rsidR="0010771D" w:rsidRPr="00C223EC" w:rsidRDefault="0010771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>________________________________________________________________</w:t>
      </w:r>
      <w:r w:rsidRPr="00C223EC">
        <w:rPr>
          <w:rFonts w:asciiTheme="minorHAnsi" w:hAnsiTheme="minorHAnsi"/>
        </w:rPr>
        <w:tab/>
        <w:t>___ / 2 p</w:t>
      </w:r>
      <w:r w:rsidR="00C53C3A" w:rsidRPr="00C223EC">
        <w:rPr>
          <w:rFonts w:asciiTheme="minorHAnsi" w:hAnsiTheme="minorHAnsi"/>
        </w:rPr>
        <w:t>.</w:t>
      </w:r>
    </w:p>
    <w:p w:rsidR="004552FD" w:rsidRPr="00C223EC" w:rsidRDefault="004552FD" w:rsidP="0010771D">
      <w:pPr>
        <w:rPr>
          <w:rFonts w:asciiTheme="minorHAnsi" w:hAnsiTheme="minorHAnsi"/>
        </w:rPr>
      </w:pPr>
    </w:p>
    <w:p w:rsidR="004552FD" w:rsidRPr="00C223EC" w:rsidRDefault="004552F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Fonts w:asciiTheme="minorHAnsi" w:hAnsiTheme="minorHAnsi"/>
        </w:rPr>
        <w:t>16.</w:t>
      </w:r>
      <w:r w:rsidRPr="00C223EC">
        <w:rPr>
          <w:rFonts w:asciiTheme="minorHAnsi" w:hAnsiTheme="minorHAnsi"/>
          <w:b/>
        </w:rPr>
        <w:t xml:space="preserve"> Huumeita</w:t>
      </w:r>
      <w:r w:rsidRPr="00C223EC">
        <w:rPr>
          <w:rFonts w:asciiTheme="minorHAnsi" w:hAnsiTheme="minorHAnsi"/>
        </w:rPr>
        <w:t xml:space="preserve"> on monenlaisia. Minkälaisia? Kirjoita 2:</w:t>
      </w:r>
    </w:p>
    <w:p w:rsidR="00C53C3A" w:rsidRPr="00C223EC" w:rsidRDefault="00C53C3A" w:rsidP="00C53C3A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________________________________________________________________________________</w:t>
      </w:r>
    </w:p>
    <w:p w:rsidR="0010771D" w:rsidRPr="00C223EC" w:rsidRDefault="0010771D" w:rsidP="0010771D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10771D" w:rsidRPr="00C223EC" w:rsidRDefault="0010771D" w:rsidP="0010771D">
      <w:pPr>
        <w:rPr>
          <w:rFonts w:asciiTheme="minorHAnsi" w:hAnsiTheme="minorHAnsi"/>
        </w:rPr>
      </w:pPr>
      <w:r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_________________________________________________________</w:t>
      </w:r>
      <w:r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C223EC">
        <w:rPr>
          <w:rFonts w:asciiTheme="minorHAnsi" w:hAnsiTheme="minorHAnsi"/>
        </w:rPr>
        <w:t>___ / 2 p</w:t>
      </w:r>
      <w:r w:rsidR="00C53C3A" w:rsidRPr="00C223EC">
        <w:rPr>
          <w:rFonts w:asciiTheme="minorHAnsi" w:hAnsiTheme="minorHAnsi"/>
        </w:rPr>
        <w:t>.</w:t>
      </w:r>
    </w:p>
    <w:p w:rsidR="004552FD" w:rsidRPr="00C223EC" w:rsidRDefault="004552FD" w:rsidP="0010771D">
      <w:pPr>
        <w:rPr>
          <w:rFonts w:asciiTheme="minorHAnsi" w:hAnsiTheme="minorHAnsi"/>
        </w:rPr>
      </w:pPr>
    </w:p>
    <w:p w:rsidR="004552FD" w:rsidRPr="00C223EC" w:rsidRDefault="004552FD" w:rsidP="0010771D">
      <w:pPr>
        <w:rPr>
          <w:rFonts w:asciiTheme="minorHAnsi" w:hAnsiTheme="minorHAnsi"/>
        </w:rPr>
      </w:pPr>
    </w:p>
    <w:p w:rsidR="0010771D" w:rsidRPr="00C223EC" w:rsidRDefault="0010771D" w:rsidP="0010771D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  <w:r w:rsidRPr="00C223EC">
        <w:rPr>
          <w:rStyle w:val="apple-converted-space"/>
          <w:rFonts w:asciiTheme="minorHAnsi" w:hAnsiTheme="minorHAnsi"/>
          <w:color w:val="000000"/>
          <w:shd w:val="clear" w:color="auto" w:fill="FFFFFF"/>
        </w:rPr>
        <w:t xml:space="preserve">17. Tupakalla, päihteillä ja huumeilla on </w:t>
      </w:r>
      <w:r w:rsidRPr="00C223EC">
        <w:rPr>
          <w:rStyle w:val="apple-converted-space"/>
          <w:rFonts w:asciiTheme="minorHAnsi" w:hAnsiTheme="minorHAnsi"/>
          <w:b/>
          <w:color w:val="000000"/>
          <w:shd w:val="clear" w:color="auto" w:fill="FFFFFF"/>
        </w:rPr>
        <w:t>yhteisiä piirteitä</w:t>
      </w:r>
      <w:r w:rsidRPr="00C223EC">
        <w:rPr>
          <w:rStyle w:val="apple-converted-space"/>
          <w:rFonts w:asciiTheme="minorHAnsi" w:hAnsiTheme="minorHAnsi"/>
          <w:color w:val="000000"/>
          <w:shd w:val="clear" w:color="auto" w:fill="FFFFFF"/>
        </w:rPr>
        <w:t>. Mitä ne ovat ja mitä seurauksia niillä on?:</w:t>
      </w:r>
    </w:p>
    <w:p w:rsidR="004552FD" w:rsidRPr="00C223EC" w:rsidRDefault="004552FD" w:rsidP="0010771D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</w:p>
    <w:p w:rsidR="0010771D" w:rsidRPr="00C223EC" w:rsidRDefault="0010771D" w:rsidP="0010771D">
      <w:pPr>
        <w:rPr>
          <w:rStyle w:val="apple-converted-space"/>
          <w:rFonts w:asciiTheme="minorHAnsi" w:hAnsiTheme="minorHAnsi"/>
          <w:i/>
          <w:color w:val="000000"/>
          <w:shd w:val="clear" w:color="auto" w:fill="FFFFFF"/>
        </w:rPr>
      </w:pPr>
      <w:r w:rsidRPr="00C223EC">
        <w:rPr>
          <w:rStyle w:val="apple-converted-space"/>
          <w:rFonts w:asciiTheme="minorHAnsi" w:hAnsiTheme="minorHAnsi"/>
          <w:i/>
          <w:color w:val="000000"/>
          <w:shd w:val="clear" w:color="auto" w:fill="FFFFFF"/>
        </w:rPr>
        <w:t xml:space="preserve">Esimerkki: - Ne aiheuttavat riippuvuutta. </w:t>
      </w:r>
      <w:r w:rsidRPr="00C223EC">
        <w:rPr>
          <w:rStyle w:val="apple-converted-space"/>
          <w:rFonts w:asciiTheme="minorHAnsi" w:hAnsiTheme="minorHAnsi"/>
          <w:i/>
          <w:color w:val="000000"/>
          <w:shd w:val="clear" w:color="auto" w:fill="FFFFFF"/>
        </w:rPr>
        <w:sym w:font="Wingdings" w:char="F0E0"/>
      </w:r>
      <w:r w:rsidRPr="00C223EC">
        <w:rPr>
          <w:rStyle w:val="apple-converted-space"/>
          <w:rFonts w:asciiTheme="minorHAnsi" w:hAnsiTheme="minorHAnsi"/>
          <w:i/>
          <w:color w:val="000000"/>
          <w:shd w:val="clear" w:color="auto" w:fill="FFFFFF"/>
        </w:rPr>
        <w:t xml:space="preserve"> Käyttöä ei pysty lopettamaan, vaikka haluaisi.</w:t>
      </w:r>
    </w:p>
    <w:p w:rsidR="004552FD" w:rsidRPr="00C223EC" w:rsidRDefault="004552FD" w:rsidP="0010771D">
      <w:pPr>
        <w:rPr>
          <w:rStyle w:val="apple-converted-space"/>
          <w:rFonts w:asciiTheme="minorHAnsi" w:hAnsiTheme="minorHAnsi"/>
          <w:i/>
          <w:color w:val="000000"/>
          <w:shd w:val="clear" w:color="auto" w:fill="FFFFFF"/>
        </w:rPr>
      </w:pPr>
    </w:p>
    <w:p w:rsidR="0010771D" w:rsidRPr="00C223EC" w:rsidRDefault="0010771D" w:rsidP="0010771D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  <w:r w:rsidRPr="00C223EC">
        <w:rPr>
          <w:rStyle w:val="apple-converted-space"/>
          <w:rFonts w:asciiTheme="minorHAnsi" w:hAnsiTheme="minorHAnsi"/>
          <w:color w:val="000000"/>
          <w:shd w:val="clear" w:color="auto" w:fill="FFFFFF"/>
        </w:rPr>
        <w:t>Kirjoita 3 muuta yhteistä piirrettä ja niiden seurausta:</w:t>
      </w:r>
    </w:p>
    <w:p w:rsidR="0010771D" w:rsidRPr="00C223EC" w:rsidRDefault="0010771D" w:rsidP="0010771D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</w:p>
    <w:p w:rsidR="0010771D" w:rsidRPr="00C223EC" w:rsidRDefault="0010771D" w:rsidP="0010771D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_________________________________________________________</w:t>
      </w:r>
      <w:r w:rsidR="00C53C3A"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_______________________</w:t>
      </w:r>
    </w:p>
    <w:p w:rsidR="0010771D" w:rsidRPr="00C223EC" w:rsidRDefault="0010771D" w:rsidP="0010771D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</w:p>
    <w:p w:rsidR="00C53C3A" w:rsidRPr="00C223EC" w:rsidRDefault="00C53C3A" w:rsidP="00C53C3A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________________________________________________________________________________</w:t>
      </w:r>
    </w:p>
    <w:p w:rsidR="0010771D" w:rsidRPr="00C223EC" w:rsidRDefault="0010771D" w:rsidP="0010771D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C53C3A" w:rsidRPr="00C223EC" w:rsidRDefault="00C53C3A" w:rsidP="00C53C3A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________________________________________________________________________________</w:t>
      </w:r>
    </w:p>
    <w:p w:rsidR="0010771D" w:rsidRPr="00C223EC" w:rsidRDefault="0010771D" w:rsidP="0010771D">
      <w:pPr>
        <w:rPr>
          <w:rStyle w:val="apple-converted-space"/>
          <w:rFonts w:asciiTheme="minorHAnsi" w:hAnsiTheme="minorHAnsi"/>
          <w:color w:val="000000"/>
          <w:shd w:val="clear" w:color="auto" w:fill="FFFFFF"/>
        </w:rPr>
      </w:pPr>
    </w:p>
    <w:p w:rsidR="00C53C3A" w:rsidRPr="00C223EC" w:rsidRDefault="00C53C3A" w:rsidP="00C53C3A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________________________________________________________________________________</w:t>
      </w:r>
    </w:p>
    <w:p w:rsidR="0010771D" w:rsidRPr="00C223EC" w:rsidRDefault="0010771D" w:rsidP="0010771D">
      <w:pPr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10771D" w:rsidRPr="00C223EC" w:rsidRDefault="0010771D" w:rsidP="0010771D">
      <w:pPr>
        <w:rPr>
          <w:rStyle w:val="apple-converted-space"/>
          <w:rFonts w:asciiTheme="minorHAnsi" w:hAnsiTheme="minorHAnsi"/>
        </w:rPr>
      </w:pPr>
      <w:r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_________________________________________________________</w:t>
      </w:r>
      <w:r w:rsidRPr="00C223EC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ab/>
      </w:r>
      <w:r w:rsidRPr="00C223EC">
        <w:rPr>
          <w:rFonts w:asciiTheme="minorHAnsi" w:hAnsiTheme="minorHAnsi"/>
        </w:rPr>
        <w:t>___ / 3 p</w:t>
      </w:r>
      <w:r w:rsidR="00C53C3A" w:rsidRPr="00C223EC">
        <w:rPr>
          <w:rFonts w:asciiTheme="minorHAnsi" w:hAnsiTheme="minorHAnsi"/>
        </w:rPr>
        <w:t>.</w:t>
      </w:r>
    </w:p>
    <w:p w:rsidR="0010771D" w:rsidRPr="00C223EC" w:rsidRDefault="0010771D" w:rsidP="00AE3C96">
      <w:pPr>
        <w:rPr>
          <w:rFonts w:asciiTheme="minorHAnsi" w:hAnsiTheme="minorHAnsi" w:cs="Arial"/>
        </w:rPr>
      </w:pPr>
    </w:p>
    <w:proofErr w:type="gramEnd"/>
    <w:sectPr w:rsidR="0010771D" w:rsidRPr="00C223EC" w:rsidSect="00617FBA">
      <w:headerReference w:type="default" r:id="rId18"/>
      <w:footerReference w:type="default" r:id="rId1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F6F" w:rsidRDefault="00BA3F6F" w:rsidP="008D7FF0">
      <w:r>
        <w:separator/>
      </w:r>
    </w:p>
  </w:endnote>
  <w:endnote w:type="continuationSeparator" w:id="0">
    <w:p w:rsidR="00BA3F6F" w:rsidRDefault="00BA3F6F" w:rsidP="008D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6F" w:rsidRDefault="00BA3F6F">
    <w:pPr>
      <w:pStyle w:val="Ala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7216" behindDoc="1" locked="0" layoutInCell="1" allowOverlap="1" wp14:anchorId="69649790" wp14:editId="69649791">
          <wp:simplePos x="0" y="0"/>
          <wp:positionH relativeFrom="page">
            <wp:posOffset>-12700</wp:posOffset>
          </wp:positionH>
          <wp:positionV relativeFrom="page">
            <wp:posOffset>9792232</wp:posOffset>
          </wp:positionV>
          <wp:extent cx="7725410" cy="1079500"/>
          <wp:effectExtent l="0" t="0" r="8890" b="6350"/>
          <wp:wrapNone/>
          <wp:docPr id="15" name="Kuva 15" descr="e-oppi-word_al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ala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541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F6F" w:rsidRDefault="00BA3F6F" w:rsidP="008D7FF0">
      <w:r>
        <w:separator/>
      </w:r>
    </w:p>
  </w:footnote>
  <w:footnote w:type="continuationSeparator" w:id="0">
    <w:p w:rsidR="00BA3F6F" w:rsidRDefault="00BA3F6F" w:rsidP="008D7F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F6F" w:rsidRPr="00154E42" w:rsidRDefault="004F4F66">
    <w:pPr>
      <w:pStyle w:val="Yltunniste"/>
      <w:rPr>
        <w:b/>
        <w:sz w:val="32"/>
        <w:szCs w:val="32"/>
      </w:rPr>
    </w:pPr>
    <w:proofErr w:type="spellStart"/>
    <w:r>
      <w:rPr>
        <w:b/>
        <w:sz w:val="32"/>
        <w:szCs w:val="32"/>
      </w:rPr>
      <w:t>eFyKe</w:t>
    </w:r>
    <w:proofErr w:type="spellEnd"/>
    <w:r>
      <w:rPr>
        <w:b/>
        <w:sz w:val="32"/>
        <w:szCs w:val="32"/>
      </w:rPr>
      <w:t xml:space="preserve"> 5-6 KOE </w:t>
    </w:r>
    <w:r w:rsidR="00D52325">
      <w:rPr>
        <w:b/>
        <w:sz w:val="32"/>
        <w:szCs w:val="32"/>
      </w:rPr>
      <w:t>6</w:t>
    </w: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</w:p>
  <w:p w:rsidR="00BA3F6F" w:rsidRDefault="00BA3F6F">
    <w:pPr>
      <w:pStyle w:val="Yltunniste"/>
    </w:pPr>
    <w:r w:rsidRPr="00D12162">
      <w:rPr>
        <w:rFonts w:ascii="Futura" w:hAnsi="Futura"/>
        <w:noProof/>
        <w:sz w:val="48"/>
        <w:lang w:eastAsia="fi-FI"/>
      </w:rPr>
      <w:drawing>
        <wp:anchor distT="0" distB="0" distL="114300" distR="114300" simplePos="0" relativeHeight="251659264" behindDoc="1" locked="0" layoutInCell="1" allowOverlap="1" wp14:anchorId="6964978E" wp14:editId="6964978F">
          <wp:simplePos x="0" y="0"/>
          <wp:positionH relativeFrom="page">
            <wp:posOffset>-6350</wp:posOffset>
          </wp:positionH>
          <wp:positionV relativeFrom="page">
            <wp:posOffset>4233</wp:posOffset>
          </wp:positionV>
          <wp:extent cx="7594600" cy="1811867"/>
          <wp:effectExtent l="0" t="0" r="6350" b="0"/>
          <wp:wrapNone/>
          <wp:docPr id="14" name="Kuva 14" descr="e-oppi-word_yla?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-oppi-word_yla?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0" cy="181186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F0"/>
    <w:rsid w:val="0010771D"/>
    <w:rsid w:val="001110DB"/>
    <w:rsid w:val="00154E42"/>
    <w:rsid w:val="0016554B"/>
    <w:rsid w:val="00200D3A"/>
    <w:rsid w:val="00322240"/>
    <w:rsid w:val="00432325"/>
    <w:rsid w:val="004377E8"/>
    <w:rsid w:val="00450043"/>
    <w:rsid w:val="00451223"/>
    <w:rsid w:val="004552FD"/>
    <w:rsid w:val="004F4F66"/>
    <w:rsid w:val="00572CED"/>
    <w:rsid w:val="00617FBA"/>
    <w:rsid w:val="00752D7D"/>
    <w:rsid w:val="0079511F"/>
    <w:rsid w:val="008D7FF0"/>
    <w:rsid w:val="00942160"/>
    <w:rsid w:val="00996099"/>
    <w:rsid w:val="00A841AE"/>
    <w:rsid w:val="00A932F1"/>
    <w:rsid w:val="00A97E8C"/>
    <w:rsid w:val="00AE3C96"/>
    <w:rsid w:val="00B10AB3"/>
    <w:rsid w:val="00B26978"/>
    <w:rsid w:val="00B377ED"/>
    <w:rsid w:val="00BA3F6F"/>
    <w:rsid w:val="00C223EC"/>
    <w:rsid w:val="00C53C3A"/>
    <w:rsid w:val="00C57AF3"/>
    <w:rsid w:val="00D52325"/>
    <w:rsid w:val="00D96DF7"/>
    <w:rsid w:val="00DB70BD"/>
    <w:rsid w:val="00DF3568"/>
    <w:rsid w:val="00E023D6"/>
    <w:rsid w:val="00E4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4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AE3C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8D7FF0"/>
  </w:style>
  <w:style w:type="paragraph" w:styleId="Alatunniste">
    <w:name w:val="footer"/>
    <w:basedOn w:val="Normaali"/>
    <w:link w:val="AlatunnisteChar"/>
    <w:uiPriority w:val="99"/>
    <w:unhideWhenUsed/>
    <w:rsid w:val="008D7FF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8D7FF0"/>
  </w:style>
  <w:style w:type="paragraph" w:styleId="Seliteteksti">
    <w:name w:val="Balloon Text"/>
    <w:basedOn w:val="Normaali"/>
    <w:link w:val="SelitetekstiChar"/>
    <w:uiPriority w:val="99"/>
    <w:semiHidden/>
    <w:unhideWhenUsed/>
    <w:rsid w:val="008D7F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D7FF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154E42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617FBA"/>
    <w:pPr>
      <w:spacing w:after="0" w:line="240" w:lineRule="auto"/>
    </w:pPr>
    <w:rPr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3Char">
    <w:name w:val="Otsikko 3 Char"/>
    <w:basedOn w:val="Kappaleenoletusfontti"/>
    <w:link w:val="Otsikko3"/>
    <w:rsid w:val="00AE3C96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apple-converted-space">
    <w:name w:val="apple-converted-space"/>
    <w:basedOn w:val="Kappaleenoletusfontti"/>
    <w:rsid w:val="00AE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424</Words>
  <Characters>3449</Characters>
  <Application>Microsoft Office Word</Application>
  <DocSecurity>0</DocSecurity>
  <Lines>123</Lines>
  <Paragraphs>62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Oskari Härmä</dc:creator>
  <cp:lastModifiedBy>Johannes</cp:lastModifiedBy>
  <cp:revision>16</cp:revision>
  <dcterms:created xsi:type="dcterms:W3CDTF">2013-04-25T08:07:00Z</dcterms:created>
  <dcterms:modified xsi:type="dcterms:W3CDTF">2013-04-27T08:02:00Z</dcterms:modified>
</cp:coreProperties>
</file>