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879" w:rsidRDefault="00BA6879" w:rsidP="00BA6879">
      <w:pPr>
        <w:spacing w:after="0"/>
        <w:rPr>
          <w:b/>
          <w:sz w:val="36"/>
          <w:szCs w:val="36"/>
        </w:rPr>
      </w:pPr>
      <w:r w:rsidRPr="00BA6879">
        <w:rPr>
          <w:b/>
          <w:sz w:val="36"/>
          <w:szCs w:val="36"/>
        </w:rPr>
        <w:t>Nimi:</w:t>
      </w:r>
      <w:r w:rsidR="00F6466C">
        <w:rPr>
          <w:b/>
          <w:sz w:val="36"/>
          <w:szCs w:val="36"/>
        </w:rPr>
        <w:t xml:space="preserve"> </w:t>
      </w:r>
      <w:r w:rsidRPr="00BA6879">
        <w:rPr>
          <w:b/>
          <w:sz w:val="36"/>
          <w:szCs w:val="36"/>
        </w:rPr>
        <w:tab/>
      </w:r>
      <w:r w:rsidRPr="00BA6879">
        <w:rPr>
          <w:b/>
          <w:sz w:val="36"/>
          <w:szCs w:val="36"/>
        </w:rPr>
        <w:tab/>
      </w:r>
      <w:r w:rsidRPr="00BA6879">
        <w:rPr>
          <w:b/>
          <w:sz w:val="36"/>
          <w:szCs w:val="36"/>
        </w:rPr>
        <w:tab/>
      </w:r>
      <w:r w:rsidRPr="00BA6879">
        <w:rPr>
          <w:b/>
          <w:sz w:val="36"/>
          <w:szCs w:val="36"/>
        </w:rPr>
        <w:tab/>
      </w:r>
    </w:p>
    <w:p w:rsidR="00DD6C5B" w:rsidRPr="00F6466C" w:rsidRDefault="00BA6879" w:rsidP="00BA6879">
      <w:pPr>
        <w:spacing w:after="0"/>
        <w:rPr>
          <w:bCs/>
          <w:color w:val="002060"/>
          <w:sz w:val="36"/>
          <w:szCs w:val="36"/>
        </w:rPr>
      </w:pPr>
      <w:r w:rsidRPr="00BA6879">
        <w:rPr>
          <w:b/>
          <w:sz w:val="36"/>
          <w:szCs w:val="36"/>
        </w:rPr>
        <w:t>Luokka:</w:t>
      </w:r>
      <w:r w:rsidR="00F6466C">
        <w:rPr>
          <w:b/>
          <w:sz w:val="36"/>
          <w:szCs w:val="36"/>
        </w:rPr>
        <w:t xml:space="preserve"> </w:t>
      </w:r>
    </w:p>
    <w:p w:rsidR="00BA6879" w:rsidRPr="00F6466C" w:rsidRDefault="00B17F1E" w:rsidP="00BA6879">
      <w:pPr>
        <w:spacing w:after="0"/>
        <w:rPr>
          <w:bCs/>
          <w:color w:val="7030A0"/>
          <w:sz w:val="36"/>
          <w:szCs w:val="36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b/>
          <w:sz w:val="36"/>
          <w:szCs w:val="36"/>
        </w:rPr>
        <w:t>PVM:</w:t>
      </w:r>
      <w:r w:rsidR="00F6466C">
        <w:rPr>
          <w:b/>
          <w:sz w:val="36"/>
          <w:szCs w:val="36"/>
        </w:rPr>
        <w:t xml:space="preserve"> </w:t>
      </w:r>
    </w:p>
    <w:p w:rsidR="00BA6879" w:rsidRPr="00BA6879" w:rsidRDefault="00BA6879" w:rsidP="00BA6879">
      <w:pPr>
        <w:spacing w:after="0"/>
        <w:rPr>
          <w:b/>
          <w:sz w:val="36"/>
          <w:szCs w:val="36"/>
        </w:rPr>
      </w:pPr>
    </w:p>
    <w:p w:rsidR="00F6466C" w:rsidRDefault="00F6466C" w:rsidP="00DD6C5B">
      <w:pPr>
        <w:ind w:left="1276"/>
        <w:rPr>
          <w:sz w:val="36"/>
          <w:szCs w:val="36"/>
        </w:rPr>
      </w:pPr>
      <w:r>
        <w:rPr>
          <w:sz w:val="36"/>
          <w:szCs w:val="36"/>
        </w:rPr>
        <w:t xml:space="preserve">Poista tämä teksti ja sitten </w:t>
      </w:r>
      <w:proofErr w:type="gramStart"/>
      <w:r>
        <w:rPr>
          <w:sz w:val="36"/>
          <w:szCs w:val="36"/>
        </w:rPr>
        <w:t>palauta  &lt;</w:t>
      </w:r>
      <w:proofErr w:type="gramEnd"/>
      <w:r>
        <w:rPr>
          <w:sz w:val="36"/>
          <w:szCs w:val="36"/>
        </w:rPr>
        <w:t>-- kumoa-toiminto</w:t>
      </w:r>
    </w:p>
    <w:p w:rsidR="00DD6C5B" w:rsidRPr="00862407" w:rsidRDefault="00DD6C5B" w:rsidP="00DD6C5B">
      <w:pPr>
        <w:ind w:left="1276"/>
        <w:rPr>
          <w:sz w:val="36"/>
          <w:szCs w:val="36"/>
        </w:rPr>
      </w:pPr>
      <w:r w:rsidRPr="00862407">
        <w:rPr>
          <w:sz w:val="36"/>
          <w:szCs w:val="36"/>
        </w:rPr>
        <w:t>Lihavoi tämä teksti.</w:t>
      </w:r>
    </w:p>
    <w:p w:rsidR="00DD6C5B" w:rsidRPr="00862407" w:rsidRDefault="00DD6C5B" w:rsidP="00DD6C5B">
      <w:pPr>
        <w:ind w:left="1304"/>
        <w:rPr>
          <w:sz w:val="36"/>
          <w:szCs w:val="36"/>
        </w:rPr>
      </w:pPr>
      <w:r w:rsidRPr="00862407">
        <w:rPr>
          <w:sz w:val="36"/>
          <w:szCs w:val="36"/>
        </w:rPr>
        <w:t>Kursivoi tämä teksti.</w:t>
      </w:r>
    </w:p>
    <w:p w:rsidR="00DD6C5B" w:rsidRPr="00862407" w:rsidRDefault="00DD6C5B" w:rsidP="00DD6C5B">
      <w:pPr>
        <w:ind w:left="1304"/>
        <w:rPr>
          <w:sz w:val="36"/>
          <w:szCs w:val="36"/>
        </w:rPr>
      </w:pPr>
      <w:r w:rsidRPr="00862407">
        <w:rPr>
          <w:sz w:val="36"/>
          <w:szCs w:val="36"/>
        </w:rPr>
        <w:t>Alleviivaa tämä teksti.</w:t>
      </w:r>
    </w:p>
    <w:p w:rsidR="00DD6C5B" w:rsidRDefault="00DD6C5B" w:rsidP="00DD6C5B">
      <w:pPr>
        <w:ind w:left="1304"/>
        <w:rPr>
          <w:sz w:val="36"/>
          <w:szCs w:val="36"/>
        </w:rPr>
      </w:pPr>
      <w:r>
        <w:rPr>
          <w:sz w:val="36"/>
          <w:szCs w:val="36"/>
        </w:rPr>
        <w:t>Kaksoisa</w:t>
      </w:r>
      <w:r w:rsidRPr="00862407">
        <w:rPr>
          <w:sz w:val="36"/>
          <w:szCs w:val="36"/>
        </w:rPr>
        <w:t>lleviivaa tämä teksti.</w:t>
      </w:r>
    </w:p>
    <w:p w:rsidR="00DD6C5B" w:rsidRPr="00862407" w:rsidRDefault="00DD6C5B" w:rsidP="00DD6C5B">
      <w:pPr>
        <w:ind w:left="1304"/>
        <w:rPr>
          <w:sz w:val="36"/>
          <w:szCs w:val="36"/>
        </w:rPr>
      </w:pPr>
      <w:r w:rsidRPr="00862407">
        <w:rPr>
          <w:sz w:val="36"/>
          <w:szCs w:val="36"/>
        </w:rPr>
        <w:t>Yliviivaa tämä teksti.</w:t>
      </w:r>
    </w:p>
    <w:p w:rsidR="00B17F1E" w:rsidRPr="00B17F1E" w:rsidRDefault="00B17F1E" w:rsidP="00B17F1E">
      <w:pPr>
        <w:ind w:left="1304"/>
        <w:rPr>
          <w:sz w:val="36"/>
          <w:szCs w:val="36"/>
        </w:rPr>
      </w:pPr>
      <w:r w:rsidRPr="00B17F1E">
        <w:rPr>
          <w:sz w:val="36"/>
          <w:szCs w:val="36"/>
        </w:rPr>
        <w:t xml:space="preserve">Alleviivaa tämä teksti </w:t>
      </w:r>
      <w:r w:rsidRPr="00B17F1E">
        <w:rPr>
          <w:color w:val="FF0000"/>
          <w:sz w:val="36"/>
          <w:szCs w:val="36"/>
        </w:rPr>
        <w:t xml:space="preserve">viiva piste viiva </w:t>
      </w:r>
      <w:r w:rsidRPr="00B17F1E">
        <w:rPr>
          <w:sz w:val="36"/>
          <w:szCs w:val="36"/>
        </w:rPr>
        <w:t>-alleviivauksella.</w:t>
      </w:r>
    </w:p>
    <w:p w:rsidR="00DD6C5B" w:rsidRPr="00862407" w:rsidRDefault="007C748E" w:rsidP="00DD6C5B">
      <w:pPr>
        <w:ind w:left="1304"/>
        <w:rPr>
          <w:sz w:val="36"/>
          <w:szCs w:val="36"/>
        </w:rPr>
      </w:pPr>
      <w:r>
        <w:rPr>
          <w:noProof/>
          <w:sz w:val="36"/>
          <w:szCs w:val="36"/>
          <w:lang w:eastAsia="fi-FI" w:bidi="ar-SA"/>
        </w:rPr>
        <w:drawing>
          <wp:anchor distT="0" distB="0" distL="114300" distR="114300" simplePos="0" relativeHeight="251658240" behindDoc="0" locked="0" layoutInCell="1" allowOverlap="1" wp14:anchorId="6B458896" wp14:editId="6595CDB6">
            <wp:simplePos x="0" y="0"/>
            <wp:positionH relativeFrom="column">
              <wp:posOffset>4680585</wp:posOffset>
            </wp:positionH>
            <wp:positionV relativeFrom="paragraph">
              <wp:posOffset>405765</wp:posOffset>
            </wp:positionV>
            <wp:extent cx="685800" cy="409575"/>
            <wp:effectExtent l="0" t="0" r="0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6879" w:rsidRPr="00862407">
        <w:rPr>
          <w:sz w:val="36"/>
          <w:szCs w:val="36"/>
        </w:rPr>
        <w:t>Muuta teksti</w:t>
      </w:r>
      <w:r w:rsidR="00BA6879">
        <w:rPr>
          <w:sz w:val="36"/>
          <w:szCs w:val="36"/>
        </w:rPr>
        <w:t>n kaikki kirjaimet</w:t>
      </w:r>
      <w:r w:rsidR="00BA6879" w:rsidRPr="00862407">
        <w:rPr>
          <w:sz w:val="36"/>
          <w:szCs w:val="36"/>
        </w:rPr>
        <w:t xml:space="preserve"> </w:t>
      </w:r>
      <w:r w:rsidR="00BA6879">
        <w:rPr>
          <w:sz w:val="36"/>
          <w:szCs w:val="36"/>
        </w:rPr>
        <w:t xml:space="preserve">isoiksi </w:t>
      </w:r>
      <w:r w:rsidR="00BA6879" w:rsidRPr="00862407">
        <w:rPr>
          <w:sz w:val="36"/>
          <w:szCs w:val="36"/>
        </w:rPr>
        <w:t>kirjaimiksi.</w:t>
      </w:r>
    </w:p>
    <w:p w:rsidR="00DD6C5B" w:rsidRPr="00862407" w:rsidRDefault="007C748E" w:rsidP="00DD6C5B">
      <w:pPr>
        <w:ind w:left="1304"/>
        <w:rPr>
          <w:sz w:val="36"/>
          <w:szCs w:val="36"/>
        </w:rPr>
      </w:pPr>
      <w:r>
        <w:rPr>
          <w:noProof/>
          <w:sz w:val="36"/>
          <w:szCs w:val="36"/>
          <w:lang w:eastAsia="fi-FI" w:bidi="ar-SA"/>
        </w:rPr>
        <w:drawing>
          <wp:anchor distT="0" distB="0" distL="114300" distR="114300" simplePos="0" relativeHeight="251659264" behindDoc="0" locked="0" layoutInCell="1" allowOverlap="1" wp14:anchorId="246516C9" wp14:editId="5527EA1F">
            <wp:simplePos x="0" y="0"/>
            <wp:positionH relativeFrom="column">
              <wp:posOffset>5156835</wp:posOffset>
            </wp:positionH>
            <wp:positionV relativeFrom="paragraph">
              <wp:posOffset>405765</wp:posOffset>
            </wp:positionV>
            <wp:extent cx="1076325" cy="361950"/>
            <wp:effectExtent l="0" t="0" r="9525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6C5B" w:rsidRPr="00862407">
        <w:rPr>
          <w:sz w:val="36"/>
          <w:szCs w:val="36"/>
        </w:rPr>
        <w:t>Muuta numerot alaindeksiksi: C2OO3</w:t>
      </w:r>
      <w:r>
        <w:rPr>
          <w:sz w:val="36"/>
          <w:szCs w:val="36"/>
        </w:rPr>
        <w:t xml:space="preserve"> &lt;=</w:t>
      </w:r>
    </w:p>
    <w:p w:rsidR="00DD6C5B" w:rsidRPr="00862407" w:rsidRDefault="00DD6C5B" w:rsidP="00DD6C5B">
      <w:pPr>
        <w:ind w:left="1304"/>
        <w:rPr>
          <w:sz w:val="36"/>
          <w:szCs w:val="36"/>
        </w:rPr>
      </w:pPr>
      <w:r w:rsidRPr="00862407">
        <w:rPr>
          <w:sz w:val="36"/>
          <w:szCs w:val="36"/>
        </w:rPr>
        <w:t xml:space="preserve">Muuta numerot </w:t>
      </w:r>
      <w:r w:rsidRPr="00412EE6">
        <w:rPr>
          <w:i/>
          <w:sz w:val="36"/>
          <w:szCs w:val="36"/>
        </w:rPr>
        <w:t>yläindeksiksi</w:t>
      </w:r>
      <w:r w:rsidRPr="00862407">
        <w:rPr>
          <w:sz w:val="36"/>
          <w:szCs w:val="36"/>
        </w:rPr>
        <w:t>: a2 + b2 = c2</w:t>
      </w:r>
      <w:r w:rsidR="007C748E">
        <w:rPr>
          <w:sz w:val="36"/>
          <w:szCs w:val="36"/>
        </w:rPr>
        <w:t xml:space="preserve"> &lt;= </w:t>
      </w:r>
    </w:p>
    <w:p w:rsidR="00DD6C5B" w:rsidRPr="00862407" w:rsidRDefault="00DD6C5B" w:rsidP="00DD6C5B">
      <w:pPr>
        <w:ind w:left="1304"/>
        <w:rPr>
          <w:sz w:val="36"/>
          <w:szCs w:val="36"/>
        </w:rPr>
      </w:pPr>
      <w:r w:rsidRPr="00862407">
        <w:rPr>
          <w:sz w:val="36"/>
          <w:szCs w:val="36"/>
        </w:rPr>
        <w:t>Korosta tekstiä</w:t>
      </w:r>
      <w:r>
        <w:rPr>
          <w:sz w:val="36"/>
          <w:szCs w:val="36"/>
        </w:rPr>
        <w:t xml:space="preserve"> keltaisella</w:t>
      </w:r>
      <w:r w:rsidRPr="00862407">
        <w:rPr>
          <w:sz w:val="36"/>
          <w:szCs w:val="36"/>
        </w:rPr>
        <w:t xml:space="preserve"> korostevärillä.</w:t>
      </w:r>
    </w:p>
    <w:p w:rsidR="00DD6C5B" w:rsidRPr="00DD6C5B" w:rsidRDefault="00DD6C5B" w:rsidP="00DD6C5B">
      <w:pPr>
        <w:ind w:left="1304"/>
        <w:rPr>
          <w:color w:val="FF0000"/>
          <w:sz w:val="36"/>
          <w:szCs w:val="36"/>
        </w:rPr>
      </w:pPr>
      <w:r>
        <w:rPr>
          <w:sz w:val="36"/>
          <w:szCs w:val="36"/>
        </w:rPr>
        <w:t>Vaihda tekstin väri: Punainen, keltainen, sininen, vihreä ja violetti.</w:t>
      </w:r>
    </w:p>
    <w:p w:rsidR="00DD6C5B" w:rsidRPr="00862407" w:rsidRDefault="00DD6C5B" w:rsidP="00DD6C5B">
      <w:pPr>
        <w:ind w:left="1304"/>
        <w:rPr>
          <w:sz w:val="36"/>
          <w:szCs w:val="36"/>
        </w:rPr>
      </w:pPr>
      <w:r w:rsidRPr="00862407">
        <w:rPr>
          <w:sz w:val="36"/>
          <w:szCs w:val="36"/>
        </w:rPr>
        <w:t xml:space="preserve">Muuta fontiksi </w:t>
      </w:r>
      <w:proofErr w:type="spellStart"/>
      <w:r w:rsidRPr="00862407">
        <w:rPr>
          <w:sz w:val="36"/>
          <w:szCs w:val="36"/>
        </w:rPr>
        <w:t>Arial</w:t>
      </w:r>
      <w:proofErr w:type="spellEnd"/>
      <w:r w:rsidRPr="00862407">
        <w:rPr>
          <w:sz w:val="36"/>
          <w:szCs w:val="36"/>
        </w:rPr>
        <w:t xml:space="preserve"> Black.</w:t>
      </w:r>
    </w:p>
    <w:p w:rsidR="00BA6879" w:rsidRDefault="00DD6C5B" w:rsidP="00DD6C5B">
      <w:pPr>
        <w:ind w:left="1304"/>
        <w:rPr>
          <w:sz w:val="36"/>
          <w:szCs w:val="36"/>
        </w:rPr>
      </w:pPr>
      <w:r>
        <w:rPr>
          <w:sz w:val="36"/>
          <w:szCs w:val="36"/>
        </w:rPr>
        <w:t>Muuta fontin kooksi 30</w:t>
      </w:r>
      <w:r w:rsidRPr="00FD212F">
        <w:rPr>
          <w:sz w:val="36"/>
          <w:szCs w:val="36"/>
        </w:rPr>
        <w:t>.</w:t>
      </w:r>
    </w:p>
    <w:p w:rsidR="00DD6C5B" w:rsidRPr="00FD212F" w:rsidRDefault="00BA6879" w:rsidP="00DD6C5B">
      <w:pPr>
        <w:ind w:left="1304"/>
        <w:rPr>
          <w:sz w:val="36"/>
          <w:szCs w:val="36"/>
        </w:rPr>
      </w:pPr>
      <w:r>
        <w:rPr>
          <w:sz w:val="36"/>
          <w:szCs w:val="36"/>
        </w:rPr>
        <w:t>Varjosta tämä teksti.</w:t>
      </w:r>
      <w:r w:rsidR="00DD6C5B" w:rsidRPr="00FD212F">
        <w:rPr>
          <w:sz w:val="36"/>
          <w:szCs w:val="36"/>
        </w:rPr>
        <w:t xml:space="preserve"> </w:t>
      </w:r>
    </w:p>
    <w:p w:rsidR="00DD6C5B" w:rsidRPr="00862407" w:rsidRDefault="00DD6C5B" w:rsidP="00DD6C5B">
      <w:pPr>
        <w:ind w:left="1304"/>
        <w:rPr>
          <w:rFonts w:ascii="Bradley Hand ITC" w:hAnsi="Bradley Hand ITC"/>
          <w:i/>
          <w:color w:val="FF0000"/>
          <w:sz w:val="36"/>
          <w:szCs w:val="36"/>
          <w:u w:val="single"/>
        </w:rPr>
      </w:pPr>
      <w:r w:rsidRPr="00862407">
        <w:rPr>
          <w:rFonts w:ascii="Bradley Hand ITC" w:hAnsi="Bradley Hand ITC"/>
          <w:i/>
          <w:color w:val="FF0000"/>
          <w:sz w:val="36"/>
          <w:szCs w:val="36"/>
          <w:u w:val="single"/>
        </w:rPr>
        <w:t>Poista tästä tekstistä kai</w:t>
      </w:r>
      <w:r w:rsidRPr="00DD6C5B">
        <w:rPr>
          <w:rFonts w:ascii="Bradley Hand ITC" w:hAnsi="Bradley Hand ITC"/>
          <w:i/>
          <w:color w:val="FF0000"/>
          <w:sz w:val="36"/>
          <w:szCs w:val="36"/>
          <w:u w:val="single"/>
          <w:vertAlign w:val="superscript"/>
        </w:rPr>
        <w:t>k</w:t>
      </w:r>
      <w:r w:rsidRPr="00DD6C5B">
        <w:rPr>
          <w:rFonts w:ascii="Bradley Hand ITC" w:hAnsi="Bradley Hand ITC" w:cstheme="minorHAnsi"/>
          <w:i/>
          <w:color w:val="FF0000"/>
          <w:sz w:val="36"/>
          <w:szCs w:val="36"/>
          <w:u w:val="single"/>
          <w:vertAlign w:val="subscript"/>
        </w:rPr>
        <w:t>k</w:t>
      </w:r>
      <w:r w:rsidRPr="00862407">
        <w:rPr>
          <w:rFonts w:ascii="Bradley Hand ITC" w:hAnsi="Bradley Hand ITC"/>
          <w:i/>
          <w:color w:val="FF0000"/>
          <w:sz w:val="36"/>
          <w:szCs w:val="36"/>
          <w:u w:val="single"/>
        </w:rPr>
        <w:t>i muotoilut.</w:t>
      </w:r>
    </w:p>
    <w:p w:rsidR="00321E01" w:rsidRPr="00E76F18" w:rsidRDefault="00E76F18" w:rsidP="00E76F18">
      <w:pPr>
        <w:ind w:left="1304"/>
        <w:rPr>
          <w:sz w:val="36"/>
          <w:szCs w:val="36"/>
        </w:rPr>
      </w:pPr>
      <w:r>
        <w:rPr>
          <w:sz w:val="36"/>
          <w:szCs w:val="36"/>
        </w:rPr>
        <w:lastRenderedPageBreak/>
        <w:t>Vastaa kaksoispisteen jälkeen, m</w:t>
      </w:r>
      <w:r w:rsidRPr="00E76F18">
        <w:rPr>
          <w:sz w:val="36"/>
          <w:szCs w:val="36"/>
        </w:rPr>
        <w:t>illä näppäimillä saa aikaan</w:t>
      </w:r>
    </w:p>
    <w:p w:rsidR="00073F42" w:rsidRDefault="00073F42" w:rsidP="00073F42">
      <w:pPr>
        <w:pStyle w:val="Luettelokappal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Kumoa edellinen toiminto:</w:t>
      </w:r>
      <w:bookmarkStart w:id="0" w:name="_GoBack"/>
      <w:bookmarkEnd w:id="0"/>
    </w:p>
    <w:p w:rsidR="00E76F18" w:rsidRPr="00073F42" w:rsidRDefault="00E76F18" w:rsidP="00073F42">
      <w:pPr>
        <w:pStyle w:val="Luettelokappale"/>
        <w:numPr>
          <w:ilvl w:val="0"/>
          <w:numId w:val="3"/>
        </w:numPr>
        <w:rPr>
          <w:sz w:val="36"/>
          <w:szCs w:val="36"/>
        </w:rPr>
      </w:pPr>
      <w:r w:rsidRPr="00073F42">
        <w:rPr>
          <w:sz w:val="36"/>
          <w:szCs w:val="36"/>
        </w:rPr>
        <w:t xml:space="preserve">kursivoinnin: </w:t>
      </w:r>
    </w:p>
    <w:p w:rsidR="00E76F18" w:rsidRPr="00073F42" w:rsidRDefault="00E76F18" w:rsidP="00073F42">
      <w:pPr>
        <w:pStyle w:val="Luettelokappale"/>
        <w:numPr>
          <w:ilvl w:val="0"/>
          <w:numId w:val="3"/>
        </w:numPr>
        <w:rPr>
          <w:sz w:val="36"/>
          <w:szCs w:val="36"/>
        </w:rPr>
      </w:pPr>
      <w:r w:rsidRPr="00073F42">
        <w:rPr>
          <w:sz w:val="36"/>
          <w:szCs w:val="36"/>
        </w:rPr>
        <w:t xml:space="preserve">lihavoinnin: </w:t>
      </w:r>
    </w:p>
    <w:p w:rsidR="00E76F18" w:rsidRPr="00073F42" w:rsidRDefault="00E76F18" w:rsidP="00073F42">
      <w:pPr>
        <w:pStyle w:val="Luettelokappale"/>
        <w:numPr>
          <w:ilvl w:val="0"/>
          <w:numId w:val="3"/>
        </w:numPr>
        <w:rPr>
          <w:sz w:val="36"/>
          <w:szCs w:val="36"/>
        </w:rPr>
      </w:pPr>
      <w:r w:rsidRPr="00073F42">
        <w:rPr>
          <w:sz w:val="36"/>
          <w:szCs w:val="36"/>
        </w:rPr>
        <w:t xml:space="preserve">alleviivauksen: </w:t>
      </w:r>
    </w:p>
    <w:p w:rsidR="00E76F18" w:rsidRPr="00073F42" w:rsidRDefault="00E76F18" w:rsidP="00073F42">
      <w:pPr>
        <w:pStyle w:val="Luettelokappale"/>
        <w:numPr>
          <w:ilvl w:val="0"/>
          <w:numId w:val="3"/>
        </w:numPr>
        <w:rPr>
          <w:sz w:val="36"/>
          <w:szCs w:val="36"/>
        </w:rPr>
      </w:pPr>
      <w:r w:rsidRPr="00073F42">
        <w:rPr>
          <w:sz w:val="36"/>
          <w:szCs w:val="36"/>
        </w:rPr>
        <w:t xml:space="preserve">tallennuksen: </w:t>
      </w:r>
    </w:p>
    <w:p w:rsidR="00E76F18" w:rsidRPr="00073F42" w:rsidRDefault="00E76F18" w:rsidP="00073F42">
      <w:pPr>
        <w:pStyle w:val="Luettelokappale"/>
        <w:numPr>
          <w:ilvl w:val="0"/>
          <w:numId w:val="3"/>
        </w:numPr>
        <w:rPr>
          <w:sz w:val="36"/>
          <w:szCs w:val="36"/>
        </w:rPr>
      </w:pPr>
      <w:r w:rsidRPr="00073F42">
        <w:rPr>
          <w:sz w:val="36"/>
          <w:szCs w:val="36"/>
        </w:rPr>
        <w:t xml:space="preserve">tulostuksen: </w:t>
      </w:r>
    </w:p>
    <w:p w:rsidR="00073F42" w:rsidRPr="00E76F18" w:rsidRDefault="00073F42" w:rsidP="00E76F18">
      <w:pPr>
        <w:ind w:left="1304"/>
        <w:rPr>
          <w:sz w:val="36"/>
          <w:szCs w:val="36"/>
        </w:rPr>
      </w:pPr>
    </w:p>
    <w:sectPr w:rsidR="00073F42" w:rsidRPr="00E76F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317C0"/>
    <w:multiLevelType w:val="hybridMultilevel"/>
    <w:tmpl w:val="BCBCFB60"/>
    <w:lvl w:ilvl="0" w:tplc="598A7AC0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2C544473"/>
    <w:multiLevelType w:val="hybridMultilevel"/>
    <w:tmpl w:val="5CA8FF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60B2550A"/>
    <w:multiLevelType w:val="hybridMultilevel"/>
    <w:tmpl w:val="B39E674C"/>
    <w:lvl w:ilvl="0" w:tplc="598A7AC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5B"/>
    <w:rsid w:val="00073F42"/>
    <w:rsid w:val="00321E01"/>
    <w:rsid w:val="00411B47"/>
    <w:rsid w:val="00412EE6"/>
    <w:rsid w:val="007C748E"/>
    <w:rsid w:val="00B17F1E"/>
    <w:rsid w:val="00BA6879"/>
    <w:rsid w:val="00DD6C5B"/>
    <w:rsid w:val="00E76F18"/>
    <w:rsid w:val="00F6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CDCB"/>
  <w15:chartTrackingRefBased/>
  <w15:docId w15:val="{9C71241E-27CB-4DA9-95E8-D672DD43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D6C5B"/>
    <w:pPr>
      <w:spacing w:after="200" w:line="276" w:lineRule="auto"/>
    </w:pPr>
    <w:rPr>
      <w:rFonts w:eastAsiaTheme="minorEastAsia"/>
      <w:lang w:bidi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73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Korhonen</dc:creator>
  <cp:keywords/>
  <dc:description/>
  <cp:lastModifiedBy>Juha Korhonen</cp:lastModifiedBy>
  <cp:revision>2</cp:revision>
  <dcterms:created xsi:type="dcterms:W3CDTF">2020-11-16T07:55:00Z</dcterms:created>
  <dcterms:modified xsi:type="dcterms:W3CDTF">2020-11-16T07:55:00Z</dcterms:modified>
</cp:coreProperties>
</file>